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F560CF" w14:textId="0F7F8127" w:rsidR="00F46F38" w:rsidRPr="0005151D" w:rsidRDefault="00675046" w:rsidP="009E3BFD">
      <w:pPr>
        <w:pStyle w:val="Header"/>
        <w:contextualSpacing/>
        <w:jc w:val="center"/>
        <w:rPr>
          <w:b/>
          <w:bCs/>
          <w:sz w:val="28"/>
        </w:rPr>
      </w:pPr>
      <w:r w:rsidRPr="0005151D">
        <w:rPr>
          <w:b/>
          <w:bCs/>
          <w:sz w:val="28"/>
        </w:rPr>
        <w:t>REQUESTED INFORMATION</w:t>
      </w:r>
    </w:p>
    <w:p w14:paraId="283CFB8F" w14:textId="77777777" w:rsidR="00675046" w:rsidRDefault="00675046" w:rsidP="009E3BFD">
      <w:pPr>
        <w:pStyle w:val="Header"/>
        <w:contextualSpacing/>
        <w:jc w:val="center"/>
        <w:rPr>
          <w:b/>
          <w:bCs/>
          <w:sz w:val="16"/>
          <w:szCs w:val="20"/>
        </w:rPr>
      </w:pPr>
    </w:p>
    <w:p w14:paraId="3C65D724" w14:textId="34F034AA" w:rsidR="003D6181" w:rsidRDefault="003D6181" w:rsidP="009E3BFD">
      <w:pPr>
        <w:spacing w:after="0" w:line="240" w:lineRule="auto"/>
        <w:contextualSpacing/>
      </w:pPr>
      <w:r w:rsidRPr="003D6181">
        <w:t xml:space="preserve">This </w:t>
      </w:r>
      <w:r>
        <w:t>Attachment D specifies the instructions and information that must be provided by any agency, individual or other entity ("Vendor"</w:t>
      </w:r>
      <w:r w:rsidR="00996BBA">
        <w:t xml:space="preserve"> or "Entity"</w:t>
      </w:r>
      <w:r>
        <w:t xml:space="preserve">) in its Response to Request for Applications </w:t>
      </w:r>
      <w:r w:rsidRPr="00CF15D0">
        <w:t xml:space="preserve">Number </w:t>
      </w:r>
      <w:r w:rsidRPr="003A28BA">
        <w:t>HASMA-DHS-</w:t>
      </w:r>
      <w:r w:rsidR="003A28BA">
        <w:t>001</w:t>
      </w:r>
      <w:r w:rsidRPr="00CF15D0">
        <w:t xml:space="preserve"> ("RF</w:t>
      </w:r>
      <w:r>
        <w:t>A</w:t>
      </w:r>
      <w:r w:rsidRPr="00CF15D0">
        <w:t xml:space="preserve">") for </w:t>
      </w:r>
      <w:r>
        <w:t xml:space="preserve">Reference Medical </w:t>
      </w:r>
      <w:r w:rsidRPr="00CF15D0">
        <w:t>Laboratory Services</w:t>
      </w:r>
      <w:r w:rsidR="00AF0C8A">
        <w:t xml:space="preserve"> </w:t>
      </w:r>
      <w:r w:rsidR="006E2384">
        <w:t xml:space="preserve">(also, "Services") </w:t>
      </w:r>
      <w:r w:rsidR="00AF0C8A">
        <w:t xml:space="preserve">issued by </w:t>
      </w:r>
      <w:r w:rsidR="00CD4931">
        <w:t xml:space="preserve">the </w:t>
      </w:r>
      <w:r w:rsidR="00AF0C8A">
        <w:t>Department of Health Services ("DHS")</w:t>
      </w:r>
      <w:r w:rsidR="00CD4931">
        <w:t xml:space="preserve"> of the County of Los Angeles ("County")</w:t>
      </w:r>
      <w:r>
        <w:t>.</w:t>
      </w:r>
    </w:p>
    <w:p w14:paraId="70591F35" w14:textId="77777777" w:rsidR="009E3BFD" w:rsidRPr="0005151D" w:rsidRDefault="009E3BFD" w:rsidP="009E3BFD">
      <w:pPr>
        <w:spacing w:after="0" w:line="240" w:lineRule="auto"/>
        <w:contextualSpacing/>
        <w:rPr>
          <w:b/>
          <w:bCs/>
          <w:sz w:val="16"/>
          <w:szCs w:val="20"/>
        </w:rPr>
      </w:pPr>
    </w:p>
    <w:p w14:paraId="5FD0F8F2" w14:textId="55F71F58" w:rsidR="00952CDA" w:rsidRDefault="00952CDA" w:rsidP="009E3BFD">
      <w:pPr>
        <w:pStyle w:val="Heading1"/>
        <w:spacing w:before="0" w:after="0" w:line="240" w:lineRule="auto"/>
        <w:ind w:left="720" w:hanging="720"/>
        <w:contextualSpacing/>
      </w:pPr>
      <w:bookmarkStart w:id="0" w:name="_Toc463006096"/>
      <w:r>
        <w:t>INSTRUCTIONS</w:t>
      </w:r>
    </w:p>
    <w:p w14:paraId="30CF3914" w14:textId="77777777" w:rsidR="009E3BFD" w:rsidRPr="009E3BFD" w:rsidRDefault="009E3BFD" w:rsidP="009E3BFD">
      <w:pPr>
        <w:spacing w:after="0" w:line="240" w:lineRule="auto"/>
      </w:pPr>
    </w:p>
    <w:bookmarkEnd w:id="0"/>
    <w:p w14:paraId="48FC8551" w14:textId="700ED695" w:rsidR="00B24FED" w:rsidRDefault="00DF2FD4" w:rsidP="009E3BFD">
      <w:pPr>
        <w:pStyle w:val="Heading2"/>
        <w:tabs>
          <w:tab w:val="clear" w:pos="1008"/>
        </w:tabs>
        <w:spacing w:before="0" w:after="0" w:line="240" w:lineRule="auto"/>
        <w:ind w:left="1440" w:hanging="720"/>
        <w:contextualSpacing/>
        <w:rPr>
          <w:b w:val="0"/>
          <w:bCs w:val="0"/>
        </w:rPr>
      </w:pPr>
      <w:r w:rsidRPr="00CF15D0">
        <w:rPr>
          <w:b w:val="0"/>
          <w:bCs w:val="0"/>
        </w:rPr>
        <w:t>Any references in this Attachment D to "you(r)" shall be made to the Vendor responding to the RF</w:t>
      </w:r>
      <w:r w:rsidR="00B460EA">
        <w:rPr>
          <w:b w:val="0"/>
          <w:bCs w:val="0"/>
        </w:rPr>
        <w:t>A</w:t>
      </w:r>
      <w:r w:rsidRPr="00CF15D0">
        <w:rPr>
          <w:b w:val="0"/>
          <w:bCs w:val="0"/>
        </w:rPr>
        <w:t>.</w:t>
      </w:r>
      <w:r w:rsidR="00AF0C8A">
        <w:rPr>
          <w:b w:val="0"/>
          <w:bCs w:val="0"/>
        </w:rPr>
        <w:t xml:space="preserve"> </w:t>
      </w:r>
      <w:r w:rsidR="00305FC1">
        <w:rPr>
          <w:b w:val="0"/>
          <w:bCs w:val="0"/>
        </w:rPr>
        <w:t>Further</w:t>
      </w:r>
      <w:r w:rsidR="00AF0C8A">
        <w:rPr>
          <w:b w:val="0"/>
          <w:bCs w:val="0"/>
        </w:rPr>
        <w:t xml:space="preserve">, unless </w:t>
      </w:r>
      <w:r w:rsidR="00AF0C8A" w:rsidRPr="00AF0C8A">
        <w:rPr>
          <w:b w:val="0"/>
          <w:bCs w:val="0"/>
        </w:rPr>
        <w:t xml:space="preserve">otherwise specified herein, terms </w:t>
      </w:r>
      <w:r w:rsidR="00305FC1">
        <w:rPr>
          <w:b w:val="0"/>
          <w:bCs w:val="0"/>
        </w:rPr>
        <w:t xml:space="preserve">or phrases </w:t>
      </w:r>
      <w:r w:rsidR="00AF0C8A" w:rsidRPr="00AF0C8A">
        <w:rPr>
          <w:b w:val="0"/>
          <w:bCs w:val="0"/>
        </w:rPr>
        <w:t xml:space="preserve">with the initial letter capitalized that are not expressly defined herein shall have the meanings given to such in </w:t>
      </w:r>
      <w:r w:rsidR="00AF0C8A">
        <w:rPr>
          <w:b w:val="0"/>
          <w:bCs w:val="0"/>
        </w:rPr>
        <w:t xml:space="preserve">the base </w:t>
      </w:r>
      <w:r w:rsidR="00AF0C8A" w:rsidRPr="00AF0C8A">
        <w:rPr>
          <w:b w:val="0"/>
          <w:bCs w:val="0"/>
        </w:rPr>
        <w:t>RFA.</w:t>
      </w:r>
    </w:p>
    <w:p w14:paraId="543C29C6" w14:textId="77777777" w:rsidR="009E3BFD" w:rsidRPr="009E3BFD" w:rsidRDefault="009E3BFD" w:rsidP="009E3BFD">
      <w:pPr>
        <w:spacing w:after="0" w:line="240" w:lineRule="auto"/>
      </w:pPr>
    </w:p>
    <w:p w14:paraId="476C8EB8" w14:textId="77777777" w:rsidR="009E3BFD" w:rsidRPr="009E3BFD" w:rsidRDefault="00450AFB" w:rsidP="009E3BFD">
      <w:pPr>
        <w:pStyle w:val="Heading2"/>
        <w:tabs>
          <w:tab w:val="clear" w:pos="1008"/>
        </w:tabs>
        <w:spacing w:before="0" w:after="0" w:line="240" w:lineRule="auto"/>
        <w:ind w:left="1440" w:hanging="720"/>
        <w:contextualSpacing/>
      </w:pPr>
      <w:r w:rsidRPr="00DF2FD4">
        <w:rPr>
          <w:b w:val="0"/>
          <w:bCs w:val="0"/>
        </w:rPr>
        <w:t xml:space="preserve">Vendor </w:t>
      </w:r>
      <w:r w:rsidR="00AF0C8A">
        <w:rPr>
          <w:b w:val="0"/>
          <w:bCs w:val="0"/>
        </w:rPr>
        <w:t>must</w:t>
      </w:r>
      <w:r w:rsidR="00AF0C8A" w:rsidRPr="00DF2FD4">
        <w:rPr>
          <w:b w:val="0"/>
          <w:bCs w:val="0"/>
        </w:rPr>
        <w:t xml:space="preserve"> </w:t>
      </w:r>
      <w:r w:rsidRPr="00DF2FD4">
        <w:rPr>
          <w:b w:val="0"/>
          <w:bCs w:val="0"/>
        </w:rPr>
        <w:t xml:space="preserve">provide a detailed narrative for each section below </w:t>
      </w:r>
      <w:r w:rsidR="003D6181">
        <w:rPr>
          <w:b w:val="0"/>
          <w:bCs w:val="0"/>
        </w:rPr>
        <w:t>together with</w:t>
      </w:r>
      <w:r w:rsidR="003D6181" w:rsidRPr="00DF2FD4">
        <w:rPr>
          <w:b w:val="0"/>
          <w:bCs w:val="0"/>
        </w:rPr>
        <w:t xml:space="preserve"> </w:t>
      </w:r>
      <w:r w:rsidR="00305FC1">
        <w:rPr>
          <w:b w:val="0"/>
          <w:bCs w:val="0"/>
        </w:rPr>
        <w:t>the necessary</w:t>
      </w:r>
      <w:r w:rsidR="00305FC1" w:rsidRPr="00DF2FD4">
        <w:rPr>
          <w:b w:val="0"/>
          <w:bCs w:val="0"/>
        </w:rPr>
        <w:t xml:space="preserve"> </w:t>
      </w:r>
      <w:r w:rsidRPr="00DF2FD4">
        <w:rPr>
          <w:b w:val="0"/>
          <w:bCs w:val="0"/>
        </w:rPr>
        <w:t>supporting documentation</w:t>
      </w:r>
      <w:r w:rsidR="003D6181">
        <w:rPr>
          <w:b w:val="0"/>
          <w:bCs w:val="0"/>
        </w:rPr>
        <w:t xml:space="preserve"> and</w:t>
      </w:r>
      <w:r w:rsidRPr="00DF2FD4">
        <w:rPr>
          <w:b w:val="0"/>
          <w:bCs w:val="0"/>
        </w:rPr>
        <w:t>/</w:t>
      </w:r>
      <w:r w:rsidR="003D6181">
        <w:rPr>
          <w:b w:val="0"/>
          <w:bCs w:val="0"/>
        </w:rPr>
        <w:t xml:space="preserve">or </w:t>
      </w:r>
      <w:r w:rsidRPr="00DF2FD4">
        <w:rPr>
          <w:b w:val="0"/>
          <w:bCs w:val="0"/>
        </w:rPr>
        <w:t>attachments</w:t>
      </w:r>
      <w:r w:rsidR="003D6181">
        <w:rPr>
          <w:b w:val="0"/>
          <w:bCs w:val="0"/>
        </w:rPr>
        <w:t>, which</w:t>
      </w:r>
      <w:r w:rsidRPr="00DF2FD4">
        <w:rPr>
          <w:b w:val="0"/>
          <w:bCs w:val="0"/>
        </w:rPr>
        <w:t xml:space="preserve"> must be referenced in the narrative</w:t>
      </w:r>
      <w:r w:rsidR="00305FC1">
        <w:rPr>
          <w:b w:val="0"/>
          <w:bCs w:val="0"/>
        </w:rPr>
        <w:t xml:space="preserve"> to be considered by County</w:t>
      </w:r>
      <w:r w:rsidRPr="00DF2FD4">
        <w:rPr>
          <w:b w:val="0"/>
          <w:bCs w:val="0"/>
        </w:rPr>
        <w:t xml:space="preserve">.  Responses to </w:t>
      </w:r>
      <w:r w:rsidR="00227B41">
        <w:rPr>
          <w:b w:val="0"/>
          <w:bCs w:val="0"/>
        </w:rPr>
        <w:t xml:space="preserve">the RFA </w:t>
      </w:r>
      <w:r w:rsidR="00C65EE6">
        <w:rPr>
          <w:b w:val="0"/>
          <w:bCs w:val="0"/>
        </w:rPr>
        <w:t xml:space="preserve">must be included in </w:t>
      </w:r>
      <w:r w:rsidRPr="00DF2FD4">
        <w:rPr>
          <w:b w:val="0"/>
          <w:bCs w:val="0"/>
        </w:rPr>
        <w:t xml:space="preserve">this </w:t>
      </w:r>
      <w:r w:rsidR="00557D73" w:rsidRPr="00DF2FD4">
        <w:rPr>
          <w:b w:val="0"/>
          <w:bCs w:val="0"/>
        </w:rPr>
        <w:t>Attachment</w:t>
      </w:r>
      <w:r w:rsidR="00C65EE6">
        <w:rPr>
          <w:b w:val="0"/>
          <w:bCs w:val="0"/>
        </w:rPr>
        <w:t xml:space="preserve"> </w:t>
      </w:r>
      <w:r w:rsidR="000B277C">
        <w:rPr>
          <w:b w:val="0"/>
          <w:bCs w:val="0"/>
        </w:rPr>
        <w:t xml:space="preserve">and </w:t>
      </w:r>
      <w:r w:rsidRPr="00DF2FD4">
        <w:rPr>
          <w:b w:val="0"/>
          <w:bCs w:val="0"/>
        </w:rPr>
        <w:t xml:space="preserve">will be reviewed as </w:t>
      </w:r>
      <w:r w:rsidR="00227B41">
        <w:rPr>
          <w:b w:val="0"/>
          <w:bCs w:val="0"/>
        </w:rPr>
        <w:t>specified</w:t>
      </w:r>
      <w:r w:rsidR="00227B41" w:rsidRPr="00DF2FD4">
        <w:rPr>
          <w:b w:val="0"/>
          <w:bCs w:val="0"/>
        </w:rPr>
        <w:t xml:space="preserve"> </w:t>
      </w:r>
      <w:r w:rsidRPr="00DF2FD4">
        <w:rPr>
          <w:b w:val="0"/>
          <w:bCs w:val="0"/>
        </w:rPr>
        <w:t xml:space="preserve">in </w:t>
      </w:r>
      <w:r w:rsidR="00C33A55">
        <w:rPr>
          <w:b w:val="0"/>
          <w:bCs w:val="0"/>
        </w:rPr>
        <w:t xml:space="preserve">Section </w:t>
      </w:r>
      <w:r w:rsidR="00227B41">
        <w:rPr>
          <w:b w:val="0"/>
          <w:bCs w:val="0"/>
        </w:rPr>
        <w:t xml:space="preserve">9.0 – Review and Selection Process of </w:t>
      </w:r>
      <w:r w:rsidRPr="00DF2FD4">
        <w:rPr>
          <w:b w:val="0"/>
          <w:bCs w:val="0"/>
        </w:rPr>
        <w:t xml:space="preserve">the </w:t>
      </w:r>
      <w:r w:rsidR="00264D2F" w:rsidRPr="00DF2FD4">
        <w:rPr>
          <w:b w:val="0"/>
          <w:bCs w:val="0"/>
        </w:rPr>
        <w:t>RFA</w:t>
      </w:r>
      <w:r w:rsidRPr="00DF2FD4">
        <w:rPr>
          <w:b w:val="0"/>
          <w:bCs w:val="0"/>
        </w:rPr>
        <w:t>.</w:t>
      </w:r>
    </w:p>
    <w:p w14:paraId="2A712936" w14:textId="07D66851" w:rsidR="00DF2FD4" w:rsidRDefault="00450AFB" w:rsidP="009E3BFD">
      <w:pPr>
        <w:pStyle w:val="Heading2"/>
        <w:numPr>
          <w:ilvl w:val="0"/>
          <w:numId w:val="0"/>
        </w:numPr>
        <w:spacing w:before="0" w:after="0" w:line="240" w:lineRule="auto"/>
        <w:ind w:left="1440"/>
        <w:contextualSpacing/>
      </w:pPr>
      <w:r w:rsidRPr="00DF2FD4">
        <w:rPr>
          <w:b w:val="0"/>
          <w:bCs w:val="0"/>
        </w:rPr>
        <w:t xml:space="preserve"> </w:t>
      </w:r>
    </w:p>
    <w:p w14:paraId="17125110" w14:textId="639C4F64" w:rsidR="008A520F" w:rsidRDefault="00AF0C8A" w:rsidP="009E3BFD">
      <w:pPr>
        <w:pStyle w:val="Heading2"/>
        <w:tabs>
          <w:tab w:val="clear" w:pos="1008"/>
        </w:tabs>
        <w:spacing w:before="0" w:after="0" w:line="240" w:lineRule="auto"/>
        <w:ind w:left="1440" w:hanging="720"/>
        <w:contextualSpacing/>
        <w:rPr>
          <w:b w:val="0"/>
          <w:bCs w:val="0"/>
        </w:rPr>
      </w:pPr>
      <w:r w:rsidRPr="00305FC1">
        <w:rPr>
          <w:b w:val="0"/>
          <w:bCs w:val="0"/>
        </w:rPr>
        <w:t xml:space="preserve">Vendor's </w:t>
      </w:r>
      <w:r>
        <w:rPr>
          <w:b w:val="0"/>
          <w:bCs w:val="0"/>
        </w:rPr>
        <w:t>Response to the RFA, including the information provided in and attached to this Attachment D, is subject to the RFA submission requirements</w:t>
      </w:r>
      <w:r w:rsidR="00305FC1">
        <w:rPr>
          <w:b w:val="0"/>
          <w:bCs w:val="0"/>
        </w:rPr>
        <w:t>, including Section 10.1 – Truth and Accuracy of Representations of the base RFA.</w:t>
      </w:r>
    </w:p>
    <w:p w14:paraId="43FB818A" w14:textId="77777777" w:rsidR="009E3BFD" w:rsidRPr="009E3BFD" w:rsidRDefault="009E3BFD" w:rsidP="009E3BFD">
      <w:pPr>
        <w:spacing w:after="0" w:line="240" w:lineRule="auto"/>
      </w:pPr>
    </w:p>
    <w:p w14:paraId="3A1A76AC" w14:textId="7AA73E3E" w:rsidR="00A1613E" w:rsidRDefault="00FA244A" w:rsidP="009E3BFD">
      <w:pPr>
        <w:pStyle w:val="Heading1"/>
        <w:numPr>
          <w:ilvl w:val="0"/>
          <w:numId w:val="1"/>
        </w:numPr>
        <w:tabs>
          <w:tab w:val="clear" w:pos="4338"/>
        </w:tabs>
        <w:spacing w:before="0" w:after="0" w:line="240" w:lineRule="auto"/>
        <w:ind w:left="720" w:hanging="720"/>
        <w:contextualSpacing/>
      </w:pPr>
      <w:bookmarkStart w:id="1" w:name="_Toc463006102"/>
      <w:bookmarkStart w:id="2" w:name="_Toc463006097"/>
      <w:r w:rsidRPr="0005151D">
        <w:t>VENDOR</w:t>
      </w:r>
      <w:r w:rsidR="00A1613E" w:rsidRPr="0005151D">
        <w:t xml:space="preserve"> CONTACT</w:t>
      </w:r>
      <w:bookmarkEnd w:id="1"/>
      <w:r w:rsidR="00852686">
        <w:t xml:space="preserve"> and LOCATIONS</w:t>
      </w:r>
    </w:p>
    <w:p w14:paraId="7908B1AC" w14:textId="77777777" w:rsidR="009E3BFD" w:rsidRPr="009E3BFD" w:rsidRDefault="009E3BFD" w:rsidP="009E3BFD">
      <w:pPr>
        <w:spacing w:after="0" w:line="240" w:lineRule="auto"/>
      </w:pPr>
    </w:p>
    <w:p w14:paraId="63C09F1A" w14:textId="638CBB66" w:rsidR="00A1613E" w:rsidRDefault="00FA244A" w:rsidP="009E3BFD">
      <w:pPr>
        <w:spacing w:after="0" w:line="240" w:lineRule="auto"/>
        <w:ind w:left="720"/>
        <w:contextualSpacing/>
      </w:pPr>
      <w:r w:rsidRPr="0005151D">
        <w:t>Vendor</w:t>
      </w:r>
      <w:r w:rsidR="00A1613E" w:rsidRPr="0005151D">
        <w:t xml:space="preserve"> </w:t>
      </w:r>
      <w:r w:rsidR="00A9206E">
        <w:t>must</w:t>
      </w:r>
      <w:r w:rsidR="00A9206E" w:rsidRPr="0005151D">
        <w:t xml:space="preserve"> </w:t>
      </w:r>
      <w:r w:rsidR="00A1613E" w:rsidRPr="0005151D">
        <w:t xml:space="preserve">identify </w:t>
      </w:r>
      <w:r w:rsidR="00A9206E">
        <w:t>its</w:t>
      </w:r>
      <w:r w:rsidR="00A9206E" w:rsidRPr="0005151D">
        <w:t xml:space="preserve"> </w:t>
      </w:r>
      <w:r w:rsidR="00A1613E" w:rsidRPr="0005151D">
        <w:t xml:space="preserve">primary point of contact </w:t>
      </w:r>
      <w:r w:rsidR="00A9206E">
        <w:t xml:space="preserve">for purposes </w:t>
      </w:r>
      <w:r w:rsidR="00A1613E" w:rsidRPr="0005151D">
        <w:t xml:space="preserve">of its Response </w:t>
      </w:r>
      <w:r w:rsidR="00A9206E">
        <w:t xml:space="preserve">to the RFA and a location of each laboratory Vendor intends to use for provision of Services under the RFA, </w:t>
      </w:r>
      <w:r w:rsidR="00A1613E" w:rsidRPr="0005151D">
        <w:t xml:space="preserve">as </w:t>
      </w:r>
      <w:r w:rsidR="00A9206E">
        <w:t>provided below.</w:t>
      </w:r>
    </w:p>
    <w:p w14:paraId="15783699" w14:textId="77777777" w:rsidR="009E3BFD" w:rsidRPr="0005151D" w:rsidRDefault="009E3BFD" w:rsidP="009E3BFD">
      <w:pPr>
        <w:spacing w:after="0" w:line="240" w:lineRule="auto"/>
        <w:ind w:left="720"/>
        <w:contextualSpacing/>
      </w:pPr>
    </w:p>
    <w:tbl>
      <w:tblPr>
        <w:tblStyle w:val="TableGrid1"/>
        <w:tblW w:w="94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0"/>
        <w:gridCol w:w="6390"/>
      </w:tblGrid>
      <w:tr w:rsidR="0005151D" w:rsidRPr="0005151D" w14:paraId="154E670B" w14:textId="77777777" w:rsidTr="009E3BFD">
        <w:tc>
          <w:tcPr>
            <w:tcW w:w="3060" w:type="dxa"/>
          </w:tcPr>
          <w:p w14:paraId="6FA48EB8" w14:textId="1C3E3558" w:rsidR="009E3BFD" w:rsidRPr="0005151D" w:rsidRDefault="00FA244A" w:rsidP="009E3BFD">
            <w:pPr>
              <w:spacing w:after="160"/>
              <w:ind w:left="615"/>
              <w:contextualSpacing/>
              <w:rPr>
                <w:rFonts w:asciiTheme="majorHAnsi" w:hAnsiTheme="majorHAnsi" w:cstheme="majorHAnsi"/>
              </w:rPr>
            </w:pPr>
            <w:r w:rsidRPr="0005151D">
              <w:rPr>
                <w:rFonts w:asciiTheme="majorHAnsi" w:hAnsiTheme="majorHAnsi" w:cstheme="majorHAnsi"/>
              </w:rPr>
              <w:t>Vendor</w:t>
            </w:r>
            <w:r w:rsidR="00A9206E">
              <w:rPr>
                <w:rFonts w:asciiTheme="majorHAnsi" w:hAnsiTheme="majorHAnsi" w:cstheme="majorHAnsi"/>
              </w:rPr>
              <w:t>'s</w:t>
            </w:r>
            <w:r w:rsidR="00A1613E" w:rsidRPr="0005151D">
              <w:rPr>
                <w:rFonts w:asciiTheme="majorHAnsi" w:hAnsiTheme="majorHAnsi" w:cstheme="majorHAnsi"/>
              </w:rPr>
              <w:t xml:space="preserve"> Name</w:t>
            </w:r>
          </w:p>
        </w:tc>
        <w:sdt>
          <w:sdtPr>
            <w:rPr>
              <w:rStyle w:val="DefaultCG"/>
            </w:rPr>
            <w:alias w:val="Vendor Name"/>
            <w:tag w:val="Vendor Name"/>
            <w:id w:val="589200996"/>
            <w:lock w:val="sdtLocked"/>
            <w:placeholder>
              <w:docPart w:val="459B5B8F48F54FB28EDDD7F00BF2B42E"/>
            </w:placeholder>
            <w:showingPlcHdr/>
          </w:sdtPr>
          <w:sdtEndPr>
            <w:rPr>
              <w:rStyle w:val="DefaultParagraphFont"/>
              <w:rFonts w:asciiTheme="majorHAnsi" w:hAnsiTheme="majorHAnsi" w:cstheme="majorHAnsi"/>
            </w:rPr>
          </w:sdtEndPr>
          <w:sdtContent>
            <w:tc>
              <w:tcPr>
                <w:tcW w:w="6390" w:type="dxa"/>
                <w:tcBorders>
                  <w:bottom w:val="single" w:sz="4" w:space="0" w:color="auto"/>
                </w:tcBorders>
                <w:vAlign w:val="bottom"/>
              </w:tcPr>
              <w:p w14:paraId="170426BA" w14:textId="7BFFDB5B" w:rsidR="00A1613E" w:rsidRPr="0005151D" w:rsidRDefault="002248EF" w:rsidP="009E3BFD">
                <w:pPr>
                  <w:spacing w:after="160"/>
                  <w:ind w:left="720"/>
                  <w:contextualSpacing/>
                  <w:jc w:val="left"/>
                  <w:rPr>
                    <w:rFonts w:asciiTheme="majorHAnsi" w:hAnsiTheme="majorHAnsi" w:cstheme="majorHAnsi"/>
                  </w:rPr>
                </w:pPr>
                <w:r w:rsidRPr="00E037A0">
                  <w:rPr>
                    <w:rStyle w:val="PlaceholderText"/>
                    <w:rFonts w:asciiTheme="minorHAnsi" w:hAnsiTheme="minorHAnsi" w:cstheme="minorHAnsi"/>
                    <w:color w:val="969696" w:themeColor="accent3"/>
                  </w:rPr>
                  <w:t>Click or tap here to enter text.</w:t>
                </w:r>
              </w:p>
            </w:tc>
          </w:sdtContent>
        </w:sdt>
      </w:tr>
      <w:tr w:rsidR="0005151D" w:rsidRPr="0005151D" w14:paraId="11439122" w14:textId="77777777" w:rsidTr="009E3BFD">
        <w:trPr>
          <w:trHeight w:val="584"/>
        </w:trPr>
        <w:tc>
          <w:tcPr>
            <w:tcW w:w="3060" w:type="dxa"/>
          </w:tcPr>
          <w:p w14:paraId="0903D4D9" w14:textId="77777777" w:rsidR="009E3BFD" w:rsidRDefault="009E3BFD" w:rsidP="009E3BFD">
            <w:pPr>
              <w:spacing w:after="160"/>
              <w:ind w:left="615"/>
              <w:contextualSpacing/>
              <w:rPr>
                <w:rFonts w:asciiTheme="majorHAnsi" w:hAnsiTheme="majorHAnsi" w:cstheme="majorHAnsi"/>
              </w:rPr>
            </w:pPr>
          </w:p>
          <w:p w14:paraId="7BD3D0AF" w14:textId="4C8442CF" w:rsidR="00A1613E" w:rsidRPr="0005151D" w:rsidRDefault="00A1613E" w:rsidP="009E3BFD">
            <w:pPr>
              <w:spacing w:after="160"/>
              <w:ind w:left="615"/>
              <w:contextualSpacing/>
              <w:rPr>
                <w:rFonts w:asciiTheme="majorHAnsi" w:hAnsiTheme="majorHAnsi" w:cstheme="majorHAnsi"/>
              </w:rPr>
            </w:pPr>
            <w:r w:rsidRPr="0005151D">
              <w:rPr>
                <w:rFonts w:asciiTheme="majorHAnsi" w:hAnsiTheme="majorHAnsi" w:cstheme="majorHAnsi"/>
              </w:rPr>
              <w:t>Headquarters Address:</w:t>
            </w:r>
          </w:p>
        </w:tc>
        <w:sdt>
          <w:sdtPr>
            <w:rPr>
              <w:rStyle w:val="DefaultCG"/>
            </w:rPr>
            <w:alias w:val="Vendor Address"/>
            <w:tag w:val="Vendor Address"/>
            <w:id w:val="-1790662322"/>
            <w:lock w:val="sdtLocked"/>
            <w:placeholder>
              <w:docPart w:val="E545A2A81FA848F3BA67D44353AD9697"/>
            </w:placeholder>
            <w:showingPlcHdr/>
          </w:sdtPr>
          <w:sdtEndPr>
            <w:rPr>
              <w:rStyle w:val="DefaultParagraphFont"/>
              <w:rFonts w:asciiTheme="majorHAnsi" w:hAnsiTheme="majorHAnsi" w:cstheme="majorHAnsi"/>
            </w:rPr>
          </w:sdtEndPr>
          <w:sdtContent>
            <w:tc>
              <w:tcPr>
                <w:tcW w:w="6390" w:type="dxa"/>
                <w:tcBorders>
                  <w:top w:val="single" w:sz="4" w:space="0" w:color="auto"/>
                  <w:bottom w:val="single" w:sz="4" w:space="0" w:color="auto"/>
                </w:tcBorders>
                <w:vAlign w:val="bottom"/>
              </w:tcPr>
              <w:p w14:paraId="07F9B28D" w14:textId="77777777" w:rsidR="00A1613E" w:rsidRPr="0005151D" w:rsidRDefault="00A1613E" w:rsidP="009E3BFD">
                <w:pPr>
                  <w:spacing w:after="160"/>
                  <w:ind w:left="720"/>
                  <w:contextualSpacing/>
                  <w:jc w:val="left"/>
                  <w:rPr>
                    <w:rFonts w:asciiTheme="majorHAnsi" w:hAnsiTheme="majorHAnsi" w:cstheme="majorHAnsi"/>
                  </w:rPr>
                </w:pPr>
                <w:r w:rsidRPr="00E037A0">
                  <w:rPr>
                    <w:rStyle w:val="PlaceholderText"/>
                    <w:rFonts w:asciiTheme="minorHAnsi" w:hAnsiTheme="minorHAnsi" w:cstheme="minorHAnsi"/>
                    <w:color w:val="969696" w:themeColor="accent3"/>
                  </w:rPr>
                  <w:t>Click or tap here to enter text.</w:t>
                </w:r>
              </w:p>
            </w:tc>
          </w:sdtContent>
        </w:sdt>
      </w:tr>
      <w:tr w:rsidR="0005151D" w:rsidRPr="0005151D" w14:paraId="64589EFA" w14:textId="77777777" w:rsidTr="009E3BFD">
        <w:tc>
          <w:tcPr>
            <w:tcW w:w="3060" w:type="dxa"/>
          </w:tcPr>
          <w:p w14:paraId="5E8C6ED1" w14:textId="77777777" w:rsidR="009E3BFD" w:rsidRDefault="009E3BFD" w:rsidP="009E3BFD">
            <w:pPr>
              <w:spacing w:after="160"/>
              <w:ind w:left="615"/>
              <w:contextualSpacing/>
              <w:rPr>
                <w:rFonts w:asciiTheme="majorHAnsi" w:hAnsiTheme="majorHAnsi" w:cstheme="majorHAnsi"/>
              </w:rPr>
            </w:pPr>
          </w:p>
          <w:p w14:paraId="68238AE2" w14:textId="468B06B0" w:rsidR="00A1613E" w:rsidRPr="0005151D" w:rsidRDefault="00FA244A" w:rsidP="009E3BFD">
            <w:pPr>
              <w:spacing w:after="160"/>
              <w:ind w:left="615"/>
              <w:contextualSpacing/>
              <w:rPr>
                <w:rFonts w:asciiTheme="majorHAnsi" w:hAnsiTheme="majorHAnsi" w:cstheme="majorHAnsi"/>
              </w:rPr>
            </w:pPr>
            <w:r w:rsidRPr="0005151D">
              <w:rPr>
                <w:rFonts w:asciiTheme="majorHAnsi" w:hAnsiTheme="majorHAnsi" w:cstheme="majorHAnsi"/>
              </w:rPr>
              <w:t>Vendor</w:t>
            </w:r>
            <w:r w:rsidR="00A9206E">
              <w:rPr>
                <w:rFonts w:asciiTheme="majorHAnsi" w:hAnsiTheme="majorHAnsi" w:cstheme="majorHAnsi"/>
              </w:rPr>
              <w:t>'s</w:t>
            </w:r>
            <w:r w:rsidR="00A1613E" w:rsidRPr="0005151D">
              <w:rPr>
                <w:rFonts w:asciiTheme="majorHAnsi" w:hAnsiTheme="majorHAnsi" w:cstheme="majorHAnsi"/>
              </w:rPr>
              <w:t xml:space="preserve"> Website: </w:t>
            </w:r>
          </w:p>
        </w:tc>
        <w:sdt>
          <w:sdtPr>
            <w:rPr>
              <w:rStyle w:val="DefaultCG"/>
            </w:rPr>
            <w:alias w:val="Vendor Website"/>
            <w:tag w:val="Vendor Website"/>
            <w:id w:val="-728919106"/>
            <w:lock w:val="sdtLocked"/>
            <w:placeholder>
              <w:docPart w:val="8EFE1580FB1A4CE68128A1B9221338B6"/>
            </w:placeholder>
            <w:showingPlcHdr/>
          </w:sdtPr>
          <w:sdtEndPr>
            <w:rPr>
              <w:rStyle w:val="DefaultParagraphFont"/>
              <w:rFonts w:asciiTheme="majorHAnsi" w:hAnsiTheme="majorHAnsi" w:cstheme="majorHAnsi"/>
            </w:rPr>
          </w:sdtEndPr>
          <w:sdtContent>
            <w:tc>
              <w:tcPr>
                <w:tcW w:w="6390" w:type="dxa"/>
                <w:tcBorders>
                  <w:top w:val="single" w:sz="4" w:space="0" w:color="auto"/>
                  <w:bottom w:val="single" w:sz="4" w:space="0" w:color="auto"/>
                </w:tcBorders>
                <w:vAlign w:val="bottom"/>
              </w:tcPr>
              <w:p w14:paraId="3693EF85" w14:textId="77777777" w:rsidR="00A1613E" w:rsidRPr="0005151D" w:rsidRDefault="00A1613E" w:rsidP="009E3BFD">
                <w:pPr>
                  <w:spacing w:after="160"/>
                  <w:ind w:left="720"/>
                  <w:contextualSpacing/>
                  <w:jc w:val="left"/>
                  <w:rPr>
                    <w:rFonts w:asciiTheme="majorHAnsi" w:hAnsiTheme="majorHAnsi" w:cstheme="majorHAnsi"/>
                  </w:rPr>
                </w:pPr>
                <w:r w:rsidRPr="00E037A0">
                  <w:rPr>
                    <w:rStyle w:val="PlaceholderText"/>
                    <w:rFonts w:asciiTheme="minorHAnsi" w:hAnsiTheme="minorHAnsi" w:cstheme="minorHAnsi"/>
                    <w:color w:val="969696" w:themeColor="accent3"/>
                  </w:rPr>
                  <w:t>Click or tap here to enter text.</w:t>
                </w:r>
              </w:p>
            </w:tc>
          </w:sdtContent>
        </w:sdt>
      </w:tr>
    </w:tbl>
    <w:p w14:paraId="7DB6AD49" w14:textId="77777777" w:rsidR="00B3641D" w:rsidRDefault="00B3641D" w:rsidP="009E3BFD">
      <w:pPr>
        <w:spacing w:line="240" w:lineRule="auto"/>
        <w:ind w:left="720"/>
        <w:contextualSpacing/>
        <w:rPr>
          <w:u w:val="single"/>
        </w:rPr>
      </w:pPr>
    </w:p>
    <w:p w14:paraId="0CD1FFB5" w14:textId="386B0BF6" w:rsidR="00A1613E" w:rsidRDefault="00A1613E" w:rsidP="009E3BFD">
      <w:pPr>
        <w:spacing w:line="360" w:lineRule="auto"/>
        <w:ind w:left="720"/>
        <w:contextualSpacing/>
      </w:pPr>
      <w:r w:rsidRPr="00655484">
        <w:rPr>
          <w:u w:val="single"/>
        </w:rPr>
        <w:t>Primary Point of Contact</w:t>
      </w:r>
      <w:r w:rsidRPr="00852686">
        <w:t>:</w:t>
      </w:r>
    </w:p>
    <w:tbl>
      <w:tblPr>
        <w:tblStyle w:val="TableGrid1"/>
        <w:tblW w:w="95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0"/>
        <w:gridCol w:w="6480"/>
      </w:tblGrid>
      <w:tr w:rsidR="0005151D" w:rsidRPr="0005151D" w14:paraId="5EE44D6A" w14:textId="77777777" w:rsidTr="009E3BFD">
        <w:tc>
          <w:tcPr>
            <w:tcW w:w="3060" w:type="dxa"/>
          </w:tcPr>
          <w:p w14:paraId="6F4B7DB8" w14:textId="77777777" w:rsidR="00A1613E" w:rsidRPr="0005151D" w:rsidRDefault="00A1613E" w:rsidP="009E3BFD">
            <w:pPr>
              <w:spacing w:after="160"/>
              <w:ind w:left="615"/>
              <w:contextualSpacing/>
              <w:rPr>
                <w:rFonts w:asciiTheme="majorHAnsi" w:hAnsiTheme="majorHAnsi" w:cstheme="majorHAnsi"/>
              </w:rPr>
            </w:pPr>
            <w:r w:rsidRPr="0005151D">
              <w:rPr>
                <w:rFonts w:asciiTheme="majorHAnsi" w:hAnsiTheme="majorHAnsi" w:cstheme="majorHAnsi"/>
              </w:rPr>
              <w:t>Name:</w:t>
            </w:r>
          </w:p>
        </w:tc>
        <w:sdt>
          <w:sdtPr>
            <w:rPr>
              <w:rStyle w:val="DefaultCG"/>
            </w:rPr>
            <w:alias w:val="Contact Name"/>
            <w:tag w:val="Contact Name"/>
            <w:id w:val="574556404"/>
            <w:lock w:val="sdtLocked"/>
            <w:placeholder>
              <w:docPart w:val="7F83E654740F4853AA01F750BFD1992A"/>
            </w:placeholder>
            <w:showingPlcHdr/>
          </w:sdtPr>
          <w:sdtEndPr>
            <w:rPr>
              <w:rStyle w:val="DefaultParagraphFont"/>
              <w:rFonts w:asciiTheme="majorHAnsi" w:hAnsiTheme="majorHAnsi" w:cstheme="majorHAnsi"/>
            </w:rPr>
          </w:sdtEndPr>
          <w:sdtContent>
            <w:tc>
              <w:tcPr>
                <w:tcW w:w="6480" w:type="dxa"/>
                <w:tcBorders>
                  <w:bottom w:val="single" w:sz="4" w:space="0" w:color="auto"/>
                </w:tcBorders>
                <w:vAlign w:val="bottom"/>
              </w:tcPr>
              <w:p w14:paraId="3E22FA2C" w14:textId="77777777" w:rsidR="00A1613E" w:rsidRPr="0005151D" w:rsidRDefault="00A1613E" w:rsidP="009E3BFD">
                <w:pPr>
                  <w:spacing w:after="160"/>
                  <w:ind w:left="720"/>
                  <w:contextualSpacing/>
                  <w:jc w:val="left"/>
                  <w:rPr>
                    <w:rFonts w:asciiTheme="majorHAnsi" w:hAnsiTheme="majorHAnsi" w:cstheme="majorHAnsi"/>
                  </w:rPr>
                </w:pPr>
                <w:r w:rsidRPr="00E037A0">
                  <w:rPr>
                    <w:rStyle w:val="PlaceholderText"/>
                    <w:rFonts w:asciiTheme="minorHAnsi" w:hAnsiTheme="minorHAnsi" w:cstheme="minorHAnsi"/>
                    <w:color w:val="969696" w:themeColor="accent3"/>
                  </w:rPr>
                  <w:t>Click or tap here to enter text.</w:t>
                </w:r>
              </w:p>
            </w:tc>
          </w:sdtContent>
        </w:sdt>
      </w:tr>
      <w:tr w:rsidR="0005151D" w:rsidRPr="0005151D" w14:paraId="76B080BF" w14:textId="77777777" w:rsidTr="009E3BFD">
        <w:tc>
          <w:tcPr>
            <w:tcW w:w="3060" w:type="dxa"/>
          </w:tcPr>
          <w:p w14:paraId="00DC7717" w14:textId="77777777" w:rsidR="009E3BFD" w:rsidRDefault="009E3BFD" w:rsidP="009E3BFD">
            <w:pPr>
              <w:spacing w:after="160"/>
              <w:ind w:left="615"/>
              <w:contextualSpacing/>
              <w:rPr>
                <w:rFonts w:asciiTheme="majorHAnsi" w:hAnsiTheme="majorHAnsi" w:cstheme="majorHAnsi"/>
              </w:rPr>
            </w:pPr>
          </w:p>
          <w:p w14:paraId="777AB6C4" w14:textId="5C9FFDE7" w:rsidR="00A1613E" w:rsidRPr="0005151D" w:rsidRDefault="00A1613E" w:rsidP="009E3BFD">
            <w:pPr>
              <w:spacing w:after="160"/>
              <w:ind w:left="615"/>
              <w:contextualSpacing/>
              <w:rPr>
                <w:rFonts w:asciiTheme="majorHAnsi" w:hAnsiTheme="majorHAnsi" w:cstheme="majorHAnsi"/>
              </w:rPr>
            </w:pPr>
            <w:r w:rsidRPr="0005151D">
              <w:rPr>
                <w:rFonts w:asciiTheme="majorHAnsi" w:hAnsiTheme="majorHAnsi" w:cstheme="majorHAnsi"/>
              </w:rPr>
              <w:t>Title:</w:t>
            </w:r>
          </w:p>
        </w:tc>
        <w:sdt>
          <w:sdtPr>
            <w:rPr>
              <w:rStyle w:val="DefaultCG"/>
            </w:rPr>
            <w:alias w:val="Contact Title"/>
            <w:tag w:val="Contact Title"/>
            <w:id w:val="864027465"/>
            <w:lock w:val="sdtLocked"/>
            <w:placeholder>
              <w:docPart w:val="FE1C6C97CCDE43EE9654F07A07AD01D8"/>
            </w:placeholder>
            <w:showingPlcHdr/>
          </w:sdtPr>
          <w:sdtEndPr>
            <w:rPr>
              <w:rStyle w:val="DefaultParagraphFont"/>
              <w:rFonts w:asciiTheme="majorHAnsi" w:hAnsiTheme="majorHAnsi" w:cstheme="majorHAnsi"/>
            </w:rPr>
          </w:sdtEndPr>
          <w:sdtContent>
            <w:tc>
              <w:tcPr>
                <w:tcW w:w="6480" w:type="dxa"/>
                <w:tcBorders>
                  <w:top w:val="single" w:sz="4" w:space="0" w:color="auto"/>
                  <w:bottom w:val="single" w:sz="4" w:space="0" w:color="auto"/>
                </w:tcBorders>
                <w:vAlign w:val="bottom"/>
              </w:tcPr>
              <w:p w14:paraId="39C2868C" w14:textId="77777777" w:rsidR="00A1613E" w:rsidRPr="0005151D" w:rsidRDefault="00A1613E" w:rsidP="009E3BFD">
                <w:pPr>
                  <w:spacing w:after="160"/>
                  <w:ind w:left="720"/>
                  <w:contextualSpacing/>
                  <w:jc w:val="left"/>
                  <w:rPr>
                    <w:rFonts w:asciiTheme="majorHAnsi" w:hAnsiTheme="majorHAnsi" w:cstheme="majorHAnsi"/>
                  </w:rPr>
                </w:pPr>
                <w:r w:rsidRPr="00E037A0">
                  <w:rPr>
                    <w:rStyle w:val="PlaceholderText"/>
                    <w:rFonts w:asciiTheme="minorHAnsi" w:hAnsiTheme="minorHAnsi" w:cstheme="minorHAnsi"/>
                    <w:color w:val="969696" w:themeColor="accent3"/>
                  </w:rPr>
                  <w:t>Click or tap here to enter text.</w:t>
                </w:r>
              </w:p>
            </w:tc>
          </w:sdtContent>
        </w:sdt>
      </w:tr>
      <w:tr w:rsidR="0005151D" w:rsidRPr="0005151D" w14:paraId="55847BE6" w14:textId="77777777" w:rsidTr="009E3BFD">
        <w:tc>
          <w:tcPr>
            <w:tcW w:w="3060" w:type="dxa"/>
          </w:tcPr>
          <w:p w14:paraId="0F01029E" w14:textId="77777777" w:rsidR="009E3BFD" w:rsidRDefault="009E3BFD" w:rsidP="009E3BFD">
            <w:pPr>
              <w:spacing w:after="160"/>
              <w:ind w:left="615"/>
              <w:contextualSpacing/>
              <w:rPr>
                <w:rFonts w:asciiTheme="majorHAnsi" w:hAnsiTheme="majorHAnsi" w:cstheme="majorHAnsi"/>
              </w:rPr>
            </w:pPr>
          </w:p>
          <w:p w14:paraId="6C48220F" w14:textId="24D15D9C" w:rsidR="00A1613E" w:rsidRPr="0005151D" w:rsidRDefault="00A1613E" w:rsidP="009E3BFD">
            <w:pPr>
              <w:spacing w:after="160"/>
              <w:ind w:left="615"/>
              <w:contextualSpacing/>
              <w:rPr>
                <w:rFonts w:asciiTheme="majorHAnsi" w:hAnsiTheme="majorHAnsi" w:cstheme="majorHAnsi"/>
              </w:rPr>
            </w:pPr>
            <w:r w:rsidRPr="0005151D">
              <w:rPr>
                <w:rFonts w:asciiTheme="majorHAnsi" w:hAnsiTheme="majorHAnsi" w:cstheme="majorHAnsi"/>
              </w:rPr>
              <w:t>Mailing Address:</w:t>
            </w:r>
          </w:p>
        </w:tc>
        <w:sdt>
          <w:sdtPr>
            <w:rPr>
              <w:rStyle w:val="DefaultCG"/>
            </w:rPr>
            <w:alias w:val="Contact Mail Address"/>
            <w:tag w:val="Contact Mail Address"/>
            <w:id w:val="602380572"/>
            <w:lock w:val="sdtLocked"/>
            <w:placeholder>
              <w:docPart w:val="19009B2F0AA14DE3845C416D8EEA9170"/>
            </w:placeholder>
            <w:showingPlcHdr/>
          </w:sdtPr>
          <w:sdtEndPr>
            <w:rPr>
              <w:rStyle w:val="DefaultParagraphFont"/>
              <w:rFonts w:asciiTheme="majorHAnsi" w:hAnsiTheme="majorHAnsi" w:cstheme="majorHAnsi"/>
            </w:rPr>
          </w:sdtEndPr>
          <w:sdtContent>
            <w:tc>
              <w:tcPr>
                <w:tcW w:w="6480" w:type="dxa"/>
                <w:tcBorders>
                  <w:top w:val="single" w:sz="4" w:space="0" w:color="auto"/>
                </w:tcBorders>
                <w:vAlign w:val="bottom"/>
              </w:tcPr>
              <w:p w14:paraId="264F9143" w14:textId="77777777" w:rsidR="00A1613E" w:rsidRPr="0005151D" w:rsidRDefault="00A1613E" w:rsidP="009E3BFD">
                <w:pPr>
                  <w:spacing w:after="160"/>
                  <w:ind w:left="720"/>
                  <w:contextualSpacing/>
                  <w:jc w:val="left"/>
                  <w:rPr>
                    <w:rFonts w:asciiTheme="majorHAnsi" w:hAnsiTheme="majorHAnsi" w:cstheme="majorHAnsi"/>
                  </w:rPr>
                </w:pPr>
                <w:r w:rsidRPr="00E037A0">
                  <w:rPr>
                    <w:rStyle w:val="PlaceholderText"/>
                    <w:rFonts w:ascii="Arial" w:hAnsi="Arial" w:cs="Arial"/>
                    <w:color w:val="969696" w:themeColor="accent3"/>
                  </w:rPr>
                  <w:t>Click or tap here to enter text.</w:t>
                </w:r>
              </w:p>
            </w:tc>
          </w:sdtContent>
        </w:sdt>
      </w:tr>
      <w:tr w:rsidR="0005151D" w:rsidRPr="0005151D" w14:paraId="3B7107EA" w14:textId="77777777" w:rsidTr="009E3BFD">
        <w:tc>
          <w:tcPr>
            <w:tcW w:w="3060" w:type="dxa"/>
          </w:tcPr>
          <w:p w14:paraId="61614B30" w14:textId="77777777" w:rsidR="009E3BFD" w:rsidRDefault="009E3BFD" w:rsidP="009E3BFD">
            <w:pPr>
              <w:spacing w:after="160"/>
              <w:ind w:left="615"/>
              <w:contextualSpacing/>
              <w:rPr>
                <w:rFonts w:asciiTheme="majorHAnsi" w:hAnsiTheme="majorHAnsi" w:cstheme="majorHAnsi"/>
              </w:rPr>
            </w:pPr>
          </w:p>
          <w:p w14:paraId="5692081C" w14:textId="34CE1751" w:rsidR="00A1613E" w:rsidRPr="0005151D" w:rsidRDefault="00A1613E" w:rsidP="009E3BFD">
            <w:pPr>
              <w:spacing w:after="160"/>
              <w:ind w:left="615"/>
              <w:contextualSpacing/>
              <w:rPr>
                <w:rFonts w:asciiTheme="majorHAnsi" w:hAnsiTheme="majorHAnsi" w:cstheme="majorHAnsi"/>
              </w:rPr>
            </w:pPr>
            <w:r w:rsidRPr="0005151D">
              <w:rPr>
                <w:rFonts w:asciiTheme="majorHAnsi" w:hAnsiTheme="majorHAnsi" w:cstheme="majorHAnsi"/>
              </w:rPr>
              <w:t>Email Address:</w:t>
            </w:r>
          </w:p>
        </w:tc>
        <w:sdt>
          <w:sdtPr>
            <w:rPr>
              <w:rStyle w:val="DefaultCG"/>
            </w:rPr>
            <w:alias w:val="Contact E-mail"/>
            <w:tag w:val="Contact E-mail"/>
            <w:id w:val="-1882388448"/>
            <w:lock w:val="sdtLocked"/>
            <w:placeholder>
              <w:docPart w:val="699328B9BFB34EDA85D8B7D390F4CD6C"/>
            </w:placeholder>
            <w:showingPlcHdr/>
          </w:sdtPr>
          <w:sdtEndPr>
            <w:rPr>
              <w:rStyle w:val="DefaultParagraphFont"/>
              <w:rFonts w:asciiTheme="majorHAnsi" w:hAnsiTheme="majorHAnsi" w:cstheme="majorHAnsi"/>
            </w:rPr>
          </w:sdtEndPr>
          <w:sdtContent>
            <w:tc>
              <w:tcPr>
                <w:tcW w:w="6480" w:type="dxa"/>
                <w:tcBorders>
                  <w:top w:val="single" w:sz="4" w:space="0" w:color="auto"/>
                  <w:bottom w:val="single" w:sz="4" w:space="0" w:color="auto"/>
                </w:tcBorders>
                <w:vAlign w:val="bottom"/>
              </w:tcPr>
              <w:p w14:paraId="3B4E070B" w14:textId="77777777" w:rsidR="00A1613E" w:rsidRPr="0005151D" w:rsidRDefault="00A1613E" w:rsidP="009E3BFD">
                <w:pPr>
                  <w:spacing w:after="160"/>
                  <w:ind w:left="720"/>
                  <w:contextualSpacing/>
                  <w:jc w:val="left"/>
                  <w:rPr>
                    <w:rFonts w:asciiTheme="majorHAnsi" w:hAnsiTheme="majorHAnsi" w:cstheme="majorHAnsi"/>
                  </w:rPr>
                </w:pPr>
                <w:r w:rsidRPr="00E037A0">
                  <w:rPr>
                    <w:rStyle w:val="PlaceholderText"/>
                    <w:rFonts w:ascii="Arial" w:hAnsi="Arial" w:cs="Arial"/>
                    <w:color w:val="969696" w:themeColor="accent3"/>
                  </w:rPr>
                  <w:t>Click or tap here to enter text.</w:t>
                </w:r>
              </w:p>
            </w:tc>
          </w:sdtContent>
        </w:sdt>
      </w:tr>
      <w:tr w:rsidR="0005151D" w:rsidRPr="0005151D" w14:paraId="459B6A06" w14:textId="77777777" w:rsidTr="009E3BFD">
        <w:tc>
          <w:tcPr>
            <w:tcW w:w="3060" w:type="dxa"/>
          </w:tcPr>
          <w:p w14:paraId="7724B203" w14:textId="77777777" w:rsidR="009E3BFD" w:rsidRDefault="009E3BFD" w:rsidP="009E3BFD">
            <w:pPr>
              <w:spacing w:after="160"/>
              <w:ind w:left="615"/>
              <w:contextualSpacing/>
              <w:rPr>
                <w:rFonts w:asciiTheme="majorHAnsi" w:hAnsiTheme="majorHAnsi" w:cstheme="majorHAnsi"/>
              </w:rPr>
            </w:pPr>
          </w:p>
          <w:p w14:paraId="7A496A74" w14:textId="6C8E60F1" w:rsidR="00A1613E" w:rsidRPr="0005151D" w:rsidRDefault="00A1613E" w:rsidP="009E3BFD">
            <w:pPr>
              <w:spacing w:after="160"/>
              <w:ind w:left="615"/>
              <w:contextualSpacing/>
              <w:rPr>
                <w:rFonts w:asciiTheme="majorHAnsi" w:hAnsiTheme="majorHAnsi" w:cstheme="majorHAnsi"/>
              </w:rPr>
            </w:pPr>
            <w:r w:rsidRPr="0005151D">
              <w:rPr>
                <w:rFonts w:asciiTheme="majorHAnsi" w:hAnsiTheme="majorHAnsi" w:cstheme="majorHAnsi"/>
              </w:rPr>
              <w:t>Phone N</w:t>
            </w:r>
            <w:r w:rsidR="00070768" w:rsidRPr="0005151D">
              <w:rPr>
                <w:rFonts w:asciiTheme="majorHAnsi" w:hAnsiTheme="majorHAnsi" w:cstheme="majorHAnsi"/>
              </w:rPr>
              <w:t>umber</w:t>
            </w:r>
            <w:r w:rsidRPr="0005151D">
              <w:rPr>
                <w:rFonts w:asciiTheme="majorHAnsi" w:hAnsiTheme="majorHAnsi" w:cstheme="majorHAnsi"/>
              </w:rPr>
              <w:t>:</w:t>
            </w:r>
          </w:p>
        </w:tc>
        <w:sdt>
          <w:sdtPr>
            <w:rPr>
              <w:rStyle w:val="DefaultCG"/>
            </w:rPr>
            <w:alias w:val="Contact Phone Number"/>
            <w:tag w:val="Contact Phone Number"/>
            <w:id w:val="-1017769419"/>
            <w:lock w:val="sdtLocked"/>
            <w:placeholder>
              <w:docPart w:val="30F27D39685E40DCB284D32638220072"/>
            </w:placeholder>
            <w:showingPlcHdr/>
          </w:sdtPr>
          <w:sdtEndPr>
            <w:rPr>
              <w:rStyle w:val="DefaultParagraphFont"/>
              <w:rFonts w:asciiTheme="majorHAnsi" w:hAnsiTheme="majorHAnsi" w:cstheme="majorHAnsi"/>
            </w:rPr>
          </w:sdtEndPr>
          <w:sdtContent>
            <w:tc>
              <w:tcPr>
                <w:tcW w:w="6480" w:type="dxa"/>
                <w:tcBorders>
                  <w:top w:val="single" w:sz="4" w:space="0" w:color="auto"/>
                  <w:bottom w:val="single" w:sz="4" w:space="0" w:color="auto"/>
                </w:tcBorders>
                <w:vAlign w:val="bottom"/>
              </w:tcPr>
              <w:p w14:paraId="6D85EB29" w14:textId="77777777" w:rsidR="00A1613E" w:rsidRPr="0005151D" w:rsidRDefault="00A1613E" w:rsidP="009E3BFD">
                <w:pPr>
                  <w:spacing w:after="160"/>
                  <w:ind w:left="720"/>
                  <w:contextualSpacing/>
                  <w:jc w:val="left"/>
                  <w:rPr>
                    <w:rFonts w:asciiTheme="majorHAnsi" w:hAnsiTheme="majorHAnsi" w:cstheme="majorHAnsi"/>
                  </w:rPr>
                </w:pPr>
                <w:r w:rsidRPr="00E037A0">
                  <w:rPr>
                    <w:rStyle w:val="PlaceholderText"/>
                    <w:rFonts w:asciiTheme="minorHAnsi" w:hAnsiTheme="minorHAnsi" w:cstheme="minorHAnsi"/>
                    <w:color w:val="969696" w:themeColor="accent3"/>
                  </w:rPr>
                  <w:t>Click or tap here to enter text.</w:t>
                </w:r>
              </w:p>
            </w:tc>
          </w:sdtContent>
        </w:sdt>
      </w:tr>
    </w:tbl>
    <w:p w14:paraId="72529F15" w14:textId="58AD4778" w:rsidR="00A1613E" w:rsidRDefault="00A1613E" w:rsidP="009E3BFD">
      <w:pPr>
        <w:spacing w:line="240" w:lineRule="auto"/>
        <w:ind w:left="360"/>
        <w:contextualSpacing/>
        <w:rPr>
          <w:rFonts w:ascii="Times New Roman" w:eastAsia="Times New Roman" w:hAnsi="Times New Roman" w:cs="Times New Roman"/>
          <w:szCs w:val="24"/>
        </w:rPr>
      </w:pPr>
    </w:p>
    <w:p w14:paraId="12A8A191" w14:textId="4A8ED600" w:rsidR="00852686" w:rsidRDefault="00852686" w:rsidP="009E3BFD">
      <w:pPr>
        <w:spacing w:line="360" w:lineRule="auto"/>
        <w:ind w:left="720"/>
        <w:contextualSpacing/>
      </w:pPr>
      <w:r w:rsidRPr="00655484">
        <w:rPr>
          <w:u w:val="single"/>
        </w:rPr>
        <w:t>Vendor Laboratory Locations</w:t>
      </w:r>
      <w:r w:rsidRPr="00852686">
        <w:t>:</w:t>
      </w:r>
    </w:p>
    <w:p w14:paraId="48B92A5C" w14:textId="45450B88" w:rsidR="00852686" w:rsidRPr="00852686" w:rsidRDefault="00852686" w:rsidP="009E3BFD">
      <w:pPr>
        <w:spacing w:after="0" w:line="240" w:lineRule="auto"/>
        <w:ind w:left="720"/>
        <w:contextualSpacing/>
      </w:pPr>
      <w:r>
        <w:t>Provide a</w:t>
      </w:r>
      <w:r w:rsidR="00A9206E">
        <w:t>n</w:t>
      </w:r>
      <w:r>
        <w:t xml:space="preserve"> </w:t>
      </w:r>
      <w:r w:rsidR="00A9206E">
        <w:t xml:space="preserve">address for each laboratory </w:t>
      </w:r>
      <w:r>
        <w:t xml:space="preserve">that will be utilized under </w:t>
      </w:r>
      <w:r w:rsidR="00A9206E">
        <w:t xml:space="preserve">the </w:t>
      </w:r>
      <w:r w:rsidR="006F67F5">
        <w:t xml:space="preserve">awarded </w:t>
      </w:r>
      <w:r>
        <w:t xml:space="preserve">Work Order </w:t>
      </w:r>
      <w:r w:rsidR="001032A8">
        <w:t>[</w:t>
      </w:r>
      <w:r w:rsidR="00A9206E">
        <w:t xml:space="preserve">include </w:t>
      </w:r>
      <w:r w:rsidR="00C33A55">
        <w:t xml:space="preserve">any additional locations as an </w:t>
      </w:r>
      <w:r>
        <w:t>attachment</w:t>
      </w:r>
      <w:r w:rsidR="001032A8">
        <w:t>]:</w:t>
      </w:r>
    </w:p>
    <w:tbl>
      <w:tblPr>
        <w:tblStyle w:val="TableGrid1"/>
        <w:tblW w:w="95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0"/>
        <w:gridCol w:w="6480"/>
      </w:tblGrid>
      <w:tr w:rsidR="00852686" w:rsidRPr="0005151D" w14:paraId="1FA5A926" w14:textId="77777777" w:rsidTr="009E3BFD">
        <w:tc>
          <w:tcPr>
            <w:tcW w:w="3060" w:type="dxa"/>
          </w:tcPr>
          <w:p w14:paraId="417DF568" w14:textId="77777777" w:rsidR="009E3BFD" w:rsidRDefault="009E3BFD" w:rsidP="009E3BFD">
            <w:pPr>
              <w:ind w:left="615"/>
              <w:contextualSpacing/>
              <w:rPr>
                <w:rFonts w:asciiTheme="majorHAnsi" w:hAnsiTheme="majorHAnsi" w:cstheme="majorHAnsi"/>
              </w:rPr>
            </w:pPr>
          </w:p>
          <w:p w14:paraId="6A4AFD35" w14:textId="593AD804" w:rsidR="00852686" w:rsidRPr="0005151D" w:rsidRDefault="00852686" w:rsidP="009E3BFD">
            <w:pPr>
              <w:ind w:left="615"/>
              <w:contextualSpacing/>
              <w:rPr>
                <w:rFonts w:asciiTheme="majorHAnsi" w:hAnsiTheme="majorHAnsi" w:cstheme="majorHAnsi"/>
              </w:rPr>
            </w:pPr>
            <w:r>
              <w:rPr>
                <w:rFonts w:asciiTheme="majorHAnsi" w:hAnsiTheme="majorHAnsi" w:cstheme="majorHAnsi"/>
              </w:rPr>
              <w:t>Location 1</w:t>
            </w:r>
            <w:r w:rsidRPr="0005151D">
              <w:rPr>
                <w:rFonts w:asciiTheme="majorHAnsi" w:hAnsiTheme="majorHAnsi" w:cstheme="majorHAnsi"/>
              </w:rPr>
              <w:t>:</w:t>
            </w:r>
          </w:p>
        </w:tc>
        <w:sdt>
          <w:sdtPr>
            <w:rPr>
              <w:rStyle w:val="DefaultCG"/>
            </w:rPr>
            <w:alias w:val="Contact Name"/>
            <w:tag w:val="Contact Name"/>
            <w:id w:val="-2097621986"/>
            <w:placeholder>
              <w:docPart w:val="B59F124E1550496F9A92958FCFEDFA38"/>
            </w:placeholder>
            <w:showingPlcHdr/>
          </w:sdtPr>
          <w:sdtEndPr>
            <w:rPr>
              <w:rStyle w:val="DefaultParagraphFont"/>
              <w:rFonts w:asciiTheme="majorHAnsi" w:hAnsiTheme="majorHAnsi" w:cstheme="majorHAnsi"/>
            </w:rPr>
          </w:sdtEndPr>
          <w:sdtContent>
            <w:tc>
              <w:tcPr>
                <w:tcW w:w="6480" w:type="dxa"/>
                <w:tcBorders>
                  <w:bottom w:val="single" w:sz="4" w:space="0" w:color="auto"/>
                </w:tcBorders>
                <w:vAlign w:val="bottom"/>
              </w:tcPr>
              <w:p w14:paraId="59E0C9AC" w14:textId="77777777" w:rsidR="00852686" w:rsidRPr="0005151D" w:rsidRDefault="00852686" w:rsidP="009E3BFD">
                <w:pPr>
                  <w:ind w:left="720"/>
                  <w:contextualSpacing/>
                  <w:jc w:val="left"/>
                  <w:rPr>
                    <w:rFonts w:asciiTheme="majorHAnsi" w:hAnsiTheme="majorHAnsi" w:cstheme="majorHAnsi"/>
                  </w:rPr>
                </w:pPr>
                <w:r w:rsidRPr="00E037A0">
                  <w:rPr>
                    <w:rStyle w:val="PlaceholderText"/>
                    <w:rFonts w:asciiTheme="minorHAnsi" w:hAnsiTheme="minorHAnsi" w:cstheme="minorHAnsi"/>
                    <w:color w:val="969696" w:themeColor="accent3"/>
                  </w:rPr>
                  <w:t>Click or tap here to enter text.</w:t>
                </w:r>
              </w:p>
            </w:tc>
          </w:sdtContent>
        </w:sdt>
      </w:tr>
      <w:tr w:rsidR="00852686" w:rsidRPr="0005151D" w14:paraId="2D2F4890" w14:textId="77777777" w:rsidTr="009E3BFD">
        <w:tc>
          <w:tcPr>
            <w:tcW w:w="3060" w:type="dxa"/>
          </w:tcPr>
          <w:p w14:paraId="637F8100" w14:textId="77777777" w:rsidR="009E3BFD" w:rsidRDefault="009E3BFD" w:rsidP="009E3BFD">
            <w:pPr>
              <w:ind w:left="615"/>
              <w:contextualSpacing/>
              <w:rPr>
                <w:rFonts w:asciiTheme="majorHAnsi" w:hAnsiTheme="majorHAnsi" w:cstheme="majorHAnsi"/>
              </w:rPr>
            </w:pPr>
          </w:p>
          <w:p w14:paraId="3156CC3B" w14:textId="183C7C76" w:rsidR="00852686" w:rsidRPr="0005151D" w:rsidRDefault="00852686" w:rsidP="009E3BFD">
            <w:pPr>
              <w:ind w:left="615"/>
              <w:contextualSpacing/>
              <w:rPr>
                <w:rFonts w:asciiTheme="majorHAnsi" w:hAnsiTheme="majorHAnsi" w:cstheme="majorHAnsi"/>
              </w:rPr>
            </w:pPr>
            <w:r>
              <w:rPr>
                <w:rFonts w:asciiTheme="majorHAnsi" w:hAnsiTheme="majorHAnsi" w:cstheme="majorHAnsi"/>
              </w:rPr>
              <w:t>Location 2</w:t>
            </w:r>
            <w:r w:rsidRPr="0005151D">
              <w:rPr>
                <w:rFonts w:asciiTheme="majorHAnsi" w:hAnsiTheme="majorHAnsi" w:cstheme="majorHAnsi"/>
              </w:rPr>
              <w:t>:</w:t>
            </w:r>
          </w:p>
        </w:tc>
        <w:sdt>
          <w:sdtPr>
            <w:rPr>
              <w:rStyle w:val="DefaultCG"/>
            </w:rPr>
            <w:alias w:val="Contact Title"/>
            <w:tag w:val="Contact Title"/>
            <w:id w:val="-356816055"/>
            <w:placeholder>
              <w:docPart w:val="C9129E2F3001432E91306FDA1C18E91A"/>
            </w:placeholder>
            <w:showingPlcHdr/>
          </w:sdtPr>
          <w:sdtEndPr>
            <w:rPr>
              <w:rStyle w:val="DefaultParagraphFont"/>
              <w:rFonts w:asciiTheme="majorHAnsi" w:hAnsiTheme="majorHAnsi" w:cstheme="majorHAnsi"/>
            </w:rPr>
          </w:sdtEndPr>
          <w:sdtContent>
            <w:tc>
              <w:tcPr>
                <w:tcW w:w="6480" w:type="dxa"/>
                <w:tcBorders>
                  <w:top w:val="single" w:sz="4" w:space="0" w:color="auto"/>
                  <w:bottom w:val="single" w:sz="4" w:space="0" w:color="auto"/>
                </w:tcBorders>
                <w:vAlign w:val="bottom"/>
              </w:tcPr>
              <w:p w14:paraId="69E5BA77" w14:textId="77777777" w:rsidR="00852686" w:rsidRPr="0005151D" w:rsidRDefault="00852686" w:rsidP="009E3BFD">
                <w:pPr>
                  <w:ind w:left="720"/>
                  <w:contextualSpacing/>
                  <w:jc w:val="left"/>
                  <w:rPr>
                    <w:rFonts w:asciiTheme="majorHAnsi" w:hAnsiTheme="majorHAnsi" w:cstheme="majorHAnsi"/>
                  </w:rPr>
                </w:pPr>
                <w:r w:rsidRPr="00E037A0">
                  <w:rPr>
                    <w:rStyle w:val="PlaceholderText"/>
                    <w:rFonts w:asciiTheme="minorHAnsi" w:hAnsiTheme="minorHAnsi" w:cstheme="minorHAnsi"/>
                    <w:color w:val="969696" w:themeColor="accent3"/>
                  </w:rPr>
                  <w:t>Click or tap here to enter text.</w:t>
                </w:r>
              </w:p>
            </w:tc>
          </w:sdtContent>
        </w:sdt>
      </w:tr>
      <w:tr w:rsidR="00852686" w:rsidRPr="0005151D" w14:paraId="6694E53A" w14:textId="77777777" w:rsidTr="009E3BFD">
        <w:tc>
          <w:tcPr>
            <w:tcW w:w="3060" w:type="dxa"/>
          </w:tcPr>
          <w:p w14:paraId="577E26BE" w14:textId="77777777" w:rsidR="009E3BFD" w:rsidRDefault="009E3BFD" w:rsidP="009E3BFD">
            <w:pPr>
              <w:ind w:left="615"/>
              <w:contextualSpacing/>
              <w:rPr>
                <w:rFonts w:asciiTheme="majorHAnsi" w:hAnsiTheme="majorHAnsi" w:cstheme="majorHAnsi"/>
              </w:rPr>
            </w:pPr>
          </w:p>
          <w:p w14:paraId="09FF9448" w14:textId="2D84B771" w:rsidR="00852686" w:rsidRPr="0005151D" w:rsidRDefault="00852686" w:rsidP="009E3BFD">
            <w:pPr>
              <w:ind w:left="615"/>
              <w:contextualSpacing/>
              <w:rPr>
                <w:rFonts w:asciiTheme="majorHAnsi" w:hAnsiTheme="majorHAnsi" w:cstheme="majorHAnsi"/>
              </w:rPr>
            </w:pPr>
            <w:r>
              <w:rPr>
                <w:rFonts w:asciiTheme="majorHAnsi" w:hAnsiTheme="majorHAnsi" w:cstheme="majorHAnsi"/>
              </w:rPr>
              <w:t>Location 3</w:t>
            </w:r>
            <w:r w:rsidRPr="0005151D">
              <w:rPr>
                <w:rFonts w:asciiTheme="majorHAnsi" w:hAnsiTheme="majorHAnsi" w:cstheme="majorHAnsi"/>
              </w:rPr>
              <w:t>:</w:t>
            </w:r>
          </w:p>
        </w:tc>
        <w:sdt>
          <w:sdtPr>
            <w:rPr>
              <w:rStyle w:val="DefaultCG"/>
            </w:rPr>
            <w:alias w:val="Contact Mail Address"/>
            <w:tag w:val="Contact Mail Address"/>
            <w:id w:val="765884623"/>
            <w:placeholder>
              <w:docPart w:val="0052D477AD244DF48FC2BB67F719D5F3"/>
            </w:placeholder>
            <w:showingPlcHdr/>
          </w:sdtPr>
          <w:sdtEndPr>
            <w:rPr>
              <w:rStyle w:val="DefaultParagraphFont"/>
              <w:rFonts w:asciiTheme="majorHAnsi" w:hAnsiTheme="majorHAnsi" w:cstheme="majorHAnsi"/>
            </w:rPr>
          </w:sdtEndPr>
          <w:sdtContent>
            <w:tc>
              <w:tcPr>
                <w:tcW w:w="6480" w:type="dxa"/>
                <w:tcBorders>
                  <w:top w:val="single" w:sz="4" w:space="0" w:color="auto"/>
                </w:tcBorders>
                <w:vAlign w:val="bottom"/>
              </w:tcPr>
              <w:p w14:paraId="2CE84B13" w14:textId="77777777" w:rsidR="00852686" w:rsidRPr="0005151D" w:rsidRDefault="00852686" w:rsidP="009E3BFD">
                <w:pPr>
                  <w:ind w:left="720"/>
                  <w:contextualSpacing/>
                  <w:jc w:val="left"/>
                  <w:rPr>
                    <w:rFonts w:asciiTheme="majorHAnsi" w:hAnsiTheme="majorHAnsi" w:cstheme="majorHAnsi"/>
                  </w:rPr>
                </w:pPr>
                <w:r w:rsidRPr="00E037A0">
                  <w:rPr>
                    <w:rStyle w:val="PlaceholderText"/>
                    <w:rFonts w:ascii="Arial" w:hAnsi="Arial" w:cs="Arial"/>
                    <w:color w:val="969696" w:themeColor="accent3"/>
                  </w:rPr>
                  <w:t>Click or tap here to enter text.</w:t>
                </w:r>
              </w:p>
            </w:tc>
          </w:sdtContent>
        </w:sdt>
      </w:tr>
      <w:tr w:rsidR="00852686" w:rsidRPr="0005151D" w14:paraId="34C4129A" w14:textId="77777777" w:rsidTr="009E3BFD">
        <w:tc>
          <w:tcPr>
            <w:tcW w:w="3060" w:type="dxa"/>
          </w:tcPr>
          <w:p w14:paraId="4A34476C" w14:textId="77777777" w:rsidR="009E3BFD" w:rsidRDefault="009E3BFD" w:rsidP="009E3BFD">
            <w:pPr>
              <w:ind w:left="615"/>
              <w:contextualSpacing/>
              <w:rPr>
                <w:rFonts w:asciiTheme="majorHAnsi" w:hAnsiTheme="majorHAnsi" w:cstheme="majorHAnsi"/>
              </w:rPr>
            </w:pPr>
          </w:p>
          <w:p w14:paraId="792ACD4A" w14:textId="1DA125CF" w:rsidR="00852686" w:rsidRPr="0005151D" w:rsidRDefault="00852686" w:rsidP="009E3BFD">
            <w:pPr>
              <w:ind w:left="615"/>
              <w:contextualSpacing/>
              <w:rPr>
                <w:rFonts w:asciiTheme="majorHAnsi" w:hAnsiTheme="majorHAnsi" w:cstheme="majorHAnsi"/>
              </w:rPr>
            </w:pPr>
            <w:r>
              <w:rPr>
                <w:rFonts w:asciiTheme="majorHAnsi" w:hAnsiTheme="majorHAnsi" w:cstheme="majorHAnsi"/>
              </w:rPr>
              <w:t>Location 4</w:t>
            </w:r>
            <w:r w:rsidRPr="0005151D">
              <w:rPr>
                <w:rFonts w:asciiTheme="majorHAnsi" w:hAnsiTheme="majorHAnsi" w:cstheme="majorHAnsi"/>
              </w:rPr>
              <w:t>:</w:t>
            </w:r>
          </w:p>
        </w:tc>
        <w:sdt>
          <w:sdtPr>
            <w:rPr>
              <w:rStyle w:val="DefaultCG"/>
            </w:rPr>
            <w:alias w:val="Contact E-mail"/>
            <w:tag w:val="Contact E-mail"/>
            <w:id w:val="-409700153"/>
            <w:placeholder>
              <w:docPart w:val="BBB0C15B18B945C2840CDA8408E280CE"/>
            </w:placeholder>
            <w:showingPlcHdr/>
          </w:sdtPr>
          <w:sdtEndPr>
            <w:rPr>
              <w:rStyle w:val="DefaultParagraphFont"/>
              <w:rFonts w:asciiTheme="majorHAnsi" w:hAnsiTheme="majorHAnsi" w:cstheme="majorHAnsi"/>
            </w:rPr>
          </w:sdtEndPr>
          <w:sdtContent>
            <w:tc>
              <w:tcPr>
                <w:tcW w:w="6480" w:type="dxa"/>
                <w:tcBorders>
                  <w:top w:val="single" w:sz="4" w:space="0" w:color="auto"/>
                  <w:bottom w:val="single" w:sz="4" w:space="0" w:color="auto"/>
                </w:tcBorders>
                <w:vAlign w:val="bottom"/>
              </w:tcPr>
              <w:p w14:paraId="7A128D4F" w14:textId="77777777" w:rsidR="00852686" w:rsidRPr="0005151D" w:rsidRDefault="00852686" w:rsidP="009E3BFD">
                <w:pPr>
                  <w:ind w:left="720"/>
                  <w:contextualSpacing/>
                  <w:jc w:val="left"/>
                  <w:rPr>
                    <w:rFonts w:asciiTheme="majorHAnsi" w:hAnsiTheme="majorHAnsi" w:cstheme="majorHAnsi"/>
                  </w:rPr>
                </w:pPr>
                <w:r w:rsidRPr="00E037A0">
                  <w:rPr>
                    <w:rStyle w:val="PlaceholderText"/>
                    <w:rFonts w:ascii="Arial" w:hAnsi="Arial" w:cs="Arial"/>
                    <w:color w:val="969696" w:themeColor="accent3"/>
                  </w:rPr>
                  <w:t>Click or tap here to enter text.</w:t>
                </w:r>
              </w:p>
            </w:tc>
          </w:sdtContent>
        </w:sdt>
      </w:tr>
      <w:tr w:rsidR="00852686" w:rsidRPr="0005151D" w14:paraId="5ED4B44D" w14:textId="77777777" w:rsidTr="009E3BFD">
        <w:tc>
          <w:tcPr>
            <w:tcW w:w="3060" w:type="dxa"/>
          </w:tcPr>
          <w:p w14:paraId="17D3354D" w14:textId="77777777" w:rsidR="009E3BFD" w:rsidRDefault="009E3BFD" w:rsidP="009E3BFD">
            <w:pPr>
              <w:ind w:left="615"/>
              <w:contextualSpacing/>
              <w:rPr>
                <w:rFonts w:asciiTheme="majorHAnsi" w:hAnsiTheme="majorHAnsi" w:cstheme="majorHAnsi"/>
              </w:rPr>
            </w:pPr>
          </w:p>
          <w:p w14:paraId="610A5E02" w14:textId="52A4D02D" w:rsidR="00852686" w:rsidRPr="0005151D" w:rsidRDefault="00852686" w:rsidP="009E3BFD">
            <w:pPr>
              <w:ind w:left="615"/>
              <w:contextualSpacing/>
              <w:rPr>
                <w:rFonts w:asciiTheme="majorHAnsi" w:hAnsiTheme="majorHAnsi" w:cstheme="majorHAnsi"/>
              </w:rPr>
            </w:pPr>
            <w:r>
              <w:rPr>
                <w:rFonts w:asciiTheme="majorHAnsi" w:hAnsiTheme="majorHAnsi" w:cstheme="majorHAnsi"/>
              </w:rPr>
              <w:t>Location 5</w:t>
            </w:r>
            <w:r w:rsidRPr="0005151D">
              <w:rPr>
                <w:rFonts w:asciiTheme="majorHAnsi" w:hAnsiTheme="majorHAnsi" w:cstheme="majorHAnsi"/>
              </w:rPr>
              <w:t>:</w:t>
            </w:r>
          </w:p>
        </w:tc>
        <w:sdt>
          <w:sdtPr>
            <w:rPr>
              <w:rStyle w:val="DefaultCG"/>
            </w:rPr>
            <w:alias w:val="Contact Phone Number"/>
            <w:tag w:val="Contact Phone Number"/>
            <w:id w:val="-832825630"/>
            <w:placeholder>
              <w:docPart w:val="2B55F875CD7D4227913A54610A113374"/>
            </w:placeholder>
            <w:showingPlcHdr/>
          </w:sdtPr>
          <w:sdtEndPr>
            <w:rPr>
              <w:rStyle w:val="DefaultParagraphFont"/>
              <w:rFonts w:asciiTheme="majorHAnsi" w:hAnsiTheme="majorHAnsi" w:cstheme="majorHAnsi"/>
            </w:rPr>
          </w:sdtEndPr>
          <w:sdtContent>
            <w:tc>
              <w:tcPr>
                <w:tcW w:w="6480" w:type="dxa"/>
                <w:tcBorders>
                  <w:top w:val="single" w:sz="4" w:space="0" w:color="auto"/>
                  <w:bottom w:val="single" w:sz="4" w:space="0" w:color="auto"/>
                </w:tcBorders>
                <w:vAlign w:val="bottom"/>
              </w:tcPr>
              <w:p w14:paraId="65C5582D" w14:textId="77777777" w:rsidR="00852686" w:rsidRPr="0005151D" w:rsidRDefault="00852686" w:rsidP="009E3BFD">
                <w:pPr>
                  <w:ind w:left="720"/>
                  <w:contextualSpacing/>
                  <w:jc w:val="left"/>
                  <w:rPr>
                    <w:rFonts w:asciiTheme="majorHAnsi" w:hAnsiTheme="majorHAnsi" w:cstheme="majorHAnsi"/>
                  </w:rPr>
                </w:pPr>
                <w:r w:rsidRPr="00E037A0">
                  <w:rPr>
                    <w:rStyle w:val="PlaceholderText"/>
                    <w:rFonts w:asciiTheme="minorHAnsi" w:hAnsiTheme="minorHAnsi" w:cstheme="minorHAnsi"/>
                    <w:color w:val="969696" w:themeColor="accent3"/>
                  </w:rPr>
                  <w:t>Click or tap here to enter text.</w:t>
                </w:r>
              </w:p>
            </w:tc>
          </w:sdtContent>
        </w:sdt>
      </w:tr>
      <w:bookmarkEnd w:id="2"/>
    </w:tbl>
    <w:p w14:paraId="3D3CED6E" w14:textId="77777777" w:rsidR="009E3BFD" w:rsidRDefault="009E3BFD" w:rsidP="009E3BFD">
      <w:pPr>
        <w:pStyle w:val="Heading1"/>
        <w:numPr>
          <w:ilvl w:val="0"/>
          <w:numId w:val="0"/>
        </w:numPr>
        <w:spacing w:before="0" w:after="0" w:line="240" w:lineRule="auto"/>
        <w:ind w:left="720"/>
        <w:contextualSpacing/>
      </w:pPr>
    </w:p>
    <w:p w14:paraId="116CF7FC" w14:textId="1CB0947B" w:rsidR="00A87540" w:rsidRDefault="00070768" w:rsidP="009E3BFD">
      <w:pPr>
        <w:pStyle w:val="Heading1"/>
        <w:spacing w:before="0" w:after="0" w:line="240" w:lineRule="auto"/>
        <w:ind w:left="720" w:hanging="720"/>
        <w:contextualSpacing/>
      </w:pPr>
      <w:r w:rsidRPr="0005151D">
        <w:t>response questions</w:t>
      </w:r>
    </w:p>
    <w:p w14:paraId="26EEE861" w14:textId="77777777" w:rsidR="009E3BFD" w:rsidRPr="009E3BFD" w:rsidRDefault="009E3BFD" w:rsidP="009E3BFD">
      <w:pPr>
        <w:spacing w:after="0" w:line="240" w:lineRule="auto"/>
      </w:pPr>
    </w:p>
    <w:p w14:paraId="17B364BC" w14:textId="36D63D05" w:rsidR="008C61BA" w:rsidRDefault="00151E41" w:rsidP="009E3BFD">
      <w:pPr>
        <w:pStyle w:val="Heading2"/>
        <w:numPr>
          <w:ilvl w:val="1"/>
          <w:numId w:val="7"/>
        </w:numPr>
        <w:tabs>
          <w:tab w:val="clear" w:pos="1008"/>
        </w:tabs>
        <w:spacing w:before="0" w:after="0" w:line="240" w:lineRule="auto"/>
        <w:ind w:left="1440" w:hanging="720"/>
        <w:contextualSpacing/>
        <w:rPr>
          <w:smallCaps/>
        </w:rPr>
      </w:pPr>
      <w:r w:rsidRPr="00996BBA">
        <w:rPr>
          <w:smallCaps/>
        </w:rPr>
        <w:t xml:space="preserve">Minimum </w:t>
      </w:r>
      <w:r w:rsidR="00D9005D" w:rsidRPr="00996BBA">
        <w:rPr>
          <w:smallCaps/>
        </w:rPr>
        <w:t xml:space="preserve">Mandatory </w:t>
      </w:r>
      <w:r w:rsidRPr="00996BBA">
        <w:rPr>
          <w:smallCaps/>
        </w:rPr>
        <w:t>Requirements</w:t>
      </w:r>
    </w:p>
    <w:p w14:paraId="5CC329DF" w14:textId="77777777" w:rsidR="009E3BFD" w:rsidRPr="009E3BFD" w:rsidRDefault="009E3BFD" w:rsidP="009E3BFD">
      <w:pPr>
        <w:spacing w:after="0" w:line="240" w:lineRule="auto"/>
      </w:pPr>
    </w:p>
    <w:p w14:paraId="58D91E92" w14:textId="5A4A4452" w:rsidR="00D9005D" w:rsidRDefault="00D9005D" w:rsidP="009E3BFD">
      <w:pPr>
        <w:pStyle w:val="Heading3"/>
        <w:numPr>
          <w:ilvl w:val="0"/>
          <w:numId w:val="4"/>
        </w:numPr>
        <w:spacing w:before="0" w:after="0" w:line="240" w:lineRule="auto"/>
        <w:ind w:left="1800"/>
        <w:contextualSpacing/>
        <w:rPr>
          <w:rFonts w:asciiTheme="minorHAnsi" w:hAnsiTheme="minorHAnsi"/>
          <w:smallCaps/>
        </w:rPr>
      </w:pPr>
      <w:r w:rsidRPr="0037439F">
        <w:rPr>
          <w:rFonts w:asciiTheme="minorHAnsi" w:hAnsiTheme="minorHAnsi"/>
          <w:smallCaps/>
        </w:rPr>
        <w:t>RFA Response Qualifications</w:t>
      </w:r>
    </w:p>
    <w:p w14:paraId="26FE3E98" w14:textId="77777777" w:rsidR="009E3BFD" w:rsidRPr="009E3BFD" w:rsidRDefault="009E3BFD" w:rsidP="009E3BFD">
      <w:pPr>
        <w:spacing w:after="0" w:line="240" w:lineRule="auto"/>
      </w:pPr>
    </w:p>
    <w:p w14:paraId="78AD151B" w14:textId="1A71BA3A" w:rsidR="003469E5" w:rsidRDefault="009213FD" w:rsidP="009E3BFD">
      <w:pPr>
        <w:pStyle w:val="Heading3"/>
        <w:numPr>
          <w:ilvl w:val="0"/>
          <w:numId w:val="0"/>
        </w:numPr>
        <w:spacing w:before="0" w:after="0" w:line="240" w:lineRule="auto"/>
        <w:ind w:left="1800"/>
        <w:contextualSpacing/>
        <w:rPr>
          <w:u w:val="none"/>
        </w:rPr>
      </w:pPr>
      <w:r w:rsidRPr="00D9005D">
        <w:rPr>
          <w:u w:val="none"/>
        </w:rPr>
        <w:t xml:space="preserve">Provide </w:t>
      </w:r>
      <w:r w:rsidR="00CD4931">
        <w:rPr>
          <w:u w:val="none"/>
        </w:rPr>
        <w:t xml:space="preserve">the County-issued number of </w:t>
      </w:r>
      <w:r w:rsidR="00264D2F" w:rsidRPr="00D9005D">
        <w:rPr>
          <w:u w:val="none"/>
        </w:rPr>
        <w:t xml:space="preserve">your </w:t>
      </w:r>
      <w:r w:rsidR="00CD4931">
        <w:rPr>
          <w:u w:val="none"/>
        </w:rPr>
        <w:t>Entity</w:t>
      </w:r>
      <w:r w:rsidR="00CD4931" w:rsidRPr="00D9005D">
        <w:rPr>
          <w:u w:val="none"/>
        </w:rPr>
        <w:t xml:space="preserve">’s </w:t>
      </w:r>
      <w:r w:rsidR="00264D2F" w:rsidRPr="00D9005D">
        <w:rPr>
          <w:u w:val="none"/>
        </w:rPr>
        <w:t>current Health Ancillary Services Master Agreement (</w:t>
      </w:r>
      <w:r w:rsidR="00CD4931">
        <w:rPr>
          <w:u w:val="none"/>
        </w:rPr>
        <w:t>"</w:t>
      </w:r>
      <w:r w:rsidR="00264D2F" w:rsidRPr="00D9005D">
        <w:rPr>
          <w:u w:val="none"/>
        </w:rPr>
        <w:t>HASMA</w:t>
      </w:r>
      <w:r w:rsidR="00CD4931">
        <w:rPr>
          <w:u w:val="none"/>
        </w:rPr>
        <w:t>"</w:t>
      </w:r>
      <w:r w:rsidR="00264D2F" w:rsidRPr="00D9005D">
        <w:rPr>
          <w:u w:val="none"/>
        </w:rPr>
        <w:t xml:space="preserve">) or </w:t>
      </w:r>
      <w:r w:rsidR="006C3113" w:rsidRPr="00D9005D">
        <w:rPr>
          <w:u w:val="none"/>
        </w:rPr>
        <w:t xml:space="preserve">the </w:t>
      </w:r>
      <w:r w:rsidR="003800A9" w:rsidRPr="00D9005D">
        <w:rPr>
          <w:b/>
          <w:bCs/>
          <w:u w:val="none"/>
        </w:rPr>
        <w:t>DATE</w:t>
      </w:r>
      <w:r w:rsidR="006C3113" w:rsidRPr="00D9005D">
        <w:rPr>
          <w:u w:val="none"/>
        </w:rPr>
        <w:t xml:space="preserve"> your </w:t>
      </w:r>
      <w:r w:rsidR="00CD4931">
        <w:rPr>
          <w:u w:val="none"/>
        </w:rPr>
        <w:t xml:space="preserve">Entity </w:t>
      </w:r>
      <w:r w:rsidR="006C3113" w:rsidRPr="00D9005D">
        <w:rPr>
          <w:u w:val="none"/>
        </w:rPr>
        <w:t xml:space="preserve">submitted a response to RFQ </w:t>
      </w:r>
      <w:r w:rsidR="00B460EA">
        <w:rPr>
          <w:u w:val="none"/>
        </w:rPr>
        <w:t xml:space="preserve">Number </w:t>
      </w:r>
      <w:r w:rsidR="00B460EA" w:rsidRPr="003A28BA">
        <w:rPr>
          <w:u w:val="none"/>
        </w:rPr>
        <w:t>HS-</w:t>
      </w:r>
      <w:r w:rsidR="003A28BA">
        <w:rPr>
          <w:u w:val="none"/>
        </w:rPr>
        <w:t>1151</w:t>
      </w:r>
      <w:r w:rsidR="00B460EA">
        <w:rPr>
          <w:u w:val="none"/>
        </w:rPr>
        <w:t xml:space="preserve"> </w:t>
      </w:r>
      <w:r w:rsidR="006C3113" w:rsidRPr="00D9005D">
        <w:rPr>
          <w:u w:val="none"/>
        </w:rPr>
        <w:t>for</w:t>
      </w:r>
      <w:r w:rsidR="00DE52C6" w:rsidRPr="00D9005D">
        <w:rPr>
          <w:u w:val="none"/>
        </w:rPr>
        <w:t xml:space="preserve"> HASMA</w:t>
      </w:r>
      <w:r w:rsidR="00CD4931">
        <w:rPr>
          <w:u w:val="none"/>
        </w:rPr>
        <w:t xml:space="preserve"> issued by DHS</w:t>
      </w:r>
      <w:r w:rsidR="0069120E" w:rsidRPr="00D9005D">
        <w:rPr>
          <w:u w:val="none"/>
        </w:rPr>
        <w:t>.</w:t>
      </w:r>
    </w:p>
    <w:p w14:paraId="61D7B701" w14:textId="77777777" w:rsidR="009E3BFD" w:rsidRPr="009E3BFD" w:rsidRDefault="009E3BFD" w:rsidP="009E3BFD">
      <w:pPr>
        <w:spacing w:after="0" w:line="240" w:lineRule="auto"/>
      </w:pPr>
    </w:p>
    <w:tbl>
      <w:tblPr>
        <w:tblStyle w:val="TableGrid10"/>
        <w:tblW w:w="7560" w:type="dxa"/>
        <w:tblInd w:w="1795" w:type="dxa"/>
        <w:tblBorders>
          <w:insideH w:val="none" w:sz="0" w:space="0" w:color="auto"/>
          <w:insideV w:val="none" w:sz="0" w:space="0" w:color="auto"/>
        </w:tblBorders>
        <w:tblLook w:val="04A0" w:firstRow="1" w:lastRow="0" w:firstColumn="1" w:lastColumn="0" w:noHBand="0" w:noVBand="1"/>
      </w:tblPr>
      <w:tblGrid>
        <w:gridCol w:w="7560"/>
      </w:tblGrid>
      <w:tr w:rsidR="000D473D" w:rsidRPr="000D473D" w14:paraId="5974F87F" w14:textId="77777777" w:rsidTr="00B3641D">
        <w:trPr>
          <w:trHeight w:val="575"/>
        </w:trPr>
        <w:tc>
          <w:tcPr>
            <w:tcW w:w="7560" w:type="dxa"/>
          </w:tcPr>
          <w:sdt>
            <w:sdtPr>
              <w:rPr>
                <w:rStyle w:val="DefaultCG"/>
              </w:rPr>
              <w:alias w:val="HASMA Number"/>
              <w:tag w:val="HASMA Number"/>
              <w:id w:val="1607387001"/>
              <w:lock w:val="sdtLocked"/>
              <w:placeholder>
                <w:docPart w:val="F0C8A3F986CA4513BB88772822303383"/>
              </w:placeholder>
              <w:showingPlcHdr/>
              <w:text w:multiLine="1"/>
            </w:sdtPr>
            <w:sdtEndPr>
              <w:rPr>
                <w:rStyle w:val="DefaultParagraphFont"/>
                <w:rFonts w:asciiTheme="minorHAnsi" w:hAnsiTheme="minorHAnsi" w:cs="Arial"/>
                <w:szCs w:val="24"/>
              </w:rPr>
            </w:sdtEndPr>
            <w:sdtContent>
              <w:p w14:paraId="63C6B75B" w14:textId="201F0CED" w:rsidR="00694AE6" w:rsidRPr="00694AE6" w:rsidRDefault="00F12620" w:rsidP="009E3BFD">
                <w:pPr>
                  <w:contextualSpacing/>
                  <w:jc w:val="left"/>
                  <w:rPr>
                    <w:rFonts w:ascii="Arial" w:hAnsi="Arial"/>
                  </w:rPr>
                </w:pPr>
                <w:r>
                  <w:rPr>
                    <w:rStyle w:val="PlaceholderText"/>
                  </w:rPr>
                  <w:t xml:space="preserve">Provide </w:t>
                </w:r>
                <w:r w:rsidR="00264D2F">
                  <w:rPr>
                    <w:rStyle w:val="PlaceholderText"/>
                  </w:rPr>
                  <w:t xml:space="preserve">HASMA No. or the </w:t>
                </w:r>
                <w:r>
                  <w:rPr>
                    <w:rStyle w:val="PlaceholderText"/>
                  </w:rPr>
                  <w:t>su</w:t>
                </w:r>
                <w:r w:rsidR="00995CE6" w:rsidRPr="00995CE6">
                  <w:rPr>
                    <w:rStyle w:val="PlaceholderText"/>
                  </w:rPr>
                  <w:t xml:space="preserve">bmission date of response to the RFQ for </w:t>
                </w:r>
                <w:r w:rsidR="00664416">
                  <w:rPr>
                    <w:rStyle w:val="PlaceholderText"/>
                  </w:rPr>
                  <w:t>HASMA</w:t>
                </w:r>
                <w:r w:rsidR="00995CE6" w:rsidRPr="00995CE6">
                  <w:rPr>
                    <w:rStyle w:val="PlaceholderText"/>
                  </w:rPr>
                  <w:t xml:space="preserve"> here.</w:t>
                </w:r>
              </w:p>
            </w:sdtContent>
          </w:sdt>
        </w:tc>
      </w:tr>
    </w:tbl>
    <w:p w14:paraId="6AAD5CD8" w14:textId="77777777" w:rsidR="009E3BFD" w:rsidRDefault="009E3BFD" w:rsidP="009E3BFD">
      <w:pPr>
        <w:pStyle w:val="ListParagraph"/>
        <w:spacing w:after="0" w:line="240" w:lineRule="auto"/>
        <w:ind w:left="1800"/>
        <w:rPr>
          <w:rFonts w:cs="Arial"/>
          <w:smallCaps/>
          <w:szCs w:val="24"/>
          <w:u w:val="single"/>
        </w:rPr>
      </w:pPr>
      <w:bookmarkStart w:id="3" w:name="_Hlk85090871"/>
    </w:p>
    <w:p w14:paraId="64B6B104" w14:textId="3C0A1AA7" w:rsidR="00D9005D" w:rsidRDefault="00D9005D" w:rsidP="009E3BFD">
      <w:pPr>
        <w:pStyle w:val="ListParagraph"/>
        <w:numPr>
          <w:ilvl w:val="0"/>
          <w:numId w:val="4"/>
        </w:numPr>
        <w:spacing w:after="0" w:line="240" w:lineRule="auto"/>
        <w:ind w:left="1800"/>
        <w:rPr>
          <w:rFonts w:cs="Arial"/>
          <w:smallCaps/>
          <w:szCs w:val="24"/>
          <w:u w:val="single"/>
        </w:rPr>
      </w:pPr>
      <w:r w:rsidRPr="0037439F">
        <w:rPr>
          <w:rFonts w:cs="Arial"/>
          <w:smallCaps/>
          <w:szCs w:val="24"/>
          <w:u w:val="single"/>
        </w:rPr>
        <w:t xml:space="preserve">Experience and </w:t>
      </w:r>
      <w:r w:rsidRPr="00C33A55">
        <w:rPr>
          <w:rFonts w:cs="Arial"/>
          <w:smallCaps/>
          <w:szCs w:val="24"/>
          <w:u w:val="single"/>
        </w:rPr>
        <w:t>Qualifications</w:t>
      </w:r>
    </w:p>
    <w:p w14:paraId="2084FE5D" w14:textId="77777777" w:rsidR="009E3BFD" w:rsidRPr="00C33A55" w:rsidRDefault="009E3BFD" w:rsidP="009E3BFD">
      <w:pPr>
        <w:pStyle w:val="ListParagraph"/>
        <w:spacing w:after="0" w:line="240" w:lineRule="auto"/>
        <w:ind w:left="1800"/>
        <w:rPr>
          <w:rFonts w:cs="Arial"/>
          <w:smallCaps/>
          <w:szCs w:val="24"/>
          <w:u w:val="single"/>
        </w:rPr>
      </w:pPr>
    </w:p>
    <w:p w14:paraId="65B6529C" w14:textId="7F46698C" w:rsidR="007B4B37" w:rsidRDefault="007B4B37" w:rsidP="009E3BFD">
      <w:pPr>
        <w:pStyle w:val="ListParagraph"/>
        <w:spacing w:after="0" w:line="240" w:lineRule="auto"/>
        <w:ind w:left="1800"/>
        <w:rPr>
          <w:rFonts w:cs="Arial"/>
          <w:szCs w:val="24"/>
        </w:rPr>
      </w:pPr>
      <w:r w:rsidRPr="00C33A55">
        <w:rPr>
          <w:rFonts w:cs="Arial"/>
          <w:szCs w:val="24"/>
        </w:rPr>
        <w:t xml:space="preserve">Provide a narrative that </w:t>
      </w:r>
      <w:r w:rsidR="00F12620" w:rsidRPr="00C33A55">
        <w:rPr>
          <w:rFonts w:cs="Arial"/>
          <w:szCs w:val="24"/>
        </w:rPr>
        <w:t xml:space="preserve">includes all relevant project and background information that </w:t>
      </w:r>
      <w:r w:rsidRPr="00C33A55">
        <w:rPr>
          <w:rFonts w:cs="Arial"/>
          <w:szCs w:val="24"/>
        </w:rPr>
        <w:t xml:space="preserve">demonstrates </w:t>
      </w:r>
      <w:r w:rsidR="00CD4931" w:rsidRPr="00C33A55">
        <w:rPr>
          <w:rFonts w:cs="Arial"/>
          <w:szCs w:val="24"/>
        </w:rPr>
        <w:t xml:space="preserve">that </w:t>
      </w:r>
      <w:r w:rsidRPr="00C33A55">
        <w:rPr>
          <w:rFonts w:cs="Arial"/>
          <w:szCs w:val="24"/>
        </w:rPr>
        <w:t xml:space="preserve">your </w:t>
      </w:r>
      <w:r w:rsidR="00CD4931" w:rsidRPr="00C33A55">
        <w:rPr>
          <w:rFonts w:cs="Arial"/>
          <w:szCs w:val="24"/>
        </w:rPr>
        <w:t xml:space="preserve">Entity </w:t>
      </w:r>
      <w:r w:rsidRPr="00C33A55">
        <w:rPr>
          <w:rFonts w:cs="Arial"/>
          <w:szCs w:val="24"/>
        </w:rPr>
        <w:t xml:space="preserve">meets the </w:t>
      </w:r>
      <w:r w:rsidR="00CD4931" w:rsidRPr="00C33A55">
        <w:rPr>
          <w:rFonts w:cs="Arial"/>
          <w:szCs w:val="24"/>
        </w:rPr>
        <w:t>Minimum Mandatory Requirements specified in Section 4.2 – Experience and Qualifications under</w:t>
      </w:r>
      <w:r w:rsidRPr="00C33A55">
        <w:rPr>
          <w:rFonts w:cs="Arial"/>
          <w:szCs w:val="24"/>
        </w:rPr>
        <w:t xml:space="preserve"> Section 4.0</w:t>
      </w:r>
      <w:r w:rsidR="00F01E12" w:rsidRPr="00C33A55">
        <w:rPr>
          <w:rFonts w:cs="Arial"/>
          <w:szCs w:val="24"/>
        </w:rPr>
        <w:t xml:space="preserve"> – Minimum Mandatory Requirements of the RFA</w:t>
      </w:r>
      <w:r w:rsidR="00F12620" w:rsidRPr="00C33A55">
        <w:rPr>
          <w:rFonts w:cs="Arial"/>
          <w:szCs w:val="24"/>
        </w:rPr>
        <w:t xml:space="preserve">. </w:t>
      </w:r>
      <w:r w:rsidRPr="00C33A55">
        <w:rPr>
          <w:rFonts w:cs="Arial"/>
          <w:szCs w:val="24"/>
        </w:rPr>
        <w:t xml:space="preserve">Your </w:t>
      </w:r>
      <w:r w:rsidR="00F01E12" w:rsidRPr="00C33A55">
        <w:rPr>
          <w:rFonts w:cs="Arial"/>
          <w:szCs w:val="24"/>
        </w:rPr>
        <w:t xml:space="preserve">Response in this section </w:t>
      </w:r>
      <w:r w:rsidRPr="00C33A55">
        <w:rPr>
          <w:rFonts w:cs="Arial"/>
          <w:szCs w:val="24"/>
        </w:rPr>
        <w:t xml:space="preserve">must include all relevant </w:t>
      </w:r>
      <w:r w:rsidR="00F01E12" w:rsidRPr="00C33A55">
        <w:rPr>
          <w:rFonts w:cs="Arial"/>
          <w:szCs w:val="24"/>
        </w:rPr>
        <w:t xml:space="preserve">project </w:t>
      </w:r>
      <w:r w:rsidRPr="00C33A55">
        <w:rPr>
          <w:rFonts w:cs="Arial"/>
          <w:szCs w:val="24"/>
        </w:rPr>
        <w:t>experience and background information</w:t>
      </w:r>
      <w:r w:rsidR="00F01E12" w:rsidRPr="00C33A55">
        <w:rPr>
          <w:rFonts w:cs="Arial"/>
          <w:szCs w:val="24"/>
        </w:rPr>
        <w:t>,</w:t>
      </w:r>
      <w:r w:rsidRPr="00C33A55">
        <w:rPr>
          <w:rFonts w:cs="Arial"/>
          <w:szCs w:val="24"/>
        </w:rPr>
        <w:t xml:space="preserve"> </w:t>
      </w:r>
      <w:r w:rsidR="00B460EA" w:rsidRPr="00C33A55">
        <w:rPr>
          <w:rFonts w:cs="Arial"/>
          <w:szCs w:val="24"/>
        </w:rPr>
        <w:t>including</w:t>
      </w:r>
      <w:r w:rsidRPr="00C33A55">
        <w:rPr>
          <w:rFonts w:cs="Arial"/>
          <w:szCs w:val="24"/>
        </w:rPr>
        <w:t xml:space="preserve"> </w:t>
      </w:r>
      <w:r w:rsidR="00F01E12" w:rsidRPr="00C33A55">
        <w:rPr>
          <w:rFonts w:cs="Arial"/>
          <w:szCs w:val="24"/>
        </w:rPr>
        <w:t xml:space="preserve">the </w:t>
      </w:r>
      <w:r w:rsidRPr="00C33A55">
        <w:rPr>
          <w:rFonts w:cs="Arial"/>
          <w:b/>
          <w:bCs/>
          <w:szCs w:val="24"/>
        </w:rPr>
        <w:t xml:space="preserve">contract </w:t>
      </w:r>
      <w:r w:rsidR="00F01E12" w:rsidRPr="00C33A55">
        <w:rPr>
          <w:rFonts w:cs="Arial"/>
          <w:b/>
          <w:bCs/>
          <w:szCs w:val="24"/>
        </w:rPr>
        <w:t xml:space="preserve">Start Date </w:t>
      </w:r>
      <w:r w:rsidRPr="00C33A55">
        <w:rPr>
          <w:rFonts w:cs="Arial"/>
          <w:b/>
          <w:bCs/>
          <w:szCs w:val="24"/>
        </w:rPr>
        <w:t xml:space="preserve">and </w:t>
      </w:r>
      <w:r w:rsidR="00F01E12" w:rsidRPr="00C33A55">
        <w:rPr>
          <w:rFonts w:cs="Arial"/>
          <w:b/>
          <w:bCs/>
          <w:szCs w:val="24"/>
        </w:rPr>
        <w:t>End Date</w:t>
      </w:r>
      <w:r w:rsidR="00F01E12" w:rsidRPr="00C33A55">
        <w:rPr>
          <w:rFonts w:cs="Arial"/>
          <w:szCs w:val="24"/>
        </w:rPr>
        <w:t xml:space="preserve"> for each project (</w:t>
      </w:r>
      <w:r w:rsidRPr="00C33A55">
        <w:rPr>
          <w:rFonts w:cs="Arial"/>
          <w:szCs w:val="24"/>
        </w:rPr>
        <w:t>includ</w:t>
      </w:r>
      <w:r w:rsidR="00F01E12" w:rsidRPr="00C33A55">
        <w:rPr>
          <w:rFonts w:cs="Arial"/>
          <w:szCs w:val="24"/>
        </w:rPr>
        <w:t>ing</w:t>
      </w:r>
      <w:r w:rsidRPr="00C33A55">
        <w:rPr>
          <w:rFonts w:cs="Arial"/>
          <w:szCs w:val="24"/>
        </w:rPr>
        <w:t xml:space="preserve"> the </w:t>
      </w:r>
      <w:r w:rsidRPr="00C33A55">
        <w:rPr>
          <w:rFonts w:cs="Arial"/>
          <w:b/>
          <w:bCs/>
          <w:szCs w:val="24"/>
        </w:rPr>
        <w:t>month, day and year</w:t>
      </w:r>
      <w:r w:rsidR="00F12620" w:rsidRPr="00C33A55">
        <w:rPr>
          <w:rFonts w:cs="Arial"/>
          <w:b/>
          <w:bCs/>
          <w:szCs w:val="24"/>
        </w:rPr>
        <w:t xml:space="preserve"> </w:t>
      </w:r>
      <w:r w:rsidR="00F01E12">
        <w:rPr>
          <w:rFonts w:cs="Arial"/>
          <w:b/>
          <w:bCs/>
          <w:szCs w:val="24"/>
        </w:rPr>
        <w:t>in a [</w:t>
      </w:r>
      <w:r w:rsidR="00F12620">
        <w:rPr>
          <w:rFonts w:cs="Arial"/>
          <w:b/>
          <w:bCs/>
          <w:szCs w:val="24"/>
        </w:rPr>
        <w:t>mm/dd/</w:t>
      </w:r>
      <w:proofErr w:type="spellStart"/>
      <w:r w:rsidR="00F12620">
        <w:rPr>
          <w:rFonts w:cs="Arial"/>
          <w:b/>
          <w:bCs/>
          <w:szCs w:val="24"/>
        </w:rPr>
        <w:t>yyyy</w:t>
      </w:r>
      <w:proofErr w:type="spellEnd"/>
      <w:r w:rsidR="00F01E12">
        <w:rPr>
          <w:rFonts w:cs="Arial"/>
          <w:b/>
          <w:bCs/>
          <w:szCs w:val="24"/>
        </w:rPr>
        <w:t>] format</w:t>
      </w:r>
      <w:r w:rsidR="00F12620" w:rsidRPr="00F01E12">
        <w:rPr>
          <w:rFonts w:cs="Arial"/>
          <w:szCs w:val="24"/>
        </w:rPr>
        <w:t>)</w:t>
      </w:r>
      <w:r w:rsidRPr="009C2C2D">
        <w:rPr>
          <w:rFonts w:cs="Arial"/>
          <w:szCs w:val="24"/>
        </w:rPr>
        <w:t xml:space="preserve">. </w:t>
      </w:r>
      <w:r w:rsidR="00B460EA">
        <w:rPr>
          <w:rFonts w:cs="Arial"/>
          <w:szCs w:val="24"/>
        </w:rPr>
        <w:t>If</w:t>
      </w:r>
      <w:r w:rsidRPr="009C2C2D">
        <w:rPr>
          <w:rFonts w:cs="Arial"/>
          <w:szCs w:val="24"/>
        </w:rPr>
        <w:t xml:space="preserve"> service</w:t>
      </w:r>
      <w:r w:rsidR="00B460EA">
        <w:rPr>
          <w:rFonts w:cs="Arial"/>
          <w:szCs w:val="24"/>
        </w:rPr>
        <w:t>s</w:t>
      </w:r>
      <w:r w:rsidRPr="009C2C2D">
        <w:rPr>
          <w:rFonts w:cs="Arial"/>
          <w:szCs w:val="24"/>
        </w:rPr>
        <w:t xml:space="preserve"> </w:t>
      </w:r>
      <w:r w:rsidR="00B460EA">
        <w:rPr>
          <w:rFonts w:cs="Arial"/>
          <w:szCs w:val="24"/>
        </w:rPr>
        <w:t>are</w:t>
      </w:r>
      <w:r w:rsidRPr="009C2C2D">
        <w:rPr>
          <w:rFonts w:cs="Arial"/>
          <w:szCs w:val="24"/>
        </w:rPr>
        <w:t xml:space="preserve"> currently ongoing</w:t>
      </w:r>
      <w:r w:rsidR="00B460EA">
        <w:rPr>
          <w:rFonts w:cs="Arial"/>
          <w:szCs w:val="24"/>
        </w:rPr>
        <w:t xml:space="preserve">, </w:t>
      </w:r>
      <w:r w:rsidRPr="009C2C2D">
        <w:rPr>
          <w:rFonts w:cs="Arial"/>
          <w:szCs w:val="24"/>
        </w:rPr>
        <w:t xml:space="preserve">enter </w:t>
      </w:r>
      <w:r w:rsidR="00F01E12">
        <w:rPr>
          <w:rFonts w:cs="Arial"/>
          <w:szCs w:val="24"/>
        </w:rPr>
        <w:t>the RFA Response submission</w:t>
      </w:r>
      <w:r w:rsidR="00F01E12" w:rsidRPr="009C2C2D">
        <w:rPr>
          <w:rFonts w:cs="Arial"/>
          <w:szCs w:val="24"/>
        </w:rPr>
        <w:t xml:space="preserve"> </w:t>
      </w:r>
      <w:r w:rsidRPr="009C2C2D">
        <w:rPr>
          <w:rFonts w:cs="Arial"/>
          <w:szCs w:val="24"/>
        </w:rPr>
        <w:t xml:space="preserve">date as the </w:t>
      </w:r>
      <w:r w:rsidR="00F01E12">
        <w:rPr>
          <w:rFonts w:cs="Arial"/>
          <w:szCs w:val="24"/>
        </w:rPr>
        <w:t>E</w:t>
      </w:r>
      <w:r w:rsidR="00F01E12" w:rsidRPr="009C2C2D">
        <w:rPr>
          <w:rFonts w:cs="Arial"/>
          <w:szCs w:val="24"/>
        </w:rPr>
        <w:t xml:space="preserve">nd </w:t>
      </w:r>
      <w:r w:rsidR="00F01E12">
        <w:rPr>
          <w:rFonts w:cs="Arial"/>
          <w:szCs w:val="24"/>
        </w:rPr>
        <w:t>D</w:t>
      </w:r>
      <w:r w:rsidR="00F01E12" w:rsidRPr="009C2C2D">
        <w:rPr>
          <w:rFonts w:cs="Arial"/>
          <w:szCs w:val="24"/>
        </w:rPr>
        <w:t>ate</w:t>
      </w:r>
      <w:r w:rsidR="00F01E12">
        <w:rPr>
          <w:rFonts w:cs="Arial"/>
          <w:szCs w:val="24"/>
        </w:rPr>
        <w:t xml:space="preserve"> and check the appropriate box</w:t>
      </w:r>
      <w:r w:rsidRPr="009C2C2D">
        <w:rPr>
          <w:rFonts w:cs="Arial"/>
          <w:szCs w:val="24"/>
        </w:rPr>
        <w:t xml:space="preserve">. </w:t>
      </w:r>
    </w:p>
    <w:p w14:paraId="220FBF34" w14:textId="77777777" w:rsidR="009E3BFD" w:rsidRPr="009C2C2D" w:rsidRDefault="009E3BFD" w:rsidP="009E3BFD">
      <w:pPr>
        <w:pStyle w:val="ListParagraph"/>
        <w:spacing w:after="0" w:line="240" w:lineRule="auto"/>
        <w:ind w:left="1800"/>
        <w:rPr>
          <w:rFonts w:cs="Arial"/>
          <w:szCs w:val="24"/>
        </w:rPr>
      </w:pPr>
    </w:p>
    <w:tbl>
      <w:tblPr>
        <w:tblStyle w:val="TableGrid10"/>
        <w:tblW w:w="7560" w:type="dxa"/>
        <w:tblInd w:w="1795" w:type="dxa"/>
        <w:tblLook w:val="04A0" w:firstRow="1" w:lastRow="0" w:firstColumn="1" w:lastColumn="0" w:noHBand="0" w:noVBand="1"/>
      </w:tblPr>
      <w:tblGrid>
        <w:gridCol w:w="3812"/>
        <w:gridCol w:w="3748"/>
      </w:tblGrid>
      <w:tr w:rsidR="007B4B37" w14:paraId="4990A12B" w14:textId="77777777" w:rsidTr="007B4B37">
        <w:trPr>
          <w:trHeight w:val="568"/>
        </w:trPr>
        <w:tc>
          <w:tcPr>
            <w:tcW w:w="3812" w:type="dxa"/>
            <w:tcBorders>
              <w:top w:val="single" w:sz="4" w:space="0" w:color="auto"/>
              <w:left w:val="single" w:sz="4" w:space="0" w:color="auto"/>
              <w:bottom w:val="single" w:sz="4" w:space="0" w:color="auto"/>
              <w:right w:val="single" w:sz="4" w:space="0" w:color="auto"/>
            </w:tcBorders>
            <w:hideMark/>
          </w:tcPr>
          <w:p w14:paraId="4545E669" w14:textId="79F575D7" w:rsidR="007B4B37" w:rsidRDefault="007B4B37" w:rsidP="009E3BFD">
            <w:pPr>
              <w:contextualSpacing/>
              <w:rPr>
                <w:rFonts w:ascii="Arial" w:hAnsi="Arial" w:cs="Arial"/>
                <w:szCs w:val="24"/>
              </w:rPr>
            </w:pPr>
            <w:r>
              <w:rPr>
                <w:rFonts w:ascii="Arial" w:hAnsi="Arial" w:cs="Arial"/>
                <w:szCs w:val="24"/>
              </w:rPr>
              <w:t>Start Date:</w:t>
            </w:r>
            <w:r w:rsidR="00AF3E4D">
              <w:rPr>
                <w:rFonts w:ascii="Arial" w:hAnsi="Arial" w:cs="Arial"/>
                <w:szCs w:val="24"/>
              </w:rPr>
              <w:t xml:space="preserve"> </w:t>
            </w:r>
            <w:sdt>
              <w:sdtPr>
                <w:rPr>
                  <w:rFonts w:cs="Arial"/>
                  <w:szCs w:val="24"/>
                </w:rPr>
                <w:alias w:val="G. Start Date"/>
                <w:tag w:val="G. Start Date"/>
                <w:id w:val="-2002036879"/>
                <w:placeholder>
                  <w:docPart w:val="5ED3CE492C4D4CB1BF7331F7EE4B060B"/>
                </w:placeholder>
                <w:showingPlcHdr/>
                <w:date>
                  <w:dateFormat w:val="MM/d/yyyy"/>
                  <w:lid w:val="en-US"/>
                  <w:storeMappedDataAs w:val="dateTime"/>
                  <w:calendar w:val="gregorian"/>
                </w:date>
              </w:sdtPr>
              <w:sdtEndPr/>
              <w:sdtContent>
                <w:r w:rsidR="00F12620">
                  <w:rPr>
                    <w:color w:val="808080"/>
                  </w:rPr>
                  <w:t>mm/dd/yyyy</w:t>
                </w:r>
              </w:sdtContent>
            </w:sdt>
          </w:p>
        </w:tc>
        <w:tc>
          <w:tcPr>
            <w:tcW w:w="3748" w:type="dxa"/>
            <w:tcBorders>
              <w:top w:val="single" w:sz="4" w:space="0" w:color="auto"/>
              <w:left w:val="single" w:sz="4" w:space="0" w:color="auto"/>
              <w:bottom w:val="single" w:sz="4" w:space="0" w:color="auto"/>
              <w:right w:val="single" w:sz="4" w:space="0" w:color="auto"/>
            </w:tcBorders>
            <w:hideMark/>
          </w:tcPr>
          <w:p w14:paraId="25A517D9" w14:textId="42AD0960" w:rsidR="007B4B37" w:rsidRDefault="007B4B37" w:rsidP="009E3BFD">
            <w:pPr>
              <w:contextualSpacing/>
              <w:rPr>
                <w:rFonts w:ascii="Arial" w:hAnsi="Arial" w:cs="Arial"/>
                <w:szCs w:val="24"/>
              </w:rPr>
            </w:pPr>
            <w:r>
              <w:rPr>
                <w:rFonts w:ascii="Arial" w:hAnsi="Arial" w:cs="Arial"/>
                <w:szCs w:val="24"/>
              </w:rPr>
              <w:t>End Date:</w:t>
            </w:r>
            <w:r w:rsidR="00AF3E4D">
              <w:rPr>
                <w:rFonts w:ascii="Arial" w:hAnsi="Arial" w:cs="Arial"/>
                <w:szCs w:val="24"/>
              </w:rPr>
              <w:t xml:space="preserve"> </w:t>
            </w:r>
            <w:sdt>
              <w:sdtPr>
                <w:rPr>
                  <w:rFonts w:cs="Arial"/>
                  <w:szCs w:val="24"/>
                </w:rPr>
                <w:alias w:val="G. End Date"/>
                <w:tag w:val="G. End Date"/>
                <w:id w:val="-407080793"/>
                <w:placeholder>
                  <w:docPart w:val="5ED3CE492C4D4CB1BF7331F7EE4B060B"/>
                </w:placeholder>
                <w:showingPlcHdr/>
                <w:date>
                  <w:dateFormat w:val="MM/d/yyyy"/>
                  <w:lid w:val="en-US"/>
                  <w:storeMappedDataAs w:val="dateTime"/>
                  <w:calendar w:val="gregorian"/>
                </w:date>
              </w:sdtPr>
              <w:sdtEndPr/>
              <w:sdtContent>
                <w:r w:rsidR="005E4CE0">
                  <w:rPr>
                    <w:color w:val="808080"/>
                  </w:rPr>
                  <w:t>mm/dd/yyyy</w:t>
                </w:r>
              </w:sdtContent>
            </w:sdt>
          </w:p>
        </w:tc>
      </w:tr>
      <w:tr w:rsidR="007B4B37" w14:paraId="78ED0EAC" w14:textId="77777777" w:rsidTr="007B4B37">
        <w:trPr>
          <w:trHeight w:val="323"/>
        </w:trPr>
        <w:tc>
          <w:tcPr>
            <w:tcW w:w="7560" w:type="dxa"/>
            <w:gridSpan w:val="2"/>
            <w:tcBorders>
              <w:top w:val="single" w:sz="4" w:space="0" w:color="auto"/>
              <w:left w:val="single" w:sz="4" w:space="0" w:color="auto"/>
              <w:bottom w:val="single" w:sz="4" w:space="0" w:color="auto"/>
              <w:right w:val="single" w:sz="4" w:space="0" w:color="auto"/>
            </w:tcBorders>
            <w:hideMark/>
          </w:tcPr>
          <w:p w14:paraId="4C83D772" w14:textId="507C18E7" w:rsidR="007B4B37" w:rsidRDefault="00CE0B4C" w:rsidP="009E3BFD">
            <w:pPr>
              <w:contextualSpacing/>
              <w:rPr>
                <w:rFonts w:ascii="Arial" w:hAnsi="Arial" w:cs="Arial"/>
                <w:szCs w:val="24"/>
              </w:rPr>
            </w:pPr>
            <w:sdt>
              <w:sdtPr>
                <w:rPr>
                  <w:rFonts w:ascii="Arial" w:hAnsi="Arial"/>
                </w:rPr>
                <w:alias w:val="G. Current/On-Going"/>
                <w:tag w:val="G. Current/On-Going"/>
                <w:id w:val="243080854"/>
                <w14:checkbox>
                  <w14:checked w14:val="0"/>
                  <w14:checkedState w14:val="2612" w14:font="MS Gothic"/>
                  <w14:uncheckedState w14:val="2610" w14:font="MS Gothic"/>
                </w14:checkbox>
              </w:sdtPr>
              <w:sdtEndPr/>
              <w:sdtContent>
                <w:r w:rsidR="007B4B37">
                  <w:rPr>
                    <w:rFonts w:ascii="Segoe UI Symbol" w:hAnsi="Segoe UI Symbol" w:cs="Segoe UI Symbol"/>
                  </w:rPr>
                  <w:t>☐</w:t>
                </w:r>
              </w:sdtContent>
            </w:sdt>
            <w:r w:rsidR="007B4B37">
              <w:rPr>
                <w:rFonts w:ascii="Arial" w:hAnsi="Arial"/>
              </w:rPr>
              <w:t xml:space="preserve">  </w:t>
            </w:r>
            <w:r w:rsidR="007B4B37">
              <w:rPr>
                <w:rFonts w:ascii="Arial" w:hAnsi="Arial" w:cs="Arial"/>
                <w:szCs w:val="24"/>
              </w:rPr>
              <w:t>Please check this box if service</w:t>
            </w:r>
            <w:r w:rsidR="00F01E12">
              <w:rPr>
                <w:rFonts w:ascii="Arial" w:hAnsi="Arial" w:cs="Arial"/>
                <w:szCs w:val="24"/>
              </w:rPr>
              <w:t>s</w:t>
            </w:r>
            <w:r w:rsidR="007B4B37">
              <w:rPr>
                <w:rFonts w:ascii="Arial" w:hAnsi="Arial" w:cs="Arial"/>
                <w:szCs w:val="24"/>
              </w:rPr>
              <w:t xml:space="preserve"> </w:t>
            </w:r>
            <w:r w:rsidR="00F01E12">
              <w:rPr>
                <w:rFonts w:ascii="Arial" w:hAnsi="Arial" w:cs="Arial"/>
                <w:szCs w:val="24"/>
              </w:rPr>
              <w:t xml:space="preserve">are </w:t>
            </w:r>
            <w:r w:rsidR="007B4B37">
              <w:rPr>
                <w:rFonts w:ascii="Arial" w:hAnsi="Arial" w:cs="Arial"/>
                <w:szCs w:val="24"/>
              </w:rPr>
              <w:t>current</w:t>
            </w:r>
            <w:r w:rsidR="00F01E12">
              <w:rPr>
                <w:rFonts w:ascii="Arial" w:hAnsi="Arial" w:cs="Arial"/>
                <w:szCs w:val="24"/>
              </w:rPr>
              <w:t>ly ongoing</w:t>
            </w:r>
            <w:r w:rsidR="007B4B37">
              <w:rPr>
                <w:rFonts w:ascii="Arial" w:hAnsi="Arial" w:cs="Arial"/>
                <w:szCs w:val="24"/>
              </w:rPr>
              <w:t>.</w:t>
            </w:r>
          </w:p>
        </w:tc>
      </w:tr>
      <w:tr w:rsidR="007B4B37" w14:paraId="1E3CFE89" w14:textId="77777777" w:rsidTr="007B4B37">
        <w:trPr>
          <w:trHeight w:val="283"/>
        </w:trPr>
        <w:tc>
          <w:tcPr>
            <w:tcW w:w="7560" w:type="dxa"/>
            <w:gridSpan w:val="2"/>
            <w:tcBorders>
              <w:top w:val="single" w:sz="4" w:space="0" w:color="auto"/>
              <w:left w:val="single" w:sz="4" w:space="0" w:color="auto"/>
              <w:bottom w:val="single" w:sz="4" w:space="0" w:color="auto"/>
              <w:right w:val="single" w:sz="4" w:space="0" w:color="auto"/>
            </w:tcBorders>
            <w:hideMark/>
          </w:tcPr>
          <w:p w14:paraId="3958C9A8" w14:textId="77777777" w:rsidR="007B4B37" w:rsidRDefault="007B4B37" w:rsidP="009E3BFD">
            <w:pPr>
              <w:contextualSpacing/>
              <w:jc w:val="left"/>
              <w:rPr>
                <w:rFonts w:ascii="Arial" w:hAnsi="Arial" w:cs="Arial"/>
                <w:szCs w:val="24"/>
              </w:rPr>
            </w:pPr>
            <w:r>
              <w:rPr>
                <w:rFonts w:ascii="Arial" w:hAnsi="Arial" w:cs="Arial"/>
                <w:szCs w:val="24"/>
              </w:rPr>
              <w:t xml:space="preserve">Narrative: </w:t>
            </w:r>
            <w:sdt>
              <w:sdtPr>
                <w:alias w:val="Narrative"/>
                <w:tag w:val="Narrative"/>
                <w:id w:val="-1513598187"/>
                <w:placeholder>
                  <w:docPart w:val="C24F135C87F54BC680A4C2DAEC1D22B8"/>
                </w:placeholder>
              </w:sdtPr>
              <w:sdtEndPr/>
              <w:sdtContent>
                <w:sdt>
                  <w:sdtPr>
                    <w:rPr>
                      <w:rFonts w:ascii="Arial" w:hAnsi="Arial"/>
                    </w:rPr>
                    <w:alias w:val="3.1 Minimum Requirements (G)"/>
                    <w:tag w:val="G. HRS Experience"/>
                    <w:id w:val="-1621066756"/>
                    <w:placeholder>
                      <w:docPart w:val="234B26763D664AEE8E61EB8B3C202BC0"/>
                    </w:placeholder>
                    <w:showingPlcHdr/>
                    <w:text w:multiLine="1"/>
                  </w:sdtPr>
                  <w:sdtEndPr/>
                  <w:sdtContent>
                    <w:r>
                      <w:rPr>
                        <w:color w:val="808080"/>
                      </w:rPr>
                      <w:t>Click or tap here to enter text.</w:t>
                    </w:r>
                  </w:sdtContent>
                </w:sdt>
              </w:sdtContent>
            </w:sdt>
          </w:p>
        </w:tc>
      </w:tr>
    </w:tbl>
    <w:p w14:paraId="40F01470" w14:textId="77777777" w:rsidR="007B4B37" w:rsidRDefault="007B4B37" w:rsidP="009E3BFD">
      <w:pPr>
        <w:pStyle w:val="ListParagraph"/>
        <w:spacing w:after="0" w:line="240" w:lineRule="auto"/>
        <w:ind w:left="1800"/>
        <w:rPr>
          <w:rFonts w:cs="Arial"/>
          <w:szCs w:val="24"/>
        </w:rPr>
      </w:pPr>
    </w:p>
    <w:tbl>
      <w:tblPr>
        <w:tblStyle w:val="TableGrid10"/>
        <w:tblW w:w="7560" w:type="dxa"/>
        <w:tblInd w:w="1795" w:type="dxa"/>
        <w:tblLook w:val="04A0" w:firstRow="1" w:lastRow="0" w:firstColumn="1" w:lastColumn="0" w:noHBand="0" w:noVBand="1"/>
      </w:tblPr>
      <w:tblGrid>
        <w:gridCol w:w="3812"/>
        <w:gridCol w:w="3748"/>
      </w:tblGrid>
      <w:tr w:rsidR="007B4B37" w14:paraId="4D87EABD" w14:textId="77777777" w:rsidTr="007B4B37">
        <w:trPr>
          <w:trHeight w:val="568"/>
        </w:trPr>
        <w:tc>
          <w:tcPr>
            <w:tcW w:w="3812" w:type="dxa"/>
            <w:tcBorders>
              <w:top w:val="single" w:sz="4" w:space="0" w:color="auto"/>
              <w:left w:val="single" w:sz="4" w:space="0" w:color="auto"/>
              <w:bottom w:val="single" w:sz="4" w:space="0" w:color="auto"/>
              <w:right w:val="single" w:sz="4" w:space="0" w:color="auto"/>
            </w:tcBorders>
            <w:hideMark/>
          </w:tcPr>
          <w:p w14:paraId="326AA945" w14:textId="760C70B7" w:rsidR="007B4B37" w:rsidRDefault="007B4B37" w:rsidP="009E3BFD">
            <w:pPr>
              <w:keepNext/>
              <w:contextualSpacing/>
              <w:rPr>
                <w:rFonts w:ascii="Arial" w:hAnsi="Arial" w:cs="Arial"/>
                <w:szCs w:val="24"/>
              </w:rPr>
            </w:pPr>
            <w:r>
              <w:rPr>
                <w:rFonts w:ascii="Arial" w:hAnsi="Arial" w:cs="Arial"/>
                <w:szCs w:val="24"/>
              </w:rPr>
              <w:lastRenderedPageBreak/>
              <w:t>Start Date:</w:t>
            </w:r>
            <w:r w:rsidR="00AF3E4D">
              <w:rPr>
                <w:rFonts w:ascii="Arial" w:hAnsi="Arial" w:cs="Arial"/>
                <w:szCs w:val="24"/>
              </w:rPr>
              <w:t xml:space="preserve"> </w:t>
            </w:r>
            <w:sdt>
              <w:sdtPr>
                <w:rPr>
                  <w:rFonts w:cs="Arial"/>
                  <w:szCs w:val="24"/>
                </w:rPr>
                <w:alias w:val="G. Start Date"/>
                <w:tag w:val="G. Start Date"/>
                <w:id w:val="881589541"/>
                <w:placeholder>
                  <w:docPart w:val="44A3EB726F6E4045AB4E9F533759C0D0"/>
                </w:placeholder>
                <w:showingPlcHdr/>
                <w:date>
                  <w:dateFormat w:val="MM/d/yyyy"/>
                  <w:lid w:val="en-US"/>
                  <w:storeMappedDataAs w:val="dateTime"/>
                  <w:calendar w:val="gregorian"/>
                </w:date>
              </w:sdtPr>
              <w:sdtEndPr/>
              <w:sdtContent>
                <w:r w:rsidR="00F12620">
                  <w:rPr>
                    <w:color w:val="808080"/>
                  </w:rPr>
                  <w:t>mm/dd/yyyy</w:t>
                </w:r>
              </w:sdtContent>
            </w:sdt>
          </w:p>
        </w:tc>
        <w:tc>
          <w:tcPr>
            <w:tcW w:w="3748" w:type="dxa"/>
            <w:tcBorders>
              <w:top w:val="single" w:sz="4" w:space="0" w:color="auto"/>
              <w:left w:val="single" w:sz="4" w:space="0" w:color="auto"/>
              <w:bottom w:val="single" w:sz="4" w:space="0" w:color="auto"/>
              <w:right w:val="single" w:sz="4" w:space="0" w:color="auto"/>
            </w:tcBorders>
            <w:hideMark/>
          </w:tcPr>
          <w:p w14:paraId="40EC8A71" w14:textId="51A0E231" w:rsidR="007B4B37" w:rsidRDefault="007B4B37" w:rsidP="009E3BFD">
            <w:pPr>
              <w:keepNext/>
              <w:contextualSpacing/>
              <w:rPr>
                <w:rFonts w:ascii="Arial" w:hAnsi="Arial" w:cs="Arial"/>
                <w:szCs w:val="24"/>
              </w:rPr>
            </w:pPr>
            <w:r>
              <w:rPr>
                <w:rFonts w:ascii="Arial" w:hAnsi="Arial" w:cs="Arial"/>
                <w:szCs w:val="24"/>
              </w:rPr>
              <w:t>End Date:</w:t>
            </w:r>
            <w:r w:rsidR="00AF3E4D">
              <w:rPr>
                <w:rFonts w:ascii="Arial" w:hAnsi="Arial" w:cs="Arial"/>
                <w:szCs w:val="24"/>
              </w:rPr>
              <w:t xml:space="preserve"> </w:t>
            </w:r>
            <w:sdt>
              <w:sdtPr>
                <w:rPr>
                  <w:rFonts w:cs="Arial"/>
                  <w:szCs w:val="24"/>
                </w:rPr>
                <w:alias w:val="G. End Date"/>
                <w:tag w:val="G. End Date"/>
                <w:id w:val="-688220702"/>
                <w:placeholder>
                  <w:docPart w:val="44A3EB726F6E4045AB4E9F533759C0D0"/>
                </w:placeholder>
                <w:showingPlcHdr/>
                <w:date>
                  <w:dateFormat w:val="MM/d/yyyy"/>
                  <w:lid w:val="en-US"/>
                  <w:storeMappedDataAs w:val="dateTime"/>
                  <w:calendar w:val="gregorian"/>
                </w:date>
              </w:sdtPr>
              <w:sdtEndPr/>
              <w:sdtContent>
                <w:r w:rsidR="005E4CE0">
                  <w:rPr>
                    <w:color w:val="808080"/>
                  </w:rPr>
                  <w:t>mm/dd/yyyy</w:t>
                </w:r>
              </w:sdtContent>
            </w:sdt>
          </w:p>
        </w:tc>
      </w:tr>
      <w:tr w:rsidR="007B4B37" w14:paraId="65857A1B" w14:textId="77777777" w:rsidTr="007B4B37">
        <w:trPr>
          <w:trHeight w:val="323"/>
        </w:trPr>
        <w:tc>
          <w:tcPr>
            <w:tcW w:w="7560" w:type="dxa"/>
            <w:gridSpan w:val="2"/>
            <w:tcBorders>
              <w:top w:val="single" w:sz="4" w:space="0" w:color="auto"/>
              <w:left w:val="single" w:sz="4" w:space="0" w:color="auto"/>
              <w:bottom w:val="single" w:sz="4" w:space="0" w:color="auto"/>
              <w:right w:val="single" w:sz="4" w:space="0" w:color="auto"/>
            </w:tcBorders>
            <w:hideMark/>
          </w:tcPr>
          <w:p w14:paraId="72453EC2" w14:textId="74E44F82" w:rsidR="007B4B37" w:rsidRDefault="00CE0B4C" w:rsidP="009E3BFD">
            <w:pPr>
              <w:contextualSpacing/>
              <w:rPr>
                <w:rFonts w:ascii="Arial" w:hAnsi="Arial" w:cs="Arial"/>
                <w:szCs w:val="24"/>
              </w:rPr>
            </w:pPr>
            <w:sdt>
              <w:sdtPr>
                <w:rPr>
                  <w:rFonts w:ascii="Arial" w:hAnsi="Arial"/>
                </w:rPr>
                <w:alias w:val="G. Current/On-Going"/>
                <w:tag w:val="G. Current/On-Going"/>
                <w:id w:val="1437103318"/>
                <w14:checkbox>
                  <w14:checked w14:val="0"/>
                  <w14:checkedState w14:val="2612" w14:font="MS Gothic"/>
                  <w14:uncheckedState w14:val="2610" w14:font="MS Gothic"/>
                </w14:checkbox>
              </w:sdtPr>
              <w:sdtEndPr/>
              <w:sdtContent>
                <w:r w:rsidR="007B4B37">
                  <w:rPr>
                    <w:rFonts w:ascii="Segoe UI Symbol" w:hAnsi="Segoe UI Symbol" w:cs="Segoe UI Symbol"/>
                  </w:rPr>
                  <w:t>☐</w:t>
                </w:r>
              </w:sdtContent>
            </w:sdt>
            <w:r w:rsidR="007B4B37">
              <w:rPr>
                <w:rFonts w:ascii="Arial" w:hAnsi="Arial"/>
              </w:rPr>
              <w:t xml:space="preserve">  </w:t>
            </w:r>
            <w:r w:rsidR="007B4B37">
              <w:rPr>
                <w:rFonts w:ascii="Arial" w:hAnsi="Arial" w:cs="Arial"/>
                <w:szCs w:val="24"/>
              </w:rPr>
              <w:t>Please check this box if service</w:t>
            </w:r>
            <w:r w:rsidR="0037439F">
              <w:rPr>
                <w:rFonts w:ascii="Arial" w:hAnsi="Arial" w:cs="Arial"/>
                <w:szCs w:val="24"/>
              </w:rPr>
              <w:t>s</w:t>
            </w:r>
            <w:r w:rsidR="007B4B37">
              <w:rPr>
                <w:rFonts w:ascii="Arial" w:hAnsi="Arial" w:cs="Arial"/>
                <w:szCs w:val="24"/>
              </w:rPr>
              <w:t xml:space="preserve"> </w:t>
            </w:r>
            <w:r w:rsidR="0037439F">
              <w:rPr>
                <w:rFonts w:ascii="Arial" w:hAnsi="Arial" w:cs="Arial"/>
                <w:szCs w:val="24"/>
              </w:rPr>
              <w:t xml:space="preserve">are </w:t>
            </w:r>
            <w:r w:rsidR="007B4B37">
              <w:rPr>
                <w:rFonts w:ascii="Arial" w:hAnsi="Arial" w:cs="Arial"/>
                <w:szCs w:val="24"/>
              </w:rPr>
              <w:t>current</w:t>
            </w:r>
            <w:r w:rsidR="0037439F">
              <w:rPr>
                <w:rFonts w:ascii="Arial" w:hAnsi="Arial" w:cs="Arial"/>
                <w:szCs w:val="24"/>
              </w:rPr>
              <w:t>ly ongoing</w:t>
            </w:r>
            <w:r w:rsidR="007B4B37">
              <w:rPr>
                <w:rFonts w:ascii="Arial" w:hAnsi="Arial" w:cs="Arial"/>
                <w:szCs w:val="24"/>
              </w:rPr>
              <w:t>.</w:t>
            </w:r>
          </w:p>
        </w:tc>
      </w:tr>
      <w:tr w:rsidR="007B4B37" w14:paraId="3D0DFFF9" w14:textId="77777777" w:rsidTr="007B4B37">
        <w:trPr>
          <w:trHeight w:val="283"/>
        </w:trPr>
        <w:tc>
          <w:tcPr>
            <w:tcW w:w="7560" w:type="dxa"/>
            <w:gridSpan w:val="2"/>
            <w:tcBorders>
              <w:top w:val="single" w:sz="4" w:space="0" w:color="auto"/>
              <w:left w:val="single" w:sz="4" w:space="0" w:color="auto"/>
              <w:bottom w:val="single" w:sz="4" w:space="0" w:color="auto"/>
              <w:right w:val="single" w:sz="4" w:space="0" w:color="auto"/>
            </w:tcBorders>
            <w:hideMark/>
          </w:tcPr>
          <w:p w14:paraId="4CAA51B9" w14:textId="77777777" w:rsidR="007B4B37" w:rsidRDefault="007B4B37" w:rsidP="009E3BFD">
            <w:pPr>
              <w:contextualSpacing/>
              <w:jc w:val="left"/>
              <w:rPr>
                <w:rFonts w:ascii="Arial" w:hAnsi="Arial" w:cs="Arial"/>
                <w:szCs w:val="24"/>
              </w:rPr>
            </w:pPr>
            <w:r>
              <w:rPr>
                <w:rFonts w:ascii="Arial" w:hAnsi="Arial" w:cs="Arial"/>
                <w:szCs w:val="24"/>
              </w:rPr>
              <w:t xml:space="preserve">Narrative: </w:t>
            </w:r>
            <w:sdt>
              <w:sdtPr>
                <w:alias w:val="Narrative"/>
                <w:tag w:val="Narrative"/>
                <w:id w:val="2108846259"/>
                <w:placeholder>
                  <w:docPart w:val="49162E1D2349424CACF52C197F5C3531"/>
                </w:placeholder>
              </w:sdtPr>
              <w:sdtEndPr/>
              <w:sdtContent>
                <w:sdt>
                  <w:sdtPr>
                    <w:rPr>
                      <w:rFonts w:ascii="Arial" w:hAnsi="Arial"/>
                    </w:rPr>
                    <w:alias w:val="3.1 Minimum Requirements (G)"/>
                    <w:tag w:val="G. HRS Experience"/>
                    <w:id w:val="-374698333"/>
                    <w:placeholder>
                      <w:docPart w:val="9D29E68654D84FBDA3C675AE88D48E81"/>
                    </w:placeholder>
                    <w:showingPlcHdr/>
                    <w:text w:multiLine="1"/>
                  </w:sdtPr>
                  <w:sdtEndPr/>
                  <w:sdtContent>
                    <w:r>
                      <w:rPr>
                        <w:color w:val="808080"/>
                      </w:rPr>
                      <w:t>Click or tap here to enter text.</w:t>
                    </w:r>
                  </w:sdtContent>
                </w:sdt>
              </w:sdtContent>
            </w:sdt>
          </w:p>
        </w:tc>
      </w:tr>
    </w:tbl>
    <w:p w14:paraId="1A503D23" w14:textId="77777777" w:rsidR="007B4B37" w:rsidRDefault="007B4B37" w:rsidP="009E3BFD">
      <w:pPr>
        <w:pStyle w:val="ListParagraph"/>
        <w:spacing w:after="0" w:line="240" w:lineRule="auto"/>
        <w:ind w:left="1800"/>
        <w:rPr>
          <w:rFonts w:cs="Arial"/>
          <w:szCs w:val="24"/>
        </w:rPr>
      </w:pPr>
    </w:p>
    <w:tbl>
      <w:tblPr>
        <w:tblStyle w:val="TableGrid10"/>
        <w:tblW w:w="7560" w:type="dxa"/>
        <w:tblInd w:w="1795" w:type="dxa"/>
        <w:tblLook w:val="04A0" w:firstRow="1" w:lastRow="0" w:firstColumn="1" w:lastColumn="0" w:noHBand="0" w:noVBand="1"/>
      </w:tblPr>
      <w:tblGrid>
        <w:gridCol w:w="3812"/>
        <w:gridCol w:w="3748"/>
      </w:tblGrid>
      <w:tr w:rsidR="007B4B37" w14:paraId="1E79639A" w14:textId="77777777" w:rsidTr="007B4B37">
        <w:trPr>
          <w:trHeight w:val="568"/>
        </w:trPr>
        <w:tc>
          <w:tcPr>
            <w:tcW w:w="3812" w:type="dxa"/>
            <w:tcBorders>
              <w:top w:val="single" w:sz="4" w:space="0" w:color="auto"/>
              <w:left w:val="single" w:sz="4" w:space="0" w:color="auto"/>
              <w:bottom w:val="single" w:sz="4" w:space="0" w:color="auto"/>
              <w:right w:val="single" w:sz="4" w:space="0" w:color="auto"/>
            </w:tcBorders>
            <w:hideMark/>
          </w:tcPr>
          <w:p w14:paraId="6FA64B3D" w14:textId="62420ADF" w:rsidR="007B4B37" w:rsidRDefault="007B4B37" w:rsidP="009E3BFD">
            <w:pPr>
              <w:contextualSpacing/>
              <w:rPr>
                <w:rFonts w:ascii="Arial" w:hAnsi="Arial" w:cs="Arial"/>
                <w:szCs w:val="24"/>
              </w:rPr>
            </w:pPr>
            <w:r>
              <w:rPr>
                <w:rFonts w:ascii="Arial" w:hAnsi="Arial" w:cs="Arial"/>
                <w:szCs w:val="24"/>
              </w:rPr>
              <w:t>Start Date:</w:t>
            </w:r>
            <w:r w:rsidR="00AF3E4D">
              <w:rPr>
                <w:rFonts w:ascii="Arial" w:hAnsi="Arial" w:cs="Arial"/>
                <w:szCs w:val="24"/>
              </w:rPr>
              <w:t xml:space="preserve"> </w:t>
            </w:r>
            <w:sdt>
              <w:sdtPr>
                <w:rPr>
                  <w:rFonts w:cs="Arial"/>
                  <w:szCs w:val="24"/>
                </w:rPr>
                <w:alias w:val="G. Start Date"/>
                <w:tag w:val="G. Start Date"/>
                <w:id w:val="-30351713"/>
                <w:placeholder>
                  <w:docPart w:val="AEA0C4A0D1804823AF66FD15CBBC0D0B"/>
                </w:placeholder>
                <w:showingPlcHdr/>
                <w:date>
                  <w:dateFormat w:val="MM/d/yyyy"/>
                  <w:lid w:val="en-US"/>
                  <w:storeMappedDataAs w:val="dateTime"/>
                  <w:calendar w:val="gregorian"/>
                </w:date>
              </w:sdtPr>
              <w:sdtEndPr/>
              <w:sdtContent>
                <w:r w:rsidR="00F12620">
                  <w:rPr>
                    <w:color w:val="808080"/>
                  </w:rPr>
                  <w:t>mm/dd/yyyy</w:t>
                </w:r>
              </w:sdtContent>
            </w:sdt>
          </w:p>
        </w:tc>
        <w:tc>
          <w:tcPr>
            <w:tcW w:w="3748" w:type="dxa"/>
            <w:tcBorders>
              <w:top w:val="single" w:sz="4" w:space="0" w:color="auto"/>
              <w:left w:val="single" w:sz="4" w:space="0" w:color="auto"/>
              <w:bottom w:val="single" w:sz="4" w:space="0" w:color="auto"/>
              <w:right w:val="single" w:sz="4" w:space="0" w:color="auto"/>
            </w:tcBorders>
            <w:hideMark/>
          </w:tcPr>
          <w:p w14:paraId="59A15CFE" w14:textId="6E654A4F" w:rsidR="007B4B37" w:rsidRDefault="007B4B37" w:rsidP="009E3BFD">
            <w:pPr>
              <w:contextualSpacing/>
              <w:rPr>
                <w:rFonts w:ascii="Arial" w:hAnsi="Arial" w:cs="Arial"/>
                <w:szCs w:val="24"/>
              </w:rPr>
            </w:pPr>
            <w:r>
              <w:rPr>
                <w:rFonts w:ascii="Arial" w:hAnsi="Arial" w:cs="Arial"/>
                <w:szCs w:val="24"/>
              </w:rPr>
              <w:t>End Date:</w:t>
            </w:r>
            <w:r w:rsidR="00AF3E4D">
              <w:rPr>
                <w:rFonts w:ascii="Arial" w:hAnsi="Arial" w:cs="Arial"/>
                <w:szCs w:val="24"/>
              </w:rPr>
              <w:t xml:space="preserve"> </w:t>
            </w:r>
            <w:sdt>
              <w:sdtPr>
                <w:rPr>
                  <w:rFonts w:cs="Arial"/>
                  <w:szCs w:val="24"/>
                </w:rPr>
                <w:alias w:val="G. End Date"/>
                <w:tag w:val="G. End Date"/>
                <w:id w:val="-184834382"/>
                <w:placeholder>
                  <w:docPart w:val="AEA0C4A0D1804823AF66FD15CBBC0D0B"/>
                </w:placeholder>
                <w:showingPlcHdr/>
                <w:date>
                  <w:dateFormat w:val="MM/d/yyyy"/>
                  <w:lid w:val="en-US"/>
                  <w:storeMappedDataAs w:val="dateTime"/>
                  <w:calendar w:val="gregorian"/>
                </w:date>
              </w:sdtPr>
              <w:sdtEndPr/>
              <w:sdtContent>
                <w:r w:rsidR="005E4CE0">
                  <w:rPr>
                    <w:color w:val="808080"/>
                  </w:rPr>
                  <w:t>mm/dd/yyyy</w:t>
                </w:r>
              </w:sdtContent>
            </w:sdt>
          </w:p>
        </w:tc>
      </w:tr>
      <w:tr w:rsidR="007B4B37" w14:paraId="31D206F7" w14:textId="77777777" w:rsidTr="007B4B37">
        <w:trPr>
          <w:trHeight w:val="323"/>
        </w:trPr>
        <w:tc>
          <w:tcPr>
            <w:tcW w:w="7560" w:type="dxa"/>
            <w:gridSpan w:val="2"/>
            <w:tcBorders>
              <w:top w:val="single" w:sz="4" w:space="0" w:color="auto"/>
              <w:left w:val="single" w:sz="4" w:space="0" w:color="auto"/>
              <w:bottom w:val="single" w:sz="4" w:space="0" w:color="auto"/>
              <w:right w:val="single" w:sz="4" w:space="0" w:color="auto"/>
            </w:tcBorders>
            <w:hideMark/>
          </w:tcPr>
          <w:p w14:paraId="31EED0EE" w14:textId="1E94BA0F" w:rsidR="007B4B37" w:rsidRDefault="00CE0B4C" w:rsidP="009E3BFD">
            <w:pPr>
              <w:contextualSpacing/>
              <w:rPr>
                <w:rFonts w:ascii="Arial" w:hAnsi="Arial" w:cs="Arial"/>
                <w:szCs w:val="24"/>
              </w:rPr>
            </w:pPr>
            <w:sdt>
              <w:sdtPr>
                <w:rPr>
                  <w:rFonts w:ascii="Arial" w:hAnsi="Arial"/>
                </w:rPr>
                <w:alias w:val="G. Current/On-Going"/>
                <w:tag w:val="G. Current/On-Going"/>
                <w:id w:val="1675452267"/>
                <w14:checkbox>
                  <w14:checked w14:val="0"/>
                  <w14:checkedState w14:val="2612" w14:font="MS Gothic"/>
                  <w14:uncheckedState w14:val="2610" w14:font="MS Gothic"/>
                </w14:checkbox>
              </w:sdtPr>
              <w:sdtEndPr/>
              <w:sdtContent>
                <w:r w:rsidR="007B4B37">
                  <w:rPr>
                    <w:rFonts w:ascii="Segoe UI Symbol" w:hAnsi="Segoe UI Symbol" w:cs="Segoe UI Symbol"/>
                  </w:rPr>
                  <w:t>☐</w:t>
                </w:r>
              </w:sdtContent>
            </w:sdt>
            <w:r w:rsidR="007B4B37">
              <w:rPr>
                <w:rFonts w:ascii="Arial" w:hAnsi="Arial"/>
              </w:rPr>
              <w:t xml:space="preserve">  </w:t>
            </w:r>
            <w:r w:rsidR="007B4B37">
              <w:rPr>
                <w:rFonts w:ascii="Arial" w:hAnsi="Arial" w:cs="Arial"/>
                <w:szCs w:val="24"/>
              </w:rPr>
              <w:t>Please check this box if service</w:t>
            </w:r>
            <w:r w:rsidR="0037439F">
              <w:rPr>
                <w:rFonts w:ascii="Arial" w:hAnsi="Arial" w:cs="Arial"/>
                <w:szCs w:val="24"/>
              </w:rPr>
              <w:t>s</w:t>
            </w:r>
            <w:r w:rsidR="007B4B37">
              <w:rPr>
                <w:rFonts w:ascii="Arial" w:hAnsi="Arial" w:cs="Arial"/>
                <w:szCs w:val="24"/>
              </w:rPr>
              <w:t xml:space="preserve"> </w:t>
            </w:r>
            <w:r w:rsidR="0037439F">
              <w:rPr>
                <w:rFonts w:ascii="Arial" w:hAnsi="Arial" w:cs="Arial"/>
                <w:szCs w:val="24"/>
              </w:rPr>
              <w:t xml:space="preserve">are </w:t>
            </w:r>
            <w:r w:rsidR="007B4B37">
              <w:rPr>
                <w:rFonts w:ascii="Arial" w:hAnsi="Arial" w:cs="Arial"/>
                <w:szCs w:val="24"/>
              </w:rPr>
              <w:t>current</w:t>
            </w:r>
            <w:r w:rsidR="0037439F">
              <w:rPr>
                <w:rFonts w:ascii="Arial" w:hAnsi="Arial" w:cs="Arial"/>
                <w:szCs w:val="24"/>
              </w:rPr>
              <w:t>ly ongoing</w:t>
            </w:r>
            <w:r w:rsidR="007B4B37">
              <w:rPr>
                <w:rFonts w:ascii="Arial" w:hAnsi="Arial" w:cs="Arial"/>
                <w:szCs w:val="24"/>
              </w:rPr>
              <w:t>.</w:t>
            </w:r>
          </w:p>
        </w:tc>
      </w:tr>
      <w:tr w:rsidR="007B4B37" w14:paraId="0640B5CC" w14:textId="77777777" w:rsidTr="007B4B37">
        <w:trPr>
          <w:trHeight w:val="283"/>
        </w:trPr>
        <w:tc>
          <w:tcPr>
            <w:tcW w:w="7560" w:type="dxa"/>
            <w:gridSpan w:val="2"/>
            <w:tcBorders>
              <w:top w:val="single" w:sz="4" w:space="0" w:color="auto"/>
              <w:left w:val="single" w:sz="4" w:space="0" w:color="auto"/>
              <w:bottom w:val="single" w:sz="4" w:space="0" w:color="auto"/>
              <w:right w:val="single" w:sz="4" w:space="0" w:color="auto"/>
            </w:tcBorders>
            <w:hideMark/>
          </w:tcPr>
          <w:p w14:paraId="6161F6AA" w14:textId="77777777" w:rsidR="007B4B37" w:rsidRDefault="007B4B37" w:rsidP="009E3BFD">
            <w:pPr>
              <w:contextualSpacing/>
              <w:jc w:val="left"/>
              <w:rPr>
                <w:rFonts w:ascii="Arial" w:hAnsi="Arial" w:cs="Arial"/>
                <w:szCs w:val="24"/>
              </w:rPr>
            </w:pPr>
            <w:r>
              <w:rPr>
                <w:rFonts w:ascii="Arial" w:hAnsi="Arial" w:cs="Arial"/>
                <w:szCs w:val="24"/>
              </w:rPr>
              <w:t xml:space="preserve">Narrative: </w:t>
            </w:r>
            <w:sdt>
              <w:sdtPr>
                <w:alias w:val="Narrative"/>
                <w:tag w:val="Narrative"/>
                <w:id w:val="-667559008"/>
                <w:placeholder>
                  <w:docPart w:val="D957C376A4384B92A981065F9CAF6093"/>
                </w:placeholder>
              </w:sdtPr>
              <w:sdtEndPr/>
              <w:sdtContent>
                <w:sdt>
                  <w:sdtPr>
                    <w:rPr>
                      <w:rFonts w:ascii="Arial" w:hAnsi="Arial"/>
                    </w:rPr>
                    <w:alias w:val="3.1 Minimum Requirements (G)"/>
                    <w:tag w:val="G. HRS Experience"/>
                    <w:id w:val="-25717655"/>
                    <w:placeholder>
                      <w:docPart w:val="067D5057B0CC4DCE90D7AFE65BFDCE23"/>
                    </w:placeholder>
                    <w:showingPlcHdr/>
                    <w:text w:multiLine="1"/>
                  </w:sdtPr>
                  <w:sdtEndPr/>
                  <w:sdtContent>
                    <w:r>
                      <w:rPr>
                        <w:color w:val="808080"/>
                      </w:rPr>
                      <w:t>Click or tap here to enter text.</w:t>
                    </w:r>
                  </w:sdtContent>
                </w:sdt>
              </w:sdtContent>
            </w:sdt>
          </w:p>
        </w:tc>
      </w:tr>
    </w:tbl>
    <w:p w14:paraId="343A4404" w14:textId="77777777" w:rsidR="007B4B37" w:rsidRDefault="007B4B37" w:rsidP="009E3BFD">
      <w:pPr>
        <w:pStyle w:val="ListParagraph"/>
        <w:spacing w:after="0" w:line="240" w:lineRule="auto"/>
        <w:ind w:left="1800"/>
        <w:rPr>
          <w:rFonts w:cs="Arial"/>
          <w:szCs w:val="24"/>
        </w:rPr>
      </w:pPr>
    </w:p>
    <w:tbl>
      <w:tblPr>
        <w:tblStyle w:val="TableGrid10"/>
        <w:tblW w:w="7560" w:type="dxa"/>
        <w:tblInd w:w="1795" w:type="dxa"/>
        <w:tblLook w:val="04A0" w:firstRow="1" w:lastRow="0" w:firstColumn="1" w:lastColumn="0" w:noHBand="0" w:noVBand="1"/>
      </w:tblPr>
      <w:tblGrid>
        <w:gridCol w:w="3812"/>
        <w:gridCol w:w="3748"/>
      </w:tblGrid>
      <w:tr w:rsidR="007B4B37" w14:paraId="57E2BCD7" w14:textId="77777777" w:rsidTr="007B4B37">
        <w:trPr>
          <w:trHeight w:val="568"/>
        </w:trPr>
        <w:tc>
          <w:tcPr>
            <w:tcW w:w="3812" w:type="dxa"/>
            <w:tcBorders>
              <w:top w:val="single" w:sz="4" w:space="0" w:color="auto"/>
              <w:left w:val="single" w:sz="4" w:space="0" w:color="auto"/>
              <w:bottom w:val="single" w:sz="4" w:space="0" w:color="auto"/>
              <w:right w:val="single" w:sz="4" w:space="0" w:color="auto"/>
            </w:tcBorders>
            <w:hideMark/>
          </w:tcPr>
          <w:p w14:paraId="5ED62A73" w14:textId="3EF9F67B" w:rsidR="007B4B37" w:rsidRDefault="007B4B37" w:rsidP="009E3BFD">
            <w:pPr>
              <w:contextualSpacing/>
              <w:rPr>
                <w:rFonts w:ascii="Arial" w:hAnsi="Arial" w:cs="Arial"/>
                <w:szCs w:val="24"/>
              </w:rPr>
            </w:pPr>
            <w:r>
              <w:rPr>
                <w:rFonts w:ascii="Arial" w:hAnsi="Arial" w:cs="Arial"/>
                <w:szCs w:val="24"/>
              </w:rPr>
              <w:t>Start Date:</w:t>
            </w:r>
            <w:sdt>
              <w:sdtPr>
                <w:rPr>
                  <w:rFonts w:cs="Arial"/>
                  <w:szCs w:val="24"/>
                </w:rPr>
                <w:alias w:val="G. Start Date"/>
                <w:tag w:val="G. Start Date"/>
                <w:id w:val="1268742405"/>
                <w:placeholder>
                  <w:docPart w:val="914A3E8A5ACA4902A0CF19F8834F1F0F"/>
                </w:placeholder>
                <w:showingPlcHdr/>
                <w:date>
                  <w:dateFormat w:val="MM/d/yyyy"/>
                  <w:lid w:val="en-US"/>
                  <w:storeMappedDataAs w:val="dateTime"/>
                  <w:calendar w:val="gregorian"/>
                </w:date>
              </w:sdtPr>
              <w:sdtEndPr/>
              <w:sdtContent>
                <w:r w:rsidR="00F12620">
                  <w:rPr>
                    <w:color w:val="808080"/>
                  </w:rPr>
                  <w:t>mm/dd/yyyy</w:t>
                </w:r>
              </w:sdtContent>
            </w:sdt>
          </w:p>
        </w:tc>
        <w:tc>
          <w:tcPr>
            <w:tcW w:w="3748" w:type="dxa"/>
            <w:tcBorders>
              <w:top w:val="single" w:sz="4" w:space="0" w:color="auto"/>
              <w:left w:val="single" w:sz="4" w:space="0" w:color="auto"/>
              <w:bottom w:val="single" w:sz="4" w:space="0" w:color="auto"/>
              <w:right w:val="single" w:sz="4" w:space="0" w:color="auto"/>
            </w:tcBorders>
            <w:hideMark/>
          </w:tcPr>
          <w:p w14:paraId="5927688D" w14:textId="4C4ADCE0" w:rsidR="007B4B37" w:rsidRDefault="007B4B37" w:rsidP="009E3BFD">
            <w:pPr>
              <w:contextualSpacing/>
              <w:rPr>
                <w:rFonts w:ascii="Arial" w:hAnsi="Arial" w:cs="Arial"/>
                <w:szCs w:val="24"/>
              </w:rPr>
            </w:pPr>
            <w:r>
              <w:rPr>
                <w:rFonts w:ascii="Arial" w:hAnsi="Arial" w:cs="Arial"/>
                <w:szCs w:val="24"/>
              </w:rPr>
              <w:t>End Date:</w:t>
            </w:r>
            <w:sdt>
              <w:sdtPr>
                <w:rPr>
                  <w:rFonts w:cs="Arial"/>
                  <w:szCs w:val="24"/>
                </w:rPr>
                <w:alias w:val="G. End Date"/>
                <w:tag w:val="G. End Date"/>
                <w:id w:val="471418201"/>
                <w:placeholder>
                  <w:docPart w:val="914A3E8A5ACA4902A0CF19F8834F1F0F"/>
                </w:placeholder>
                <w:showingPlcHdr/>
                <w:date>
                  <w:dateFormat w:val="MM/d/yyyy"/>
                  <w:lid w:val="en-US"/>
                  <w:storeMappedDataAs w:val="dateTime"/>
                  <w:calendar w:val="gregorian"/>
                </w:date>
              </w:sdtPr>
              <w:sdtEndPr/>
              <w:sdtContent>
                <w:r w:rsidR="005E4CE0">
                  <w:rPr>
                    <w:color w:val="808080"/>
                  </w:rPr>
                  <w:t>mm/dd/yyyy</w:t>
                </w:r>
              </w:sdtContent>
            </w:sdt>
          </w:p>
        </w:tc>
      </w:tr>
      <w:tr w:rsidR="007B4B37" w14:paraId="58FE2F83" w14:textId="77777777" w:rsidTr="007B4B37">
        <w:trPr>
          <w:trHeight w:val="323"/>
        </w:trPr>
        <w:tc>
          <w:tcPr>
            <w:tcW w:w="7560" w:type="dxa"/>
            <w:gridSpan w:val="2"/>
            <w:tcBorders>
              <w:top w:val="single" w:sz="4" w:space="0" w:color="auto"/>
              <w:left w:val="single" w:sz="4" w:space="0" w:color="auto"/>
              <w:bottom w:val="single" w:sz="4" w:space="0" w:color="auto"/>
              <w:right w:val="single" w:sz="4" w:space="0" w:color="auto"/>
            </w:tcBorders>
            <w:hideMark/>
          </w:tcPr>
          <w:p w14:paraId="30737938" w14:textId="7AADD8E7" w:rsidR="007B4B37" w:rsidRDefault="00CE0B4C" w:rsidP="009E3BFD">
            <w:pPr>
              <w:contextualSpacing/>
              <w:rPr>
                <w:rFonts w:ascii="Arial" w:hAnsi="Arial" w:cs="Arial"/>
                <w:szCs w:val="24"/>
              </w:rPr>
            </w:pPr>
            <w:sdt>
              <w:sdtPr>
                <w:rPr>
                  <w:rFonts w:ascii="Arial" w:hAnsi="Arial"/>
                </w:rPr>
                <w:alias w:val="G. Current/On-Going"/>
                <w:tag w:val="G. Current/On-Going"/>
                <w:id w:val="-1288421165"/>
                <w14:checkbox>
                  <w14:checked w14:val="0"/>
                  <w14:checkedState w14:val="2612" w14:font="MS Gothic"/>
                  <w14:uncheckedState w14:val="2610" w14:font="MS Gothic"/>
                </w14:checkbox>
              </w:sdtPr>
              <w:sdtEndPr/>
              <w:sdtContent>
                <w:r w:rsidR="007B4B37">
                  <w:rPr>
                    <w:rFonts w:ascii="Segoe UI Symbol" w:hAnsi="Segoe UI Symbol" w:cs="Segoe UI Symbol"/>
                  </w:rPr>
                  <w:t>☐</w:t>
                </w:r>
              </w:sdtContent>
            </w:sdt>
            <w:r w:rsidR="007B4B37">
              <w:rPr>
                <w:rFonts w:ascii="Arial" w:hAnsi="Arial"/>
              </w:rPr>
              <w:t xml:space="preserve">  </w:t>
            </w:r>
            <w:r w:rsidR="007B4B37">
              <w:rPr>
                <w:rFonts w:ascii="Arial" w:hAnsi="Arial" w:cs="Arial"/>
                <w:szCs w:val="24"/>
              </w:rPr>
              <w:t>Please check this box if service</w:t>
            </w:r>
            <w:r w:rsidR="0037439F">
              <w:rPr>
                <w:rFonts w:ascii="Arial" w:hAnsi="Arial" w:cs="Arial"/>
                <w:szCs w:val="24"/>
              </w:rPr>
              <w:t>s</w:t>
            </w:r>
            <w:r w:rsidR="007B4B37">
              <w:rPr>
                <w:rFonts w:ascii="Arial" w:hAnsi="Arial" w:cs="Arial"/>
                <w:szCs w:val="24"/>
              </w:rPr>
              <w:t xml:space="preserve"> </w:t>
            </w:r>
            <w:r w:rsidR="0037439F">
              <w:rPr>
                <w:rFonts w:ascii="Arial" w:hAnsi="Arial" w:cs="Arial"/>
                <w:szCs w:val="24"/>
              </w:rPr>
              <w:t xml:space="preserve">are </w:t>
            </w:r>
            <w:r w:rsidR="007B4B37">
              <w:rPr>
                <w:rFonts w:ascii="Arial" w:hAnsi="Arial" w:cs="Arial"/>
                <w:szCs w:val="24"/>
              </w:rPr>
              <w:t>current</w:t>
            </w:r>
            <w:r w:rsidR="0037439F">
              <w:rPr>
                <w:rFonts w:ascii="Arial" w:hAnsi="Arial" w:cs="Arial"/>
                <w:szCs w:val="24"/>
              </w:rPr>
              <w:t>ly ongoing</w:t>
            </w:r>
            <w:r w:rsidR="007B4B37">
              <w:rPr>
                <w:rFonts w:ascii="Arial" w:hAnsi="Arial" w:cs="Arial"/>
                <w:szCs w:val="24"/>
              </w:rPr>
              <w:t>.</w:t>
            </w:r>
          </w:p>
        </w:tc>
      </w:tr>
      <w:tr w:rsidR="007B4B37" w14:paraId="60CB2B22" w14:textId="77777777" w:rsidTr="007B4B37">
        <w:trPr>
          <w:trHeight w:val="283"/>
        </w:trPr>
        <w:tc>
          <w:tcPr>
            <w:tcW w:w="7560" w:type="dxa"/>
            <w:gridSpan w:val="2"/>
            <w:tcBorders>
              <w:top w:val="single" w:sz="4" w:space="0" w:color="auto"/>
              <w:left w:val="single" w:sz="4" w:space="0" w:color="auto"/>
              <w:bottom w:val="single" w:sz="4" w:space="0" w:color="auto"/>
              <w:right w:val="single" w:sz="4" w:space="0" w:color="auto"/>
            </w:tcBorders>
            <w:hideMark/>
          </w:tcPr>
          <w:p w14:paraId="2A718A16" w14:textId="77777777" w:rsidR="007B4B37" w:rsidRDefault="007B4B37" w:rsidP="009E3BFD">
            <w:pPr>
              <w:contextualSpacing/>
              <w:jc w:val="left"/>
              <w:rPr>
                <w:rFonts w:ascii="Arial" w:hAnsi="Arial" w:cs="Arial"/>
                <w:szCs w:val="24"/>
              </w:rPr>
            </w:pPr>
            <w:r>
              <w:rPr>
                <w:rFonts w:ascii="Arial" w:hAnsi="Arial" w:cs="Arial"/>
                <w:szCs w:val="24"/>
              </w:rPr>
              <w:t xml:space="preserve">Narrative: </w:t>
            </w:r>
            <w:sdt>
              <w:sdtPr>
                <w:alias w:val="Narrative"/>
                <w:tag w:val="Narrative"/>
                <w:id w:val="635772079"/>
                <w:placeholder>
                  <w:docPart w:val="4DB269B56F06408FB1D9FE9B53F10835"/>
                </w:placeholder>
              </w:sdtPr>
              <w:sdtEndPr/>
              <w:sdtContent>
                <w:sdt>
                  <w:sdtPr>
                    <w:rPr>
                      <w:rFonts w:ascii="Arial" w:hAnsi="Arial"/>
                    </w:rPr>
                    <w:alias w:val="3.1 Minimum Requirements (G)"/>
                    <w:tag w:val="G. HRS Experience"/>
                    <w:id w:val="-1573112195"/>
                    <w:placeholder>
                      <w:docPart w:val="E11A1883DC564592A3F6CB860640AA71"/>
                    </w:placeholder>
                    <w:showingPlcHdr/>
                    <w:text w:multiLine="1"/>
                  </w:sdtPr>
                  <w:sdtEndPr/>
                  <w:sdtContent>
                    <w:r>
                      <w:rPr>
                        <w:color w:val="808080"/>
                      </w:rPr>
                      <w:t>Click or tap here to enter text.</w:t>
                    </w:r>
                  </w:sdtContent>
                </w:sdt>
              </w:sdtContent>
            </w:sdt>
          </w:p>
        </w:tc>
      </w:tr>
    </w:tbl>
    <w:p w14:paraId="7DCB57CE" w14:textId="77777777" w:rsidR="007B4B37" w:rsidRDefault="007B4B37" w:rsidP="009E3BFD">
      <w:pPr>
        <w:pStyle w:val="ListParagraph"/>
        <w:spacing w:after="0" w:line="240" w:lineRule="auto"/>
        <w:ind w:left="1800"/>
        <w:rPr>
          <w:rFonts w:ascii="Arial" w:hAnsi="Arial" w:cs="Arial"/>
        </w:rPr>
      </w:pPr>
    </w:p>
    <w:tbl>
      <w:tblPr>
        <w:tblStyle w:val="TableGrid10"/>
        <w:tblW w:w="7560" w:type="dxa"/>
        <w:tblInd w:w="1795" w:type="dxa"/>
        <w:tblLook w:val="04A0" w:firstRow="1" w:lastRow="0" w:firstColumn="1" w:lastColumn="0" w:noHBand="0" w:noVBand="1"/>
      </w:tblPr>
      <w:tblGrid>
        <w:gridCol w:w="3812"/>
        <w:gridCol w:w="3748"/>
      </w:tblGrid>
      <w:tr w:rsidR="007B4B37" w14:paraId="16AF0C68" w14:textId="77777777" w:rsidTr="007B4B37">
        <w:trPr>
          <w:trHeight w:val="568"/>
        </w:trPr>
        <w:tc>
          <w:tcPr>
            <w:tcW w:w="3812" w:type="dxa"/>
            <w:tcBorders>
              <w:top w:val="single" w:sz="4" w:space="0" w:color="auto"/>
              <w:left w:val="single" w:sz="4" w:space="0" w:color="auto"/>
              <w:bottom w:val="single" w:sz="4" w:space="0" w:color="auto"/>
              <w:right w:val="single" w:sz="4" w:space="0" w:color="auto"/>
            </w:tcBorders>
            <w:hideMark/>
          </w:tcPr>
          <w:p w14:paraId="570BF45A" w14:textId="1AA7E967" w:rsidR="007B4B37" w:rsidRDefault="007B4B37" w:rsidP="009E3BFD">
            <w:pPr>
              <w:contextualSpacing/>
              <w:rPr>
                <w:rFonts w:ascii="Arial" w:hAnsi="Arial" w:cs="Arial"/>
                <w:szCs w:val="24"/>
              </w:rPr>
            </w:pPr>
            <w:r>
              <w:rPr>
                <w:rFonts w:ascii="Arial" w:hAnsi="Arial" w:cs="Arial"/>
                <w:szCs w:val="24"/>
              </w:rPr>
              <w:t>Start Date:</w:t>
            </w:r>
            <w:r w:rsidR="00AF3E4D">
              <w:rPr>
                <w:rFonts w:ascii="Arial" w:hAnsi="Arial" w:cs="Arial"/>
                <w:szCs w:val="24"/>
              </w:rPr>
              <w:t xml:space="preserve"> </w:t>
            </w:r>
            <w:sdt>
              <w:sdtPr>
                <w:rPr>
                  <w:rFonts w:cs="Arial"/>
                  <w:szCs w:val="24"/>
                </w:rPr>
                <w:alias w:val="G. Start Date"/>
                <w:tag w:val="G. Start Date"/>
                <w:id w:val="-989396966"/>
                <w:placeholder>
                  <w:docPart w:val="672F1BCC17034E1FA1BBB03660E8409E"/>
                </w:placeholder>
                <w:showingPlcHdr/>
                <w:date>
                  <w:dateFormat w:val="MM/d/yyyy"/>
                  <w:lid w:val="en-US"/>
                  <w:storeMappedDataAs w:val="dateTime"/>
                  <w:calendar w:val="gregorian"/>
                </w:date>
              </w:sdtPr>
              <w:sdtEndPr/>
              <w:sdtContent>
                <w:r w:rsidR="00AF3E4D">
                  <w:rPr>
                    <w:color w:val="808080"/>
                  </w:rPr>
                  <w:t>mm/dd/yyyy</w:t>
                </w:r>
              </w:sdtContent>
            </w:sdt>
          </w:p>
        </w:tc>
        <w:tc>
          <w:tcPr>
            <w:tcW w:w="3748" w:type="dxa"/>
            <w:tcBorders>
              <w:top w:val="single" w:sz="4" w:space="0" w:color="auto"/>
              <w:left w:val="single" w:sz="4" w:space="0" w:color="auto"/>
              <w:bottom w:val="single" w:sz="4" w:space="0" w:color="auto"/>
              <w:right w:val="single" w:sz="4" w:space="0" w:color="auto"/>
            </w:tcBorders>
            <w:hideMark/>
          </w:tcPr>
          <w:p w14:paraId="00AA0C85" w14:textId="2CCD58C0" w:rsidR="007B4B37" w:rsidRDefault="007B4B37" w:rsidP="009E3BFD">
            <w:pPr>
              <w:contextualSpacing/>
              <w:rPr>
                <w:rFonts w:ascii="Arial" w:hAnsi="Arial" w:cs="Arial"/>
                <w:szCs w:val="24"/>
              </w:rPr>
            </w:pPr>
            <w:r>
              <w:rPr>
                <w:rFonts w:ascii="Arial" w:hAnsi="Arial" w:cs="Arial"/>
                <w:szCs w:val="24"/>
              </w:rPr>
              <w:t>End Date:</w:t>
            </w:r>
            <w:r w:rsidR="00AF3E4D">
              <w:rPr>
                <w:rFonts w:ascii="Arial" w:hAnsi="Arial" w:cs="Arial"/>
                <w:szCs w:val="24"/>
              </w:rPr>
              <w:t xml:space="preserve"> </w:t>
            </w:r>
            <w:sdt>
              <w:sdtPr>
                <w:rPr>
                  <w:rFonts w:cs="Arial"/>
                  <w:szCs w:val="24"/>
                </w:rPr>
                <w:alias w:val="G. End Date"/>
                <w:tag w:val="G. End Date"/>
                <w:id w:val="766350143"/>
                <w:placeholder>
                  <w:docPart w:val="672F1BCC17034E1FA1BBB03660E8409E"/>
                </w:placeholder>
                <w:showingPlcHdr/>
                <w:date>
                  <w:dateFormat w:val="MM/d/yyyy"/>
                  <w:lid w:val="en-US"/>
                  <w:storeMappedDataAs w:val="dateTime"/>
                  <w:calendar w:val="gregorian"/>
                </w:date>
              </w:sdtPr>
              <w:sdtEndPr/>
              <w:sdtContent>
                <w:r w:rsidR="005E4CE0">
                  <w:rPr>
                    <w:color w:val="808080"/>
                  </w:rPr>
                  <w:t>mm/dd/yyyy</w:t>
                </w:r>
              </w:sdtContent>
            </w:sdt>
          </w:p>
        </w:tc>
      </w:tr>
      <w:tr w:rsidR="007B4B37" w14:paraId="27B06471" w14:textId="77777777" w:rsidTr="007B4B37">
        <w:trPr>
          <w:trHeight w:val="323"/>
        </w:trPr>
        <w:tc>
          <w:tcPr>
            <w:tcW w:w="7560" w:type="dxa"/>
            <w:gridSpan w:val="2"/>
            <w:tcBorders>
              <w:top w:val="single" w:sz="4" w:space="0" w:color="auto"/>
              <w:left w:val="single" w:sz="4" w:space="0" w:color="auto"/>
              <w:bottom w:val="single" w:sz="4" w:space="0" w:color="auto"/>
              <w:right w:val="single" w:sz="4" w:space="0" w:color="auto"/>
            </w:tcBorders>
            <w:hideMark/>
          </w:tcPr>
          <w:p w14:paraId="547BAD33" w14:textId="25C4D2D4" w:rsidR="007B4B37" w:rsidRDefault="00CE0B4C" w:rsidP="009E3BFD">
            <w:pPr>
              <w:contextualSpacing/>
              <w:rPr>
                <w:rFonts w:ascii="Arial" w:hAnsi="Arial" w:cs="Arial"/>
                <w:szCs w:val="24"/>
              </w:rPr>
            </w:pPr>
            <w:sdt>
              <w:sdtPr>
                <w:rPr>
                  <w:rFonts w:ascii="Arial" w:hAnsi="Arial"/>
                </w:rPr>
                <w:alias w:val="G. Current/On-Going"/>
                <w:tag w:val="G. Current/On-Going"/>
                <w:id w:val="770976657"/>
                <w14:checkbox>
                  <w14:checked w14:val="0"/>
                  <w14:checkedState w14:val="2612" w14:font="MS Gothic"/>
                  <w14:uncheckedState w14:val="2610" w14:font="MS Gothic"/>
                </w14:checkbox>
              </w:sdtPr>
              <w:sdtEndPr/>
              <w:sdtContent>
                <w:r w:rsidR="007B4B37">
                  <w:rPr>
                    <w:rFonts w:ascii="Segoe UI Symbol" w:hAnsi="Segoe UI Symbol" w:cs="Segoe UI Symbol"/>
                  </w:rPr>
                  <w:t>☐</w:t>
                </w:r>
              </w:sdtContent>
            </w:sdt>
            <w:r w:rsidR="007B4B37">
              <w:rPr>
                <w:rFonts w:ascii="Arial" w:hAnsi="Arial"/>
              </w:rPr>
              <w:t xml:space="preserve">  </w:t>
            </w:r>
            <w:r w:rsidR="007B4B37">
              <w:rPr>
                <w:rFonts w:ascii="Arial" w:hAnsi="Arial" w:cs="Arial"/>
                <w:szCs w:val="24"/>
              </w:rPr>
              <w:t>Please check this box if service</w:t>
            </w:r>
            <w:r w:rsidR="0037439F">
              <w:rPr>
                <w:rFonts w:ascii="Arial" w:hAnsi="Arial" w:cs="Arial"/>
                <w:szCs w:val="24"/>
              </w:rPr>
              <w:t>s</w:t>
            </w:r>
            <w:r w:rsidR="007B4B37">
              <w:rPr>
                <w:rFonts w:ascii="Arial" w:hAnsi="Arial" w:cs="Arial"/>
                <w:szCs w:val="24"/>
              </w:rPr>
              <w:t xml:space="preserve"> </w:t>
            </w:r>
            <w:r w:rsidR="0037439F">
              <w:rPr>
                <w:rFonts w:ascii="Arial" w:hAnsi="Arial" w:cs="Arial"/>
                <w:szCs w:val="24"/>
              </w:rPr>
              <w:t xml:space="preserve">are </w:t>
            </w:r>
            <w:r w:rsidR="007B4B37">
              <w:rPr>
                <w:rFonts w:ascii="Arial" w:hAnsi="Arial" w:cs="Arial"/>
                <w:szCs w:val="24"/>
              </w:rPr>
              <w:t>current</w:t>
            </w:r>
            <w:r w:rsidR="0037439F">
              <w:rPr>
                <w:rFonts w:ascii="Arial" w:hAnsi="Arial" w:cs="Arial"/>
                <w:szCs w:val="24"/>
              </w:rPr>
              <w:t>ly ongoing</w:t>
            </w:r>
            <w:r w:rsidR="007B4B37">
              <w:rPr>
                <w:rFonts w:ascii="Arial" w:hAnsi="Arial" w:cs="Arial"/>
                <w:szCs w:val="24"/>
              </w:rPr>
              <w:t>.</w:t>
            </w:r>
          </w:p>
        </w:tc>
      </w:tr>
      <w:tr w:rsidR="007B4B37" w14:paraId="5FE949AA" w14:textId="77777777" w:rsidTr="007B4B37">
        <w:trPr>
          <w:trHeight w:val="283"/>
        </w:trPr>
        <w:tc>
          <w:tcPr>
            <w:tcW w:w="7560" w:type="dxa"/>
            <w:gridSpan w:val="2"/>
            <w:tcBorders>
              <w:top w:val="single" w:sz="4" w:space="0" w:color="auto"/>
              <w:left w:val="single" w:sz="4" w:space="0" w:color="auto"/>
              <w:bottom w:val="single" w:sz="4" w:space="0" w:color="auto"/>
              <w:right w:val="single" w:sz="4" w:space="0" w:color="auto"/>
            </w:tcBorders>
            <w:hideMark/>
          </w:tcPr>
          <w:p w14:paraId="350A1C37" w14:textId="77777777" w:rsidR="007B4B37" w:rsidRDefault="007B4B37" w:rsidP="009E3BFD">
            <w:pPr>
              <w:contextualSpacing/>
              <w:jc w:val="left"/>
              <w:rPr>
                <w:rFonts w:ascii="Arial" w:hAnsi="Arial" w:cs="Arial"/>
                <w:szCs w:val="24"/>
              </w:rPr>
            </w:pPr>
            <w:r>
              <w:rPr>
                <w:rFonts w:ascii="Arial" w:hAnsi="Arial" w:cs="Arial"/>
                <w:szCs w:val="24"/>
              </w:rPr>
              <w:t xml:space="preserve">Narrative: </w:t>
            </w:r>
            <w:sdt>
              <w:sdtPr>
                <w:alias w:val="Narrative"/>
                <w:tag w:val="Narrative"/>
                <w:id w:val="-1682418345"/>
                <w:placeholder>
                  <w:docPart w:val="5F8688FD8ECA4D57A42BA44D32918A84"/>
                </w:placeholder>
              </w:sdtPr>
              <w:sdtEndPr/>
              <w:sdtContent>
                <w:sdt>
                  <w:sdtPr>
                    <w:rPr>
                      <w:rFonts w:ascii="Arial" w:hAnsi="Arial"/>
                    </w:rPr>
                    <w:alias w:val="3.1 Minimum Requirements (G)"/>
                    <w:tag w:val="G. HRS Experience"/>
                    <w:id w:val="1093121711"/>
                    <w:placeholder>
                      <w:docPart w:val="141C1C26C41E47AAAD2DDE113A818DA1"/>
                    </w:placeholder>
                    <w:showingPlcHdr/>
                    <w:text w:multiLine="1"/>
                  </w:sdtPr>
                  <w:sdtEndPr/>
                  <w:sdtContent>
                    <w:r>
                      <w:rPr>
                        <w:color w:val="808080"/>
                      </w:rPr>
                      <w:t>Click or tap here to enter text.</w:t>
                    </w:r>
                  </w:sdtContent>
                </w:sdt>
              </w:sdtContent>
            </w:sdt>
          </w:p>
        </w:tc>
      </w:tr>
    </w:tbl>
    <w:p w14:paraId="01A4E12F" w14:textId="77777777" w:rsidR="007B4B37" w:rsidRPr="007B4B37" w:rsidRDefault="007B4B37" w:rsidP="009E3BFD">
      <w:pPr>
        <w:pStyle w:val="ListParagraph"/>
        <w:spacing w:after="0" w:line="240" w:lineRule="auto"/>
        <w:ind w:left="1800"/>
        <w:rPr>
          <w:rFonts w:cs="Arial"/>
          <w:szCs w:val="24"/>
        </w:rPr>
      </w:pPr>
    </w:p>
    <w:bookmarkEnd w:id="3"/>
    <w:p w14:paraId="15BDBE33" w14:textId="52E16C65" w:rsidR="00D9005D" w:rsidRPr="009E3BFD" w:rsidRDefault="00D9005D" w:rsidP="009E3BFD">
      <w:pPr>
        <w:pStyle w:val="ListParagraph"/>
        <w:numPr>
          <w:ilvl w:val="0"/>
          <w:numId w:val="4"/>
        </w:numPr>
        <w:spacing w:after="0" w:line="240" w:lineRule="auto"/>
        <w:ind w:left="1800"/>
        <w:rPr>
          <w:rFonts w:ascii="Arial" w:hAnsi="Arial" w:cs="Arial"/>
          <w:u w:val="single"/>
        </w:rPr>
      </w:pPr>
      <w:r w:rsidRPr="0037439F">
        <w:rPr>
          <w:rFonts w:cs="Arial"/>
          <w:smallCaps/>
          <w:szCs w:val="24"/>
          <w:u w:val="single"/>
        </w:rPr>
        <w:t>Licensing, Certification</w:t>
      </w:r>
      <w:r w:rsidR="0037439F">
        <w:rPr>
          <w:rFonts w:cs="Arial"/>
          <w:smallCaps/>
          <w:szCs w:val="24"/>
          <w:u w:val="single"/>
        </w:rPr>
        <w:t>s</w:t>
      </w:r>
      <w:r w:rsidRPr="0037439F">
        <w:rPr>
          <w:rFonts w:cs="Arial"/>
          <w:smallCaps/>
          <w:szCs w:val="24"/>
          <w:u w:val="single"/>
        </w:rPr>
        <w:t xml:space="preserve"> and Accreditations</w:t>
      </w:r>
    </w:p>
    <w:p w14:paraId="5E6984BF" w14:textId="77777777" w:rsidR="009E3BFD" w:rsidRDefault="009E3BFD" w:rsidP="009E3BFD">
      <w:pPr>
        <w:pStyle w:val="ListParagraph"/>
        <w:spacing w:after="0" w:line="240" w:lineRule="auto"/>
        <w:ind w:left="1800"/>
        <w:rPr>
          <w:rFonts w:ascii="Arial" w:hAnsi="Arial" w:cs="Arial"/>
          <w:u w:val="single"/>
        </w:rPr>
      </w:pPr>
    </w:p>
    <w:p w14:paraId="6361EEC6" w14:textId="74092B3F" w:rsidR="002001F7" w:rsidRDefault="002001F7" w:rsidP="009E3BFD">
      <w:pPr>
        <w:pStyle w:val="ListParagraph"/>
        <w:spacing w:after="0" w:line="240" w:lineRule="auto"/>
        <w:ind w:left="1800"/>
        <w:rPr>
          <w:rFonts w:ascii="Arial" w:hAnsi="Arial" w:cs="Arial"/>
        </w:rPr>
      </w:pPr>
      <w:r>
        <w:rPr>
          <w:rFonts w:ascii="Arial" w:hAnsi="Arial" w:cs="Arial"/>
        </w:rPr>
        <w:t xml:space="preserve">Provide (as an attachment) </w:t>
      </w:r>
      <w:r w:rsidR="00264D2F">
        <w:rPr>
          <w:rFonts w:ascii="Arial" w:hAnsi="Arial" w:cs="Arial"/>
        </w:rPr>
        <w:t>a copy of</w:t>
      </w:r>
      <w:r>
        <w:rPr>
          <w:rFonts w:ascii="Arial" w:hAnsi="Arial" w:cs="Arial"/>
        </w:rPr>
        <w:t xml:space="preserve"> your </w:t>
      </w:r>
      <w:bookmarkStart w:id="4" w:name="_Toc143456579"/>
      <w:r w:rsidR="0037439F">
        <w:rPr>
          <w:rFonts w:ascii="Arial" w:hAnsi="Arial" w:cs="Arial"/>
        </w:rPr>
        <w:t xml:space="preserve">Entity’s </w:t>
      </w:r>
      <w:r w:rsidR="0037439F">
        <w:t>licensing</w:t>
      </w:r>
      <w:r w:rsidR="006E225C">
        <w:t xml:space="preserve">, </w:t>
      </w:r>
      <w:r w:rsidR="0037439F">
        <w:t xml:space="preserve">certifications </w:t>
      </w:r>
      <w:r w:rsidR="006E225C">
        <w:t xml:space="preserve">and </w:t>
      </w:r>
      <w:bookmarkEnd w:id="4"/>
      <w:r w:rsidR="0037439F">
        <w:t xml:space="preserve">accreditations meeting the requirements of Section 4.3 – Licensing, Certifications and Accreditations under Section 4.0 – Minimum Mandatory Requirements of the base RFA </w:t>
      </w:r>
      <w:r w:rsidR="006E225C">
        <w:t>as follow</w:t>
      </w:r>
      <w:r w:rsidR="0037439F">
        <w:t>s</w:t>
      </w:r>
      <w:r w:rsidR="00AD6DCD">
        <w:rPr>
          <w:rFonts w:ascii="Arial" w:hAnsi="Arial" w:cs="Arial"/>
        </w:rPr>
        <w:t>:</w:t>
      </w:r>
    </w:p>
    <w:p w14:paraId="2668C4B9" w14:textId="77777777" w:rsidR="009E3BFD" w:rsidRDefault="009E3BFD" w:rsidP="009E3BFD">
      <w:pPr>
        <w:pStyle w:val="ListParagraph"/>
        <w:spacing w:after="0" w:line="240" w:lineRule="auto"/>
        <w:ind w:left="1800"/>
        <w:rPr>
          <w:rFonts w:ascii="Arial" w:hAnsi="Arial" w:cs="Arial"/>
        </w:rPr>
      </w:pPr>
    </w:p>
    <w:p w14:paraId="3D214BAC" w14:textId="18C0F923" w:rsidR="00AD6DCD" w:rsidRDefault="00AD6DCD" w:rsidP="009E3BFD">
      <w:pPr>
        <w:pStyle w:val="ListParagraph"/>
        <w:numPr>
          <w:ilvl w:val="0"/>
          <w:numId w:val="6"/>
        </w:numPr>
        <w:spacing w:after="0" w:line="240" w:lineRule="auto"/>
        <w:ind w:left="2160" w:right="76"/>
        <w:rPr>
          <w:rFonts w:ascii="Arial" w:hAnsi="Arial" w:cs="Arial"/>
        </w:rPr>
      </w:pPr>
      <w:r>
        <w:rPr>
          <w:rFonts w:ascii="Arial" w:hAnsi="Arial" w:cs="Arial"/>
        </w:rPr>
        <w:t>Valid clinical l</w:t>
      </w:r>
      <w:r w:rsidRPr="00380BAA">
        <w:rPr>
          <w:rFonts w:ascii="Arial" w:hAnsi="Arial" w:cs="Arial"/>
        </w:rPr>
        <w:t xml:space="preserve">aboratory license </w:t>
      </w:r>
      <w:r>
        <w:rPr>
          <w:rFonts w:ascii="Arial" w:hAnsi="Arial" w:cs="Arial"/>
        </w:rPr>
        <w:t>issued by the State of California Department of Health Services or State of California Department of Public Health</w:t>
      </w:r>
      <w:r w:rsidRPr="00380BAA">
        <w:rPr>
          <w:rFonts w:ascii="Arial" w:hAnsi="Arial" w:cs="Arial"/>
        </w:rPr>
        <w:t>.</w:t>
      </w:r>
    </w:p>
    <w:p w14:paraId="3AD071D3" w14:textId="77777777" w:rsidR="009E3BFD" w:rsidRDefault="009E3BFD" w:rsidP="009E3BFD">
      <w:pPr>
        <w:pStyle w:val="ListParagraph"/>
        <w:spacing w:after="0" w:line="240" w:lineRule="auto"/>
        <w:ind w:left="2160" w:right="76"/>
        <w:rPr>
          <w:rFonts w:ascii="Arial" w:hAnsi="Arial" w:cs="Arial"/>
        </w:rPr>
      </w:pPr>
    </w:p>
    <w:p w14:paraId="3ACC1730" w14:textId="3E59E2F3" w:rsidR="00AD6DCD" w:rsidRDefault="00AD6DCD" w:rsidP="009E3BFD">
      <w:pPr>
        <w:pStyle w:val="ListParagraph"/>
        <w:numPr>
          <w:ilvl w:val="0"/>
          <w:numId w:val="6"/>
        </w:numPr>
        <w:spacing w:after="0" w:line="240" w:lineRule="auto"/>
        <w:ind w:left="2160" w:right="76"/>
        <w:rPr>
          <w:rFonts w:ascii="Arial" w:hAnsi="Arial" w:cs="Arial"/>
        </w:rPr>
      </w:pPr>
      <w:r>
        <w:rPr>
          <w:rFonts w:ascii="Arial" w:hAnsi="Arial" w:cs="Arial"/>
        </w:rPr>
        <w:t>Certification from Clinical Laboratory Improvement Amendments (</w:t>
      </w:r>
      <w:r w:rsidR="0037439F">
        <w:rPr>
          <w:rFonts w:ascii="Arial" w:hAnsi="Arial" w:cs="Arial"/>
        </w:rPr>
        <w:t>"</w:t>
      </w:r>
      <w:r>
        <w:rPr>
          <w:rFonts w:ascii="Arial" w:hAnsi="Arial" w:cs="Arial"/>
        </w:rPr>
        <w:t>CLIA</w:t>
      </w:r>
      <w:r w:rsidR="0037439F">
        <w:rPr>
          <w:rFonts w:ascii="Arial" w:hAnsi="Arial" w:cs="Arial"/>
        </w:rPr>
        <w:t>"</w:t>
      </w:r>
      <w:r>
        <w:rPr>
          <w:rFonts w:ascii="Arial" w:hAnsi="Arial" w:cs="Arial"/>
        </w:rPr>
        <w:t xml:space="preserve">) </w:t>
      </w:r>
      <w:r w:rsidR="0037439F">
        <w:rPr>
          <w:rFonts w:ascii="Arial" w:hAnsi="Arial" w:cs="Arial"/>
        </w:rPr>
        <w:t xml:space="preserve">appropriate for </w:t>
      </w:r>
      <w:r>
        <w:rPr>
          <w:rFonts w:ascii="Arial" w:hAnsi="Arial" w:cs="Arial"/>
        </w:rPr>
        <w:t xml:space="preserve">the complexity of </w:t>
      </w:r>
      <w:r w:rsidR="0037439F">
        <w:rPr>
          <w:rFonts w:ascii="Arial" w:hAnsi="Arial" w:cs="Arial"/>
        </w:rPr>
        <w:t xml:space="preserve">each </w:t>
      </w:r>
      <w:r>
        <w:rPr>
          <w:rFonts w:ascii="Arial" w:hAnsi="Arial" w:cs="Arial"/>
        </w:rPr>
        <w:t xml:space="preserve">test performed </w:t>
      </w:r>
      <w:r w:rsidR="0037439F">
        <w:rPr>
          <w:rFonts w:ascii="Arial" w:hAnsi="Arial" w:cs="Arial"/>
        </w:rPr>
        <w:t xml:space="preserve">as part of </w:t>
      </w:r>
      <w:r>
        <w:rPr>
          <w:rFonts w:ascii="Arial" w:hAnsi="Arial" w:cs="Arial"/>
        </w:rPr>
        <w:t>Reference Medical Laboratory Services.</w:t>
      </w:r>
    </w:p>
    <w:p w14:paraId="75DC310B" w14:textId="77777777" w:rsidR="009E3BFD" w:rsidRDefault="009E3BFD" w:rsidP="009E3BFD">
      <w:pPr>
        <w:pStyle w:val="ListParagraph"/>
        <w:spacing w:after="0" w:line="240" w:lineRule="auto"/>
        <w:ind w:left="2160" w:right="76"/>
        <w:rPr>
          <w:rFonts w:ascii="Arial" w:hAnsi="Arial" w:cs="Arial"/>
        </w:rPr>
      </w:pPr>
    </w:p>
    <w:p w14:paraId="56A2C30A" w14:textId="2CC633B6" w:rsidR="00AD6DCD" w:rsidRDefault="00AD6DCD" w:rsidP="009E3BFD">
      <w:pPr>
        <w:pStyle w:val="ListParagraph"/>
        <w:numPr>
          <w:ilvl w:val="0"/>
          <w:numId w:val="6"/>
        </w:numPr>
        <w:spacing w:after="0" w:line="240" w:lineRule="auto"/>
        <w:ind w:left="2160"/>
        <w:rPr>
          <w:rFonts w:ascii="Arial" w:hAnsi="Arial" w:cs="Arial"/>
        </w:rPr>
      </w:pPr>
      <w:r>
        <w:rPr>
          <w:rFonts w:ascii="Arial" w:hAnsi="Arial" w:cs="Arial"/>
        </w:rPr>
        <w:t>Accreditation by the College of American Pathologist</w:t>
      </w:r>
      <w:r w:rsidR="006E2384">
        <w:rPr>
          <w:rFonts w:ascii="Arial" w:hAnsi="Arial" w:cs="Arial"/>
        </w:rPr>
        <w:t>s</w:t>
      </w:r>
      <w:r>
        <w:rPr>
          <w:rFonts w:ascii="Arial" w:hAnsi="Arial" w:cs="Arial"/>
        </w:rPr>
        <w:t xml:space="preserve"> (</w:t>
      </w:r>
      <w:r w:rsidR="0037439F">
        <w:rPr>
          <w:rFonts w:ascii="Arial" w:hAnsi="Arial" w:cs="Arial"/>
        </w:rPr>
        <w:t>"</w:t>
      </w:r>
      <w:r>
        <w:rPr>
          <w:rFonts w:ascii="Arial" w:hAnsi="Arial" w:cs="Arial"/>
        </w:rPr>
        <w:t>CAP</w:t>
      </w:r>
      <w:r w:rsidR="0037439F">
        <w:rPr>
          <w:rFonts w:ascii="Arial" w:hAnsi="Arial" w:cs="Arial"/>
        </w:rPr>
        <w:t>"</w:t>
      </w:r>
      <w:r>
        <w:rPr>
          <w:rFonts w:ascii="Arial" w:hAnsi="Arial" w:cs="Arial"/>
        </w:rPr>
        <w:t xml:space="preserve">), or another </w:t>
      </w:r>
      <w:r w:rsidR="006E2384">
        <w:rPr>
          <w:rFonts w:ascii="Arial" w:hAnsi="Arial" w:cs="Arial"/>
        </w:rPr>
        <w:t xml:space="preserve">agency </w:t>
      </w:r>
      <w:r>
        <w:rPr>
          <w:rFonts w:ascii="Arial" w:hAnsi="Arial" w:cs="Arial"/>
        </w:rPr>
        <w:t xml:space="preserve">approved by CAP, </w:t>
      </w:r>
      <w:r w:rsidR="006E2384">
        <w:rPr>
          <w:rFonts w:ascii="Arial" w:hAnsi="Arial" w:cs="Arial"/>
        </w:rPr>
        <w:t xml:space="preserve">appropriate for </w:t>
      </w:r>
      <w:r>
        <w:rPr>
          <w:rFonts w:ascii="Arial" w:hAnsi="Arial" w:cs="Arial"/>
        </w:rPr>
        <w:t xml:space="preserve">the complexity of </w:t>
      </w:r>
      <w:r w:rsidR="006E2384">
        <w:rPr>
          <w:rFonts w:ascii="Arial" w:hAnsi="Arial" w:cs="Arial"/>
        </w:rPr>
        <w:t xml:space="preserve">each </w:t>
      </w:r>
      <w:r>
        <w:rPr>
          <w:rFonts w:ascii="Arial" w:hAnsi="Arial" w:cs="Arial"/>
        </w:rPr>
        <w:t xml:space="preserve">test performed </w:t>
      </w:r>
      <w:r w:rsidR="006E2384">
        <w:rPr>
          <w:rFonts w:ascii="Arial" w:hAnsi="Arial" w:cs="Arial"/>
        </w:rPr>
        <w:t xml:space="preserve">as part of </w:t>
      </w:r>
      <w:r>
        <w:rPr>
          <w:rFonts w:ascii="Arial" w:hAnsi="Arial" w:cs="Arial"/>
        </w:rPr>
        <w:t>Reference Medical Laboratory Services.</w:t>
      </w:r>
    </w:p>
    <w:p w14:paraId="04E9E2AB" w14:textId="77777777" w:rsidR="009E3BFD" w:rsidRDefault="009E3BFD" w:rsidP="009E3BFD">
      <w:pPr>
        <w:pStyle w:val="ListParagraph"/>
        <w:widowControl w:val="0"/>
        <w:spacing w:after="0" w:line="240" w:lineRule="auto"/>
        <w:ind w:left="2160"/>
        <w:rPr>
          <w:rFonts w:ascii="Arial" w:hAnsi="Arial" w:cs="Arial"/>
        </w:rPr>
      </w:pPr>
    </w:p>
    <w:p w14:paraId="33D007DB" w14:textId="318E3B36" w:rsidR="005E47A6" w:rsidRDefault="005E47A6" w:rsidP="009E3BFD">
      <w:pPr>
        <w:pStyle w:val="ListParagraph"/>
        <w:widowControl w:val="0"/>
        <w:numPr>
          <w:ilvl w:val="0"/>
          <w:numId w:val="4"/>
        </w:numPr>
        <w:spacing w:after="0" w:line="240" w:lineRule="auto"/>
        <w:ind w:left="1800"/>
        <w:rPr>
          <w:rFonts w:cs="Arial"/>
          <w:smallCaps/>
          <w:szCs w:val="24"/>
          <w:u w:val="single"/>
        </w:rPr>
      </w:pPr>
      <w:r>
        <w:rPr>
          <w:rFonts w:cs="Arial"/>
          <w:smallCaps/>
          <w:szCs w:val="24"/>
          <w:u w:val="single"/>
        </w:rPr>
        <w:t>Additional Required Provision</w:t>
      </w:r>
    </w:p>
    <w:p w14:paraId="229FE4CB" w14:textId="77777777" w:rsidR="009E3BFD" w:rsidRDefault="009E3BFD" w:rsidP="009E3BFD">
      <w:pPr>
        <w:pStyle w:val="ListParagraph"/>
        <w:widowControl w:val="0"/>
        <w:spacing w:after="0" w:line="240" w:lineRule="auto"/>
        <w:ind w:left="1800"/>
        <w:rPr>
          <w:rFonts w:cs="Arial"/>
          <w:smallCaps/>
          <w:szCs w:val="24"/>
          <w:u w:val="single"/>
        </w:rPr>
      </w:pPr>
    </w:p>
    <w:p w14:paraId="60117865" w14:textId="2490521F" w:rsidR="009E3BFD" w:rsidRDefault="005E4CE0" w:rsidP="009E3BFD">
      <w:pPr>
        <w:widowControl w:val="0"/>
        <w:spacing w:after="0" w:line="240" w:lineRule="auto"/>
        <w:ind w:left="1800"/>
        <w:contextualSpacing/>
        <w:rPr>
          <w:rFonts w:asciiTheme="majorHAnsi" w:hAnsiTheme="majorHAnsi" w:cstheme="majorHAnsi"/>
          <w:szCs w:val="24"/>
        </w:rPr>
      </w:pPr>
      <w:r w:rsidRPr="00CB396A">
        <w:rPr>
          <w:rFonts w:asciiTheme="majorHAnsi" w:hAnsiTheme="majorHAnsi" w:cstheme="majorHAnsi"/>
          <w:szCs w:val="24"/>
        </w:rPr>
        <w:t xml:space="preserve">Vendor </w:t>
      </w:r>
      <w:r>
        <w:rPr>
          <w:rFonts w:asciiTheme="majorHAnsi" w:hAnsiTheme="majorHAnsi" w:cstheme="majorHAnsi"/>
          <w:szCs w:val="24"/>
        </w:rPr>
        <w:t xml:space="preserve">acknowledges and accepts, as a condition of any Work Order award, </w:t>
      </w:r>
      <w:r w:rsidRPr="00CB396A">
        <w:rPr>
          <w:rFonts w:asciiTheme="majorHAnsi" w:hAnsiTheme="majorHAnsi" w:cstheme="majorHAnsi"/>
          <w:szCs w:val="24"/>
        </w:rPr>
        <w:t xml:space="preserve">the </w:t>
      </w:r>
      <w:r>
        <w:rPr>
          <w:rFonts w:asciiTheme="majorHAnsi" w:hAnsiTheme="majorHAnsi" w:cstheme="majorHAnsi"/>
          <w:szCs w:val="24"/>
        </w:rPr>
        <w:t xml:space="preserve">terms and conditions of the </w:t>
      </w:r>
      <w:r w:rsidRPr="00CB396A">
        <w:rPr>
          <w:rFonts w:asciiTheme="majorHAnsi" w:hAnsiTheme="majorHAnsi" w:cstheme="majorHAnsi"/>
          <w:szCs w:val="24"/>
        </w:rPr>
        <w:t>Additional Required Provisions set forth in Attachment C – Additional Required Provisions</w:t>
      </w:r>
      <w:r>
        <w:rPr>
          <w:rFonts w:asciiTheme="majorHAnsi" w:hAnsiTheme="majorHAnsi" w:cstheme="majorHAnsi"/>
          <w:szCs w:val="24"/>
        </w:rPr>
        <w:t xml:space="preserve"> to the RFS, as such may be amended by County.</w:t>
      </w:r>
    </w:p>
    <w:p w14:paraId="0C3E8E80" w14:textId="77777777" w:rsidR="005E4CE0" w:rsidRDefault="005E4CE0" w:rsidP="009E3BFD">
      <w:pPr>
        <w:widowControl w:val="0"/>
        <w:spacing w:after="0" w:line="240" w:lineRule="auto"/>
        <w:ind w:left="1800"/>
        <w:contextualSpacing/>
        <w:rPr>
          <w:rFonts w:ascii="Arial" w:hAnsi="Arial" w:cs="Arial"/>
          <w:szCs w:val="24"/>
        </w:rPr>
      </w:pPr>
    </w:p>
    <w:p w14:paraId="1E9A5DBA" w14:textId="43BFEA24" w:rsidR="00380341" w:rsidRDefault="00CE0B4C" w:rsidP="009E3BFD">
      <w:pPr>
        <w:widowControl w:val="0"/>
        <w:spacing w:after="0" w:line="240" w:lineRule="auto"/>
        <w:ind w:left="1440" w:firstLine="360"/>
        <w:contextualSpacing/>
        <w:rPr>
          <w:rFonts w:ascii="Arial" w:hAnsi="Arial" w:cs="Arial"/>
          <w:szCs w:val="24"/>
        </w:rPr>
      </w:pPr>
      <w:sdt>
        <w:sdtPr>
          <w:rPr>
            <w:rStyle w:val="DefaultCG"/>
          </w:rPr>
          <w:alias w:val="3.1.D"/>
          <w:tag w:val="3.1.D"/>
          <w:id w:val="-1548215024"/>
          <w14:checkbox>
            <w14:checked w14:val="0"/>
            <w14:checkedState w14:val="2612" w14:font="MS Gothic"/>
            <w14:uncheckedState w14:val="2610" w14:font="MS Gothic"/>
          </w14:checkbox>
        </w:sdtPr>
        <w:sdtEndPr>
          <w:rPr>
            <w:rStyle w:val="DefaultCG"/>
          </w:rPr>
        </w:sdtEndPr>
        <w:sdtContent>
          <w:r w:rsidR="009E3BFD">
            <w:rPr>
              <w:rStyle w:val="DefaultCG"/>
              <w:rFonts w:ascii="MS Gothic" w:eastAsia="MS Gothic" w:hAnsi="MS Gothic" w:hint="eastAsia"/>
            </w:rPr>
            <w:t>☐</w:t>
          </w:r>
        </w:sdtContent>
      </w:sdt>
      <w:r w:rsidR="00380341" w:rsidRPr="0005151D">
        <w:rPr>
          <w:rFonts w:ascii="Arial" w:hAnsi="Arial" w:cs="Arial"/>
          <w:szCs w:val="24"/>
        </w:rPr>
        <w:tab/>
      </w:r>
      <w:r w:rsidR="00380341">
        <w:rPr>
          <w:rFonts w:ascii="Arial" w:hAnsi="Arial" w:cs="Arial"/>
          <w:szCs w:val="24"/>
        </w:rPr>
        <w:t>Agree</w:t>
      </w:r>
    </w:p>
    <w:p w14:paraId="788FA53A" w14:textId="77777777" w:rsidR="009E3BFD" w:rsidRDefault="009E3BFD" w:rsidP="009E3BFD">
      <w:pPr>
        <w:widowControl w:val="0"/>
        <w:spacing w:after="0" w:line="240" w:lineRule="auto"/>
        <w:ind w:left="1440" w:firstLine="360"/>
        <w:contextualSpacing/>
        <w:rPr>
          <w:rFonts w:ascii="Arial" w:hAnsi="Arial" w:cs="Arial"/>
          <w:szCs w:val="24"/>
        </w:rPr>
      </w:pPr>
    </w:p>
    <w:p w14:paraId="3F2860FB" w14:textId="37C929C7" w:rsidR="00380341" w:rsidRDefault="005E4CE0" w:rsidP="009E3BFD">
      <w:pPr>
        <w:widowControl w:val="0"/>
        <w:tabs>
          <w:tab w:val="left" w:pos="3240"/>
        </w:tabs>
        <w:spacing w:after="0" w:line="240" w:lineRule="auto"/>
        <w:ind w:left="2160" w:hanging="360"/>
        <w:contextualSpacing/>
        <w:rPr>
          <w:rFonts w:ascii="Arial" w:hAnsi="Arial" w:cs="Arial"/>
          <w:szCs w:val="24"/>
        </w:rPr>
      </w:pPr>
      <w:r w:rsidRPr="005E4CE0">
        <w:rPr>
          <w:rFonts w:ascii="Arial" w:hAnsi="Arial" w:cs="Arial" w:hint="eastAsia"/>
          <w:szCs w:val="24"/>
        </w:rPr>
        <w:t>C</w:t>
      </w:r>
      <w:r w:rsidRPr="005E4CE0">
        <w:rPr>
          <w:rFonts w:ascii="Arial" w:hAnsi="Arial" w:cs="Arial"/>
          <w:szCs w:val="24"/>
        </w:rPr>
        <w:t>omments</w:t>
      </w:r>
    </w:p>
    <w:p w14:paraId="7BC99E4F" w14:textId="77777777" w:rsidR="009E3BFD" w:rsidRDefault="009E3BFD" w:rsidP="009E3BFD">
      <w:pPr>
        <w:widowControl w:val="0"/>
        <w:tabs>
          <w:tab w:val="left" w:pos="3240"/>
        </w:tabs>
        <w:spacing w:after="0" w:line="240" w:lineRule="auto"/>
        <w:ind w:left="2160" w:hanging="360"/>
        <w:contextualSpacing/>
        <w:rPr>
          <w:rFonts w:ascii="Arial" w:hAnsi="Arial" w:cs="Arial"/>
          <w:szCs w:val="24"/>
        </w:rPr>
      </w:pPr>
    </w:p>
    <w:sdt>
      <w:sdtPr>
        <w:rPr>
          <w:rStyle w:val="DefaultCG"/>
        </w:rPr>
        <w:alias w:val="P&amp;E 3.2.A"/>
        <w:tag w:val="P&amp;E 3.2.A"/>
        <w:id w:val="-473914981"/>
        <w:placeholder>
          <w:docPart w:val="95231BEA041E42E492168662A8B5FD6C"/>
        </w:placeholder>
        <w:showingPlcHdr/>
        <w:text w:multiLine="1"/>
      </w:sdtPr>
      <w:sdtEndPr>
        <w:rPr>
          <w:rStyle w:val="DefaultParagraphFont"/>
          <w:rFonts w:asciiTheme="minorHAnsi" w:hAnsiTheme="minorHAnsi"/>
        </w:rPr>
      </w:sdtEndPr>
      <w:sdtContent>
        <w:p w14:paraId="0D657FA7" w14:textId="1F4677E4" w:rsidR="00993D3A" w:rsidRDefault="00993D3A" w:rsidP="009E3BFD">
          <w:pPr>
            <w:widowControl w:val="0"/>
            <w:pBdr>
              <w:top w:val="single" w:sz="4" w:space="1" w:color="auto"/>
              <w:left w:val="single" w:sz="4" w:space="4" w:color="auto"/>
              <w:bottom w:val="single" w:sz="4" w:space="1" w:color="auto"/>
              <w:right w:val="single" w:sz="4" w:space="4" w:color="auto"/>
            </w:pBdr>
            <w:spacing w:after="0" w:line="240" w:lineRule="auto"/>
            <w:ind w:left="1800"/>
            <w:contextualSpacing/>
            <w:rPr>
              <w:rStyle w:val="DefaultCG"/>
            </w:rPr>
          </w:pPr>
          <w:r w:rsidRPr="00507500">
            <w:rPr>
              <w:rStyle w:val="PlaceholderText"/>
            </w:rPr>
            <w:t>C</w:t>
          </w:r>
          <w:r>
            <w:rPr>
              <w:rStyle w:val="PlaceholderText"/>
            </w:rPr>
            <w:t>l</w:t>
          </w:r>
          <w:r w:rsidRPr="00507500">
            <w:rPr>
              <w:rStyle w:val="PlaceholderText"/>
            </w:rPr>
            <w:t xml:space="preserve">ick or tap here to </w:t>
          </w:r>
          <w:r w:rsidR="005E4CE0">
            <w:rPr>
              <w:rStyle w:val="PlaceholderText"/>
            </w:rPr>
            <w:t>enter comments</w:t>
          </w:r>
          <w:r w:rsidRPr="00507500">
            <w:rPr>
              <w:rStyle w:val="PlaceholderText"/>
            </w:rPr>
            <w:t>.</w:t>
          </w:r>
        </w:p>
      </w:sdtContent>
    </w:sdt>
    <w:p w14:paraId="24A0E826" w14:textId="77777777" w:rsidR="00993D3A" w:rsidRPr="00380341" w:rsidRDefault="00993D3A" w:rsidP="009E3BFD">
      <w:pPr>
        <w:keepNext/>
        <w:spacing w:after="0" w:line="240" w:lineRule="auto"/>
        <w:ind w:left="1440" w:firstLine="360"/>
        <w:contextualSpacing/>
        <w:rPr>
          <w:rFonts w:cs="Arial"/>
          <w:smallCaps/>
          <w:szCs w:val="24"/>
          <w:u w:val="single"/>
        </w:rPr>
      </w:pPr>
    </w:p>
    <w:p w14:paraId="140BC3EE" w14:textId="07107D0F" w:rsidR="00C5564A" w:rsidRDefault="00C5564A" w:rsidP="009E3BFD">
      <w:pPr>
        <w:pStyle w:val="ListParagraph"/>
        <w:keepNext/>
        <w:numPr>
          <w:ilvl w:val="0"/>
          <w:numId w:val="4"/>
        </w:numPr>
        <w:spacing w:after="0" w:line="240" w:lineRule="auto"/>
        <w:ind w:left="1800"/>
        <w:rPr>
          <w:rFonts w:cs="Arial"/>
          <w:smallCaps/>
          <w:szCs w:val="24"/>
          <w:u w:val="single"/>
        </w:rPr>
      </w:pPr>
      <w:r w:rsidRPr="0037439F">
        <w:rPr>
          <w:rFonts w:cs="Arial"/>
          <w:smallCaps/>
          <w:szCs w:val="24"/>
          <w:u w:val="single"/>
        </w:rPr>
        <w:t>Contracts in Good Standing</w:t>
      </w:r>
    </w:p>
    <w:p w14:paraId="1AF445E3" w14:textId="77777777" w:rsidR="009E3BFD" w:rsidRPr="0037439F" w:rsidRDefault="009E3BFD" w:rsidP="009E3BFD">
      <w:pPr>
        <w:pStyle w:val="ListParagraph"/>
        <w:keepNext/>
        <w:spacing w:after="0" w:line="240" w:lineRule="auto"/>
        <w:ind w:left="1800"/>
        <w:rPr>
          <w:rFonts w:cs="Arial"/>
          <w:smallCaps/>
          <w:szCs w:val="24"/>
          <w:u w:val="single"/>
        </w:rPr>
      </w:pPr>
    </w:p>
    <w:p w14:paraId="263BC374" w14:textId="1090F44E" w:rsidR="00E75FE2" w:rsidRDefault="00B460EA" w:rsidP="009E3BFD">
      <w:pPr>
        <w:pStyle w:val="ListParagraph"/>
        <w:spacing w:after="0" w:line="240" w:lineRule="auto"/>
        <w:ind w:left="1800"/>
        <w:rPr>
          <w:rFonts w:cs="Arial"/>
          <w:szCs w:val="24"/>
        </w:rPr>
      </w:pPr>
      <w:r w:rsidRPr="00C33A55">
        <w:rPr>
          <w:rFonts w:cs="Arial"/>
          <w:szCs w:val="24"/>
        </w:rPr>
        <w:t>Provide a List of any public entity contracts and/or County agreement</w:t>
      </w:r>
      <w:r w:rsidR="00EF6F23" w:rsidRPr="00C33A55">
        <w:rPr>
          <w:rFonts w:cs="Arial"/>
          <w:szCs w:val="24"/>
        </w:rPr>
        <w:t>(</w:t>
      </w:r>
      <w:r w:rsidRPr="00C33A55">
        <w:rPr>
          <w:rFonts w:cs="Arial"/>
          <w:szCs w:val="24"/>
        </w:rPr>
        <w:t>s</w:t>
      </w:r>
      <w:r w:rsidR="00EF6F23" w:rsidRPr="00C33A55">
        <w:rPr>
          <w:rFonts w:cs="Arial"/>
          <w:szCs w:val="24"/>
        </w:rPr>
        <w:t>)</w:t>
      </w:r>
      <w:r w:rsidRPr="00C33A55">
        <w:rPr>
          <w:rFonts w:cs="Arial"/>
          <w:szCs w:val="24"/>
        </w:rPr>
        <w:t xml:space="preserve"> </w:t>
      </w:r>
      <w:r w:rsidR="004E367B" w:rsidRPr="00C33A55">
        <w:rPr>
          <w:rFonts w:cs="Arial"/>
          <w:szCs w:val="24"/>
        </w:rPr>
        <w:t>awarded to your</w:t>
      </w:r>
      <w:r w:rsidRPr="00C33A55">
        <w:rPr>
          <w:rFonts w:cs="Arial"/>
          <w:szCs w:val="24"/>
        </w:rPr>
        <w:t xml:space="preserve"> </w:t>
      </w:r>
      <w:r w:rsidR="006E2384" w:rsidRPr="00C33A55">
        <w:rPr>
          <w:rFonts w:cs="Arial"/>
          <w:szCs w:val="24"/>
        </w:rPr>
        <w:t xml:space="preserve">Entity </w:t>
      </w:r>
      <w:r w:rsidRPr="00C33A55">
        <w:rPr>
          <w:rFonts w:cs="Arial"/>
          <w:szCs w:val="24"/>
        </w:rPr>
        <w:t>by c</w:t>
      </w:r>
      <w:r w:rsidR="00E75FE2" w:rsidRPr="00C33A55">
        <w:rPr>
          <w:rFonts w:cs="Arial"/>
          <w:szCs w:val="24"/>
        </w:rPr>
        <w:t>omplet</w:t>
      </w:r>
      <w:r w:rsidRPr="00C33A55">
        <w:rPr>
          <w:rFonts w:cs="Arial"/>
          <w:szCs w:val="24"/>
        </w:rPr>
        <w:t>ing</w:t>
      </w:r>
      <w:r w:rsidR="00E75FE2" w:rsidRPr="00C33A55">
        <w:rPr>
          <w:rFonts w:cs="Arial"/>
          <w:szCs w:val="24"/>
        </w:rPr>
        <w:t xml:space="preserve"> Attachment </w:t>
      </w:r>
      <w:r w:rsidR="00C5564A" w:rsidRPr="00C33A55">
        <w:rPr>
          <w:rFonts w:cs="Arial"/>
          <w:szCs w:val="24"/>
        </w:rPr>
        <w:t>F</w:t>
      </w:r>
      <w:r w:rsidR="00E75FE2" w:rsidRPr="00C33A55">
        <w:rPr>
          <w:rFonts w:cs="Arial"/>
          <w:szCs w:val="24"/>
        </w:rPr>
        <w:t xml:space="preserve"> – </w:t>
      </w:r>
      <w:r w:rsidR="006E2384" w:rsidRPr="00C33A55">
        <w:rPr>
          <w:rFonts w:cs="Arial"/>
          <w:szCs w:val="24"/>
        </w:rPr>
        <w:t>List of Public Entity Contracts to the RFA</w:t>
      </w:r>
      <w:r w:rsidR="00E75FE2" w:rsidRPr="00C33A55">
        <w:rPr>
          <w:rFonts w:cs="Arial"/>
          <w:szCs w:val="24"/>
        </w:rPr>
        <w:t>.</w:t>
      </w:r>
    </w:p>
    <w:p w14:paraId="65BB3AF9" w14:textId="77777777" w:rsidR="009E3BFD" w:rsidRPr="00C33A55" w:rsidRDefault="009E3BFD" w:rsidP="009E3BFD">
      <w:pPr>
        <w:pStyle w:val="ListParagraph"/>
        <w:spacing w:after="0" w:line="240" w:lineRule="auto"/>
        <w:ind w:left="1800"/>
        <w:rPr>
          <w:rFonts w:cs="Arial"/>
          <w:szCs w:val="24"/>
        </w:rPr>
      </w:pPr>
    </w:p>
    <w:p w14:paraId="3C6E5902" w14:textId="380D1DF6" w:rsidR="00C5564A" w:rsidRDefault="00C5564A" w:rsidP="009E3BFD">
      <w:pPr>
        <w:pStyle w:val="ListParagraph"/>
        <w:keepNext/>
        <w:numPr>
          <w:ilvl w:val="0"/>
          <w:numId w:val="4"/>
        </w:numPr>
        <w:spacing w:after="0" w:line="240" w:lineRule="auto"/>
        <w:ind w:left="1800"/>
        <w:rPr>
          <w:rFonts w:cs="Arial"/>
          <w:smallCaps/>
          <w:szCs w:val="24"/>
          <w:u w:val="single"/>
        </w:rPr>
      </w:pPr>
      <w:r w:rsidRPr="00C33A55">
        <w:rPr>
          <w:rFonts w:cs="Arial"/>
          <w:smallCaps/>
          <w:szCs w:val="24"/>
          <w:u w:val="single"/>
        </w:rPr>
        <w:t>No Unresolved County Contract Costs</w:t>
      </w:r>
    </w:p>
    <w:p w14:paraId="4EF85A6D" w14:textId="77777777" w:rsidR="009E3BFD" w:rsidRPr="00C33A55" w:rsidRDefault="009E3BFD" w:rsidP="009E3BFD">
      <w:pPr>
        <w:pStyle w:val="ListParagraph"/>
        <w:keepNext/>
        <w:spacing w:after="0" w:line="240" w:lineRule="auto"/>
        <w:ind w:left="1800"/>
        <w:rPr>
          <w:rFonts w:cs="Arial"/>
          <w:smallCaps/>
          <w:szCs w:val="24"/>
          <w:u w:val="single"/>
        </w:rPr>
      </w:pPr>
    </w:p>
    <w:p w14:paraId="25AFBDFA" w14:textId="4D3FB8DC" w:rsidR="006E2384" w:rsidRDefault="00E226E6" w:rsidP="009E3BFD">
      <w:pPr>
        <w:pStyle w:val="ListParagraph"/>
        <w:spacing w:after="0" w:line="240" w:lineRule="auto"/>
        <w:ind w:left="1800"/>
        <w:rPr>
          <w:rFonts w:ascii="Arial" w:hAnsi="Arial" w:cs="Arial"/>
          <w:szCs w:val="24"/>
        </w:rPr>
      </w:pPr>
      <w:r w:rsidRPr="00C33A55">
        <w:rPr>
          <w:rFonts w:ascii="Arial" w:hAnsi="Arial" w:cs="Arial"/>
          <w:szCs w:val="24"/>
        </w:rPr>
        <w:t xml:space="preserve">If </w:t>
      </w:r>
      <w:r w:rsidR="00130CF5" w:rsidRPr="00C33A55">
        <w:rPr>
          <w:rFonts w:ascii="Arial" w:hAnsi="Arial" w:cs="Arial"/>
          <w:szCs w:val="24"/>
        </w:rPr>
        <w:t>Vendor</w:t>
      </w:r>
      <w:r w:rsidRPr="00C33A55">
        <w:rPr>
          <w:rFonts w:ascii="Arial" w:hAnsi="Arial" w:cs="Arial"/>
          <w:szCs w:val="24"/>
        </w:rPr>
        <w:t xml:space="preserve">’s compliance with a County </w:t>
      </w:r>
      <w:r w:rsidR="004E367B" w:rsidRPr="00C33A55">
        <w:rPr>
          <w:rFonts w:ascii="Arial" w:hAnsi="Arial" w:cs="Arial"/>
          <w:szCs w:val="24"/>
        </w:rPr>
        <w:t>agreement</w:t>
      </w:r>
      <w:r w:rsidRPr="00C33A55">
        <w:rPr>
          <w:rFonts w:ascii="Arial" w:hAnsi="Arial" w:cs="Arial"/>
          <w:szCs w:val="24"/>
        </w:rPr>
        <w:t xml:space="preserve"> has been reviewed</w:t>
      </w:r>
      <w:r w:rsidRPr="009C2C2D">
        <w:rPr>
          <w:rFonts w:ascii="Arial" w:hAnsi="Arial" w:cs="Arial"/>
          <w:szCs w:val="24"/>
        </w:rPr>
        <w:t xml:space="preserve"> by </w:t>
      </w:r>
      <w:r w:rsidR="006E2384">
        <w:rPr>
          <w:rFonts w:ascii="Arial" w:hAnsi="Arial" w:cs="Arial"/>
          <w:szCs w:val="24"/>
        </w:rPr>
        <w:t xml:space="preserve">County's </w:t>
      </w:r>
      <w:r w:rsidRPr="009C2C2D">
        <w:rPr>
          <w:rFonts w:ascii="Arial" w:hAnsi="Arial" w:cs="Arial"/>
          <w:szCs w:val="24"/>
        </w:rPr>
        <w:t xml:space="preserve">Department of the Auditor-Controller </w:t>
      </w:r>
      <w:r w:rsidR="006E2384">
        <w:rPr>
          <w:rFonts w:ascii="Arial" w:hAnsi="Arial" w:cs="Arial"/>
          <w:szCs w:val="24"/>
        </w:rPr>
        <w:t xml:space="preserve">("A-C") </w:t>
      </w:r>
      <w:r w:rsidRPr="009C2C2D">
        <w:rPr>
          <w:rFonts w:ascii="Arial" w:hAnsi="Arial" w:cs="Arial"/>
          <w:szCs w:val="24"/>
        </w:rPr>
        <w:t xml:space="preserve">within the last 10 years, </w:t>
      </w:r>
      <w:r w:rsidR="00130CF5">
        <w:rPr>
          <w:rFonts w:ascii="Arial" w:hAnsi="Arial" w:cs="Arial"/>
          <w:szCs w:val="24"/>
        </w:rPr>
        <w:t>Vendor</w:t>
      </w:r>
      <w:r w:rsidRPr="009C2C2D">
        <w:rPr>
          <w:rFonts w:ascii="Arial" w:hAnsi="Arial" w:cs="Arial"/>
          <w:szCs w:val="24"/>
        </w:rPr>
        <w:t xml:space="preserve"> must not have unresolved questioned costs identified by </w:t>
      </w:r>
      <w:r w:rsidR="00C33A55">
        <w:rPr>
          <w:rFonts w:ascii="Arial" w:hAnsi="Arial" w:cs="Arial"/>
          <w:szCs w:val="24"/>
        </w:rPr>
        <w:t xml:space="preserve">the </w:t>
      </w:r>
      <w:r w:rsidR="006E2384">
        <w:rPr>
          <w:rFonts w:ascii="Arial" w:hAnsi="Arial" w:cs="Arial"/>
          <w:szCs w:val="24"/>
        </w:rPr>
        <w:t xml:space="preserve">County's </w:t>
      </w:r>
      <w:r w:rsidRPr="009C2C2D">
        <w:rPr>
          <w:rFonts w:ascii="Arial" w:hAnsi="Arial" w:cs="Arial"/>
          <w:szCs w:val="24"/>
        </w:rPr>
        <w:t>A-C in an amount over $100,000, that are confirmed to be disallowed costs by the contracting County department and remain unpaid for six (6) months or more from the date of disallowance, unless</w:t>
      </w:r>
      <w:r w:rsidR="006E2384">
        <w:rPr>
          <w:rFonts w:ascii="Arial" w:hAnsi="Arial" w:cs="Arial"/>
          <w:szCs w:val="24"/>
        </w:rPr>
        <w:t>, in the opinion of the County,</w:t>
      </w:r>
      <w:r w:rsidRPr="009C2C2D">
        <w:rPr>
          <w:rFonts w:ascii="Arial" w:hAnsi="Arial" w:cs="Arial"/>
          <w:szCs w:val="24"/>
        </w:rPr>
        <w:t xml:space="preserve"> such disallowed costs are the subject of current good faith negotiations to resolve the disallowed costs</w:t>
      </w:r>
      <w:r w:rsidRPr="009C2C2D">
        <w:rPr>
          <w:rFonts w:ascii="Arial" w:hAnsi="Arial" w:cs="Arial"/>
          <w:sz w:val="28"/>
          <w:szCs w:val="28"/>
        </w:rPr>
        <w:t>.</w:t>
      </w:r>
      <w:r w:rsidR="006E2384">
        <w:rPr>
          <w:rFonts w:ascii="Arial" w:hAnsi="Arial" w:cs="Arial"/>
          <w:sz w:val="28"/>
          <w:szCs w:val="28"/>
        </w:rPr>
        <w:t xml:space="preserve"> </w:t>
      </w:r>
      <w:r w:rsidR="006E2384" w:rsidRPr="00C26E99">
        <w:rPr>
          <w:rFonts w:ascii="Arial" w:hAnsi="Arial" w:cs="Arial"/>
          <w:szCs w:val="24"/>
        </w:rPr>
        <w:t>Check the appropriate box below as applicable.</w:t>
      </w:r>
    </w:p>
    <w:p w14:paraId="4CD463D5" w14:textId="77777777" w:rsidR="009E3BFD" w:rsidRPr="009C2C2D" w:rsidRDefault="009E3BFD" w:rsidP="009E3BFD">
      <w:pPr>
        <w:pStyle w:val="ListParagraph"/>
        <w:spacing w:after="0" w:line="240" w:lineRule="auto"/>
        <w:ind w:left="1800"/>
        <w:rPr>
          <w:rFonts w:cs="Arial"/>
          <w:szCs w:val="24"/>
        </w:rPr>
      </w:pPr>
    </w:p>
    <w:p w14:paraId="75C4AF27" w14:textId="35811543" w:rsidR="009E3BFD" w:rsidRDefault="00CE0B4C" w:rsidP="009E3BFD">
      <w:pPr>
        <w:pStyle w:val="xmsonormal"/>
        <w:ind w:left="2160" w:hanging="360"/>
        <w:contextualSpacing/>
        <w:jc w:val="both"/>
        <w:rPr>
          <w:rFonts w:ascii="Arial" w:hAnsi="Arial" w:cs="Arial"/>
          <w:sz w:val="24"/>
          <w:szCs w:val="24"/>
        </w:rPr>
      </w:pPr>
      <w:sdt>
        <w:sdtPr>
          <w:rPr>
            <w:rStyle w:val="DefaultCG"/>
          </w:rPr>
          <w:alias w:val="3.1.D"/>
          <w:tag w:val="3.1.D"/>
          <w:id w:val="2070156601"/>
          <w:lock w:val="sdtLocked"/>
          <w14:checkbox>
            <w14:checked w14:val="0"/>
            <w14:checkedState w14:val="2612" w14:font="MS Gothic"/>
            <w14:uncheckedState w14:val="2610" w14:font="MS Gothic"/>
          </w14:checkbox>
        </w:sdtPr>
        <w:sdtEndPr>
          <w:rPr>
            <w:rStyle w:val="DefaultCG"/>
          </w:rPr>
        </w:sdtEndPr>
        <w:sdtContent>
          <w:r w:rsidR="00FD1E29">
            <w:rPr>
              <w:rStyle w:val="DefaultCG"/>
              <w:rFonts w:ascii="MS Gothic" w:eastAsia="MS Gothic" w:hAnsi="MS Gothic" w:hint="eastAsia"/>
            </w:rPr>
            <w:t>☐</w:t>
          </w:r>
        </w:sdtContent>
      </w:sdt>
      <w:r w:rsidR="00E226E6" w:rsidRPr="0005151D">
        <w:rPr>
          <w:rFonts w:ascii="Arial" w:hAnsi="Arial" w:cs="Arial"/>
          <w:sz w:val="24"/>
          <w:szCs w:val="24"/>
        </w:rPr>
        <w:tab/>
        <w:t xml:space="preserve">I have been audited </w:t>
      </w:r>
      <w:r w:rsidR="006E2384">
        <w:rPr>
          <w:rFonts w:ascii="Arial" w:hAnsi="Arial" w:cs="Arial"/>
          <w:sz w:val="24"/>
          <w:szCs w:val="24"/>
        </w:rPr>
        <w:t xml:space="preserve">by County's A-C </w:t>
      </w:r>
      <w:r w:rsidR="00E226E6" w:rsidRPr="0005151D">
        <w:rPr>
          <w:rFonts w:ascii="Arial" w:hAnsi="Arial" w:cs="Arial"/>
          <w:sz w:val="24"/>
          <w:szCs w:val="24"/>
        </w:rPr>
        <w:t xml:space="preserve">within the last 10 years and do </w:t>
      </w:r>
      <w:r w:rsidR="00E226E6" w:rsidRPr="0005151D">
        <w:rPr>
          <w:rFonts w:ascii="Arial" w:hAnsi="Arial" w:cs="Arial"/>
          <w:sz w:val="24"/>
          <w:szCs w:val="24"/>
          <w:u w:val="single"/>
        </w:rPr>
        <w:t>not</w:t>
      </w:r>
      <w:r w:rsidR="00E226E6" w:rsidRPr="0005151D">
        <w:rPr>
          <w:rFonts w:ascii="Arial" w:hAnsi="Arial" w:cs="Arial"/>
          <w:sz w:val="24"/>
          <w:szCs w:val="24"/>
        </w:rPr>
        <w:t xml:space="preserve"> have over $100,000 in disallowed costs.</w:t>
      </w:r>
    </w:p>
    <w:p w14:paraId="058330A8" w14:textId="77777777" w:rsidR="009E3BFD" w:rsidRPr="009E3BFD" w:rsidRDefault="009E3BFD" w:rsidP="009E3BFD">
      <w:pPr>
        <w:pStyle w:val="xmsonormal"/>
        <w:ind w:left="2160" w:hanging="360"/>
        <w:contextualSpacing/>
        <w:jc w:val="both"/>
        <w:rPr>
          <w:rFonts w:ascii="Arial" w:hAnsi="Arial" w:cs="Arial"/>
          <w:sz w:val="16"/>
          <w:szCs w:val="16"/>
        </w:rPr>
      </w:pPr>
    </w:p>
    <w:bookmarkStart w:id="5" w:name="_Hlk83822271"/>
    <w:p w14:paraId="509B9874" w14:textId="7C347A6C" w:rsidR="009E3BFD" w:rsidRDefault="00CE0B4C" w:rsidP="009E3BFD">
      <w:pPr>
        <w:pStyle w:val="xmsonormal"/>
        <w:tabs>
          <w:tab w:val="left" w:pos="2520"/>
        </w:tabs>
        <w:ind w:left="2160" w:hanging="360"/>
        <w:contextualSpacing/>
        <w:jc w:val="both"/>
        <w:rPr>
          <w:rFonts w:ascii="Arial" w:hAnsi="Arial" w:cs="Arial"/>
          <w:sz w:val="24"/>
          <w:szCs w:val="24"/>
        </w:rPr>
      </w:pPr>
      <w:sdt>
        <w:sdtPr>
          <w:rPr>
            <w:rStyle w:val="DefaultCG"/>
            <w:rFonts w:hint="eastAsia"/>
          </w:rPr>
          <w:alias w:val="3.1.D"/>
          <w:tag w:val="3.1.D"/>
          <w:id w:val="-1474362145"/>
          <w:lock w:val="sdtLocked"/>
          <w14:checkbox>
            <w14:checked w14:val="0"/>
            <w14:checkedState w14:val="2612" w14:font="MS Gothic"/>
            <w14:uncheckedState w14:val="2610" w14:font="MS Gothic"/>
          </w14:checkbox>
        </w:sdtPr>
        <w:sdtEndPr>
          <w:rPr>
            <w:rStyle w:val="DefaultCG"/>
          </w:rPr>
        </w:sdtEndPr>
        <w:sdtContent>
          <w:r w:rsidR="00FD1E29">
            <w:rPr>
              <w:rStyle w:val="DefaultCG"/>
              <w:rFonts w:ascii="MS Gothic" w:eastAsia="MS Gothic" w:hAnsi="MS Gothic" w:hint="eastAsia"/>
            </w:rPr>
            <w:t>☐</w:t>
          </w:r>
        </w:sdtContent>
      </w:sdt>
      <w:bookmarkEnd w:id="5"/>
      <w:r w:rsidR="00E226E6" w:rsidRPr="0005151D">
        <w:rPr>
          <w:rFonts w:ascii="MS Gothic" w:eastAsia="MS Gothic" w:hAnsi="MS Gothic" w:cs="Arial"/>
          <w:sz w:val="24"/>
          <w:szCs w:val="24"/>
        </w:rPr>
        <w:tab/>
      </w:r>
      <w:r w:rsidR="00E226E6" w:rsidRPr="0005151D">
        <w:rPr>
          <w:rFonts w:ascii="Arial" w:hAnsi="Arial" w:cs="Arial"/>
          <w:sz w:val="24"/>
          <w:szCs w:val="24"/>
        </w:rPr>
        <w:t xml:space="preserve">I have been audited </w:t>
      </w:r>
      <w:r w:rsidR="006E2384">
        <w:rPr>
          <w:rFonts w:ascii="Arial" w:hAnsi="Arial" w:cs="Arial"/>
          <w:sz w:val="24"/>
          <w:szCs w:val="24"/>
        </w:rPr>
        <w:t xml:space="preserve">by County's A-C </w:t>
      </w:r>
      <w:r w:rsidR="00E226E6" w:rsidRPr="0005151D">
        <w:rPr>
          <w:rFonts w:ascii="Arial" w:hAnsi="Arial" w:cs="Arial"/>
          <w:sz w:val="24"/>
          <w:szCs w:val="24"/>
        </w:rPr>
        <w:t xml:space="preserve">within the last 10 years and </w:t>
      </w:r>
      <w:r w:rsidR="00E226E6" w:rsidRPr="0005151D">
        <w:rPr>
          <w:rFonts w:ascii="Arial" w:hAnsi="Arial" w:cs="Arial"/>
          <w:sz w:val="24"/>
          <w:szCs w:val="24"/>
          <w:u w:val="single"/>
        </w:rPr>
        <w:t>have</w:t>
      </w:r>
      <w:r w:rsidR="00E226E6" w:rsidRPr="0005151D">
        <w:rPr>
          <w:rFonts w:ascii="Arial" w:hAnsi="Arial" w:cs="Arial"/>
          <w:sz w:val="24"/>
          <w:szCs w:val="24"/>
        </w:rPr>
        <w:t xml:space="preserve"> over $100,000 in disallowed cost.</w:t>
      </w:r>
    </w:p>
    <w:p w14:paraId="435CC4FA" w14:textId="77777777" w:rsidR="009E3BFD" w:rsidRPr="009E3BFD" w:rsidRDefault="009E3BFD" w:rsidP="009E3BFD">
      <w:pPr>
        <w:pStyle w:val="xmsonormal"/>
        <w:tabs>
          <w:tab w:val="left" w:pos="2520"/>
        </w:tabs>
        <w:ind w:left="2160" w:hanging="360"/>
        <w:contextualSpacing/>
        <w:jc w:val="both"/>
        <w:rPr>
          <w:rFonts w:ascii="Arial" w:hAnsi="Arial" w:cs="Arial"/>
          <w:sz w:val="16"/>
          <w:szCs w:val="16"/>
        </w:rPr>
      </w:pPr>
    </w:p>
    <w:p w14:paraId="777B5E19" w14:textId="639BEF9E" w:rsidR="00277B9C" w:rsidRDefault="00CE0B4C" w:rsidP="009E3BFD">
      <w:pPr>
        <w:pStyle w:val="xmsonormal"/>
        <w:ind w:left="2160" w:hanging="360"/>
        <w:contextualSpacing/>
        <w:jc w:val="both"/>
        <w:rPr>
          <w:rFonts w:ascii="Arial" w:hAnsi="Arial" w:cs="Arial"/>
          <w:sz w:val="24"/>
          <w:szCs w:val="24"/>
        </w:rPr>
      </w:pPr>
      <w:sdt>
        <w:sdtPr>
          <w:rPr>
            <w:rStyle w:val="DefaultCG"/>
          </w:rPr>
          <w:alias w:val="3.1.D"/>
          <w:tag w:val="3.1.D"/>
          <w:id w:val="684791367"/>
          <w:lock w:val="sdtLocked"/>
          <w14:checkbox>
            <w14:checked w14:val="0"/>
            <w14:checkedState w14:val="2612" w14:font="MS Gothic"/>
            <w14:uncheckedState w14:val="2610" w14:font="MS Gothic"/>
          </w14:checkbox>
        </w:sdtPr>
        <w:sdtEndPr>
          <w:rPr>
            <w:rStyle w:val="DefaultCG"/>
          </w:rPr>
        </w:sdtEndPr>
        <w:sdtContent>
          <w:r w:rsidR="00FD1E29">
            <w:rPr>
              <w:rStyle w:val="DefaultCG"/>
              <w:rFonts w:ascii="MS Gothic" w:eastAsia="MS Gothic" w:hAnsi="MS Gothic" w:hint="eastAsia"/>
            </w:rPr>
            <w:t>☐</w:t>
          </w:r>
        </w:sdtContent>
      </w:sdt>
      <w:r w:rsidR="00E037A0">
        <w:rPr>
          <w:rFonts w:ascii="Arial" w:hAnsi="Arial" w:cs="Arial"/>
          <w:sz w:val="24"/>
          <w:szCs w:val="24"/>
        </w:rPr>
        <w:tab/>
      </w:r>
      <w:r w:rsidR="00E226E6" w:rsidRPr="0005151D">
        <w:rPr>
          <w:rFonts w:ascii="Arial" w:hAnsi="Arial" w:cs="Arial"/>
          <w:sz w:val="24"/>
          <w:szCs w:val="24"/>
        </w:rPr>
        <w:t xml:space="preserve">Not applicable. I have </w:t>
      </w:r>
      <w:r w:rsidR="00E226E6" w:rsidRPr="00C26E99">
        <w:rPr>
          <w:rFonts w:ascii="Arial" w:hAnsi="Arial" w:cs="Arial"/>
          <w:sz w:val="24"/>
          <w:szCs w:val="24"/>
          <w:u w:val="single"/>
        </w:rPr>
        <w:t>not</w:t>
      </w:r>
      <w:r w:rsidR="00E226E6" w:rsidRPr="0005151D">
        <w:rPr>
          <w:rFonts w:ascii="Arial" w:hAnsi="Arial" w:cs="Arial"/>
          <w:sz w:val="24"/>
          <w:szCs w:val="24"/>
        </w:rPr>
        <w:t xml:space="preserve"> been audited by County</w:t>
      </w:r>
      <w:r w:rsidR="003469E5">
        <w:rPr>
          <w:rFonts w:ascii="Arial" w:hAnsi="Arial" w:cs="Arial"/>
          <w:sz w:val="24"/>
          <w:szCs w:val="24"/>
        </w:rPr>
        <w:t>'s</w:t>
      </w:r>
      <w:r w:rsidR="00E226E6" w:rsidRPr="0005151D">
        <w:rPr>
          <w:rFonts w:ascii="Arial" w:hAnsi="Arial" w:cs="Arial"/>
          <w:sz w:val="24"/>
          <w:szCs w:val="24"/>
        </w:rPr>
        <w:t xml:space="preserve"> A-C </w:t>
      </w:r>
      <w:r w:rsidR="003469E5">
        <w:rPr>
          <w:rFonts w:ascii="Arial" w:hAnsi="Arial" w:cs="Arial"/>
          <w:sz w:val="24"/>
          <w:szCs w:val="24"/>
        </w:rPr>
        <w:t>with</w:t>
      </w:r>
      <w:r w:rsidR="00E226E6" w:rsidRPr="0005151D">
        <w:rPr>
          <w:rFonts w:ascii="Arial" w:hAnsi="Arial" w:cs="Arial"/>
          <w:sz w:val="24"/>
          <w:szCs w:val="24"/>
        </w:rPr>
        <w:t>in the last 10 years.</w:t>
      </w:r>
    </w:p>
    <w:p w14:paraId="60A6CFB6" w14:textId="77777777" w:rsidR="00264D2F" w:rsidRPr="009E3BFD" w:rsidRDefault="00264D2F" w:rsidP="009E3BFD">
      <w:pPr>
        <w:pStyle w:val="xmsonormal"/>
        <w:ind w:left="2160" w:hanging="360"/>
        <w:contextualSpacing/>
        <w:jc w:val="both"/>
        <w:rPr>
          <w:rFonts w:ascii="Arial" w:hAnsi="Arial" w:cs="Arial"/>
          <w:sz w:val="16"/>
          <w:szCs w:val="16"/>
        </w:rPr>
      </w:pPr>
    </w:p>
    <w:p w14:paraId="21314A9F" w14:textId="549D253A" w:rsidR="00264D2F" w:rsidRPr="009E3BFD" w:rsidRDefault="00264D2F" w:rsidP="009E3BFD">
      <w:pPr>
        <w:pStyle w:val="ListParagraph"/>
        <w:keepNext/>
        <w:numPr>
          <w:ilvl w:val="0"/>
          <w:numId w:val="4"/>
        </w:numPr>
        <w:spacing w:after="0" w:line="240" w:lineRule="auto"/>
        <w:ind w:left="1800"/>
        <w:rPr>
          <w:b/>
          <w:bCs/>
          <w:u w:val="single"/>
        </w:rPr>
      </w:pPr>
      <w:r w:rsidRPr="00C26E99">
        <w:rPr>
          <w:rFonts w:cs="Arial"/>
          <w:smallCaps/>
          <w:szCs w:val="24"/>
          <w:u w:val="single"/>
        </w:rPr>
        <w:t>Financial Capability</w:t>
      </w:r>
    </w:p>
    <w:p w14:paraId="1B197168" w14:textId="77777777" w:rsidR="009E3BFD" w:rsidRPr="00C5564A" w:rsidRDefault="009E3BFD" w:rsidP="009E3BFD">
      <w:pPr>
        <w:pStyle w:val="ListParagraph"/>
        <w:keepNext/>
        <w:spacing w:after="0" w:line="240" w:lineRule="auto"/>
        <w:ind w:left="1800"/>
        <w:rPr>
          <w:b/>
          <w:bCs/>
          <w:u w:val="single"/>
        </w:rPr>
      </w:pPr>
    </w:p>
    <w:p w14:paraId="740B6DD5" w14:textId="192A9FB8" w:rsidR="004E367B" w:rsidRDefault="00264D2F" w:rsidP="009E3BFD">
      <w:pPr>
        <w:pStyle w:val="ListParagraph"/>
        <w:keepNext/>
        <w:spacing w:after="0" w:line="240" w:lineRule="auto"/>
        <w:ind w:left="1800"/>
        <w:rPr>
          <w:rFonts w:cs="Arial"/>
          <w:szCs w:val="24"/>
        </w:rPr>
      </w:pPr>
      <w:r w:rsidRPr="003469E5">
        <w:rPr>
          <w:rFonts w:cs="Arial"/>
          <w:szCs w:val="24"/>
        </w:rPr>
        <w:t xml:space="preserve">Attach </w:t>
      </w:r>
      <w:r w:rsidR="004E367B" w:rsidRPr="003469E5">
        <w:rPr>
          <w:rFonts w:cs="Arial"/>
          <w:szCs w:val="24"/>
        </w:rPr>
        <w:t xml:space="preserve">copies of </w:t>
      </w:r>
      <w:r w:rsidR="003469E5">
        <w:rPr>
          <w:rFonts w:cs="Arial"/>
          <w:szCs w:val="24"/>
        </w:rPr>
        <w:t>your E</w:t>
      </w:r>
      <w:r w:rsidR="003469E5" w:rsidRPr="003469E5">
        <w:rPr>
          <w:rFonts w:cs="Arial"/>
          <w:szCs w:val="24"/>
        </w:rPr>
        <w:t xml:space="preserve">ntity's </w:t>
      </w:r>
      <w:r w:rsidR="004E367B" w:rsidRPr="003469E5">
        <w:rPr>
          <w:rFonts w:cs="Arial"/>
          <w:szCs w:val="24"/>
        </w:rPr>
        <w:t xml:space="preserve">most current financial statements and those for the prior two (2) years (e.g., 2022, 2021 and 2020). Income Tax Returns will not be accepted to meet this requirement. Statements should include the company’s assets, liabilities and net worth as follows: </w:t>
      </w:r>
    </w:p>
    <w:p w14:paraId="0A096091" w14:textId="77777777" w:rsidR="009E3BFD" w:rsidRPr="003469E5" w:rsidRDefault="009E3BFD" w:rsidP="009E3BFD">
      <w:pPr>
        <w:pStyle w:val="ListParagraph"/>
        <w:keepNext/>
        <w:spacing w:after="0" w:line="240" w:lineRule="auto"/>
        <w:ind w:left="1800"/>
        <w:rPr>
          <w:rFonts w:cs="Arial"/>
          <w:szCs w:val="24"/>
        </w:rPr>
      </w:pPr>
    </w:p>
    <w:p w14:paraId="75817777" w14:textId="77777777" w:rsidR="004E367B" w:rsidRDefault="004E367B" w:rsidP="009E3BFD">
      <w:pPr>
        <w:pStyle w:val="Normal3"/>
        <w:numPr>
          <w:ilvl w:val="2"/>
          <w:numId w:val="8"/>
        </w:numPr>
        <w:spacing w:after="0"/>
        <w:ind w:left="2160"/>
        <w:contextualSpacing/>
      </w:pPr>
      <w:r>
        <w:t xml:space="preserve">At a minimum, include the Balance Sheet (Statement of Financial Positions), Income Statement (Statement of Operations) and the Retained Earnings Statement. </w:t>
      </w:r>
    </w:p>
    <w:p w14:paraId="03583AFC" w14:textId="77777777" w:rsidR="009E3BFD" w:rsidRDefault="009E3BFD" w:rsidP="009E3BFD">
      <w:pPr>
        <w:pStyle w:val="Normal3"/>
        <w:spacing w:after="0"/>
        <w:contextualSpacing/>
      </w:pPr>
    </w:p>
    <w:p w14:paraId="02D11070" w14:textId="77777777" w:rsidR="004E367B" w:rsidRDefault="004E367B" w:rsidP="009E3BFD">
      <w:pPr>
        <w:pStyle w:val="Normal3"/>
        <w:numPr>
          <w:ilvl w:val="2"/>
          <w:numId w:val="8"/>
        </w:numPr>
        <w:spacing w:after="0"/>
        <w:ind w:left="2160"/>
        <w:contextualSpacing/>
      </w:pPr>
      <w:r>
        <w:t xml:space="preserve">If audited statements are available, those should be submitted to meet this requirement. </w:t>
      </w:r>
    </w:p>
    <w:p w14:paraId="05498427" w14:textId="77777777" w:rsidR="009E3BFD" w:rsidRDefault="009E3BFD" w:rsidP="009E3BFD">
      <w:pPr>
        <w:pStyle w:val="Normal3"/>
        <w:spacing w:after="0"/>
        <w:contextualSpacing/>
      </w:pPr>
    </w:p>
    <w:p w14:paraId="06DD47CF" w14:textId="4F4433BB" w:rsidR="006E0DB3" w:rsidRDefault="008D13C9" w:rsidP="009E3BFD">
      <w:pPr>
        <w:pStyle w:val="Heading2"/>
        <w:keepLines w:val="0"/>
        <w:tabs>
          <w:tab w:val="clear" w:pos="1008"/>
        </w:tabs>
        <w:spacing w:before="0" w:after="0" w:line="240" w:lineRule="auto"/>
        <w:ind w:left="1440" w:hanging="720"/>
        <w:contextualSpacing/>
        <w:rPr>
          <w:smallCaps/>
        </w:rPr>
      </w:pPr>
      <w:r w:rsidRPr="00996BBA">
        <w:rPr>
          <w:smallCaps/>
        </w:rPr>
        <w:t>Background</w:t>
      </w:r>
      <w:r w:rsidR="00151E41" w:rsidRPr="00996BBA">
        <w:rPr>
          <w:smallCaps/>
        </w:rPr>
        <w:t xml:space="preserve"> and Experience</w:t>
      </w:r>
    </w:p>
    <w:p w14:paraId="45B7AFF7" w14:textId="77777777" w:rsidR="009E3BFD" w:rsidRPr="009E3BFD" w:rsidRDefault="009E3BFD" w:rsidP="009E3BFD"/>
    <w:p w14:paraId="27790F6D" w14:textId="0A416D14" w:rsidR="00865E11" w:rsidRDefault="002E48DB" w:rsidP="009E3BFD">
      <w:pPr>
        <w:pStyle w:val="ListParagraph"/>
        <w:keepNext/>
        <w:spacing w:after="0" w:line="240" w:lineRule="auto"/>
        <w:ind w:left="1440"/>
        <w:rPr>
          <w:rFonts w:eastAsiaTheme="minorHAnsi" w:cs="Arial"/>
        </w:rPr>
      </w:pPr>
      <w:r w:rsidRPr="0005151D">
        <w:rPr>
          <w:rFonts w:eastAsiaTheme="minorHAnsi" w:cs="Arial"/>
        </w:rPr>
        <w:lastRenderedPageBreak/>
        <w:t>Provide</w:t>
      </w:r>
      <w:r w:rsidR="00974ED4" w:rsidRPr="00DB5F08">
        <w:rPr>
          <w:rFonts w:ascii="Arial" w:hAnsi="Arial" w:cs="Arial"/>
        </w:rPr>
        <w:t xml:space="preserve"> an organizational chart/list and resumes of key personnel that will be responsible for the </w:t>
      </w:r>
      <w:r w:rsidR="00C26E99">
        <w:rPr>
          <w:rFonts w:ascii="Arial" w:hAnsi="Arial" w:cs="Arial"/>
        </w:rPr>
        <w:t>provision</w:t>
      </w:r>
      <w:r w:rsidR="00C26E99" w:rsidRPr="00DB5F08">
        <w:rPr>
          <w:rFonts w:ascii="Arial" w:hAnsi="Arial" w:cs="Arial"/>
        </w:rPr>
        <w:t xml:space="preserve"> </w:t>
      </w:r>
      <w:r w:rsidR="00974ED4" w:rsidRPr="00DB5F08">
        <w:rPr>
          <w:rFonts w:ascii="Arial" w:hAnsi="Arial" w:cs="Arial"/>
        </w:rPr>
        <w:t xml:space="preserve">of </w:t>
      </w:r>
      <w:r w:rsidR="00C26E99">
        <w:rPr>
          <w:rFonts w:ascii="Arial" w:hAnsi="Arial" w:cs="Arial"/>
        </w:rPr>
        <w:t>S</w:t>
      </w:r>
      <w:r w:rsidR="00C26E99" w:rsidRPr="00DB5F08">
        <w:rPr>
          <w:rFonts w:ascii="Arial" w:hAnsi="Arial" w:cs="Arial"/>
        </w:rPr>
        <w:t xml:space="preserve">ervices </w:t>
      </w:r>
      <w:r w:rsidR="00C26E99">
        <w:rPr>
          <w:rFonts w:ascii="Arial" w:hAnsi="Arial" w:cs="Arial"/>
        </w:rPr>
        <w:t xml:space="preserve">under the RFA together with </w:t>
      </w:r>
      <w:r w:rsidR="00974ED4" w:rsidRPr="00DB5F08">
        <w:rPr>
          <w:rFonts w:ascii="Arial" w:hAnsi="Arial" w:cs="Arial"/>
        </w:rPr>
        <w:t xml:space="preserve">their </w:t>
      </w:r>
      <w:r w:rsidR="00C26E99">
        <w:rPr>
          <w:rFonts w:ascii="Arial" w:hAnsi="Arial" w:cs="Arial"/>
        </w:rPr>
        <w:t xml:space="preserve">respective </w:t>
      </w:r>
      <w:r w:rsidR="00974ED4" w:rsidRPr="00DB5F08">
        <w:rPr>
          <w:rFonts w:ascii="Arial" w:hAnsi="Arial" w:cs="Arial"/>
        </w:rPr>
        <w:t xml:space="preserve">roles. Include </w:t>
      </w:r>
      <w:r w:rsidR="00C26E99">
        <w:rPr>
          <w:rFonts w:ascii="Arial" w:hAnsi="Arial" w:cs="Arial"/>
        </w:rPr>
        <w:t xml:space="preserve">in your Response all </w:t>
      </w:r>
      <w:r w:rsidR="00974ED4" w:rsidRPr="00DB5F08">
        <w:rPr>
          <w:rFonts w:ascii="Arial" w:hAnsi="Arial" w:cs="Arial"/>
        </w:rPr>
        <w:t xml:space="preserve">relevant </w:t>
      </w:r>
      <w:r w:rsidR="00974ED4" w:rsidRPr="00C33A55">
        <w:rPr>
          <w:rFonts w:ascii="Arial" w:hAnsi="Arial" w:cs="Arial"/>
        </w:rPr>
        <w:t xml:space="preserve">experience, </w:t>
      </w:r>
      <w:r w:rsidR="00EF6F23" w:rsidRPr="00C33A55">
        <w:rPr>
          <w:rFonts w:ascii="Arial" w:hAnsi="Arial" w:cs="Arial"/>
        </w:rPr>
        <w:t>valid credentials, licenses and certifications</w:t>
      </w:r>
      <w:r w:rsidR="00974ED4" w:rsidRPr="00C33A55">
        <w:rPr>
          <w:rFonts w:ascii="Arial" w:hAnsi="Arial" w:cs="Arial"/>
        </w:rPr>
        <w:t xml:space="preserve">, education, training, special skills and </w:t>
      </w:r>
      <w:r w:rsidR="00C26E99" w:rsidRPr="00C33A55">
        <w:rPr>
          <w:rFonts w:ascii="Arial" w:hAnsi="Arial" w:cs="Arial"/>
        </w:rPr>
        <w:t xml:space="preserve">any </w:t>
      </w:r>
      <w:r w:rsidR="00974ED4" w:rsidRPr="00C33A55">
        <w:rPr>
          <w:rFonts w:ascii="Arial" w:hAnsi="Arial" w:cs="Arial"/>
        </w:rPr>
        <w:t xml:space="preserve">other </w:t>
      </w:r>
      <w:r w:rsidR="00C26E99" w:rsidRPr="00C33A55">
        <w:rPr>
          <w:rFonts w:ascii="Arial" w:hAnsi="Arial" w:cs="Arial"/>
        </w:rPr>
        <w:t xml:space="preserve">qualifications </w:t>
      </w:r>
      <w:r w:rsidR="00974ED4" w:rsidRPr="00C33A55">
        <w:rPr>
          <w:rFonts w:ascii="Arial" w:hAnsi="Arial" w:cs="Arial"/>
        </w:rPr>
        <w:t xml:space="preserve">to successfully </w:t>
      </w:r>
      <w:r w:rsidR="00C26E99" w:rsidRPr="00C33A55">
        <w:rPr>
          <w:rFonts w:ascii="Arial" w:hAnsi="Arial" w:cs="Arial"/>
        </w:rPr>
        <w:t xml:space="preserve">provide </w:t>
      </w:r>
      <w:r w:rsidR="00974ED4" w:rsidRPr="00C33A55">
        <w:rPr>
          <w:rFonts w:ascii="Arial" w:hAnsi="Arial" w:cs="Arial"/>
        </w:rPr>
        <w:t xml:space="preserve">the </w:t>
      </w:r>
      <w:r w:rsidR="00C26E99" w:rsidRPr="00C33A55">
        <w:rPr>
          <w:rFonts w:ascii="Arial" w:hAnsi="Arial" w:cs="Arial"/>
        </w:rPr>
        <w:t>Services</w:t>
      </w:r>
      <w:r w:rsidR="00974ED4" w:rsidRPr="00C33A55">
        <w:rPr>
          <w:rFonts w:ascii="Arial" w:hAnsi="Arial" w:cs="Arial"/>
        </w:rPr>
        <w:t xml:space="preserve"> as </w:t>
      </w:r>
      <w:r w:rsidR="00C26E99" w:rsidRPr="00C33A55">
        <w:rPr>
          <w:rFonts w:ascii="Arial" w:hAnsi="Arial" w:cs="Arial"/>
        </w:rPr>
        <w:t xml:space="preserve">required pursuant to Paragraph 3.2 – Scope of Services under </w:t>
      </w:r>
      <w:r w:rsidR="00EF6F23" w:rsidRPr="00C33A55">
        <w:rPr>
          <w:rFonts w:ascii="Arial" w:hAnsi="Arial" w:cs="Arial"/>
        </w:rPr>
        <w:t>Paragraph</w:t>
      </w:r>
      <w:r w:rsidR="00974ED4" w:rsidRPr="00C33A55">
        <w:rPr>
          <w:rFonts w:ascii="Arial" w:hAnsi="Arial" w:cs="Arial"/>
        </w:rPr>
        <w:t xml:space="preserve"> 3.0</w:t>
      </w:r>
      <w:r w:rsidR="00C26E99" w:rsidRPr="00C33A55">
        <w:rPr>
          <w:rFonts w:ascii="Arial" w:hAnsi="Arial" w:cs="Arial"/>
        </w:rPr>
        <w:t xml:space="preserve"> – Background and Scope of the RFA</w:t>
      </w:r>
      <w:r w:rsidR="00974ED4" w:rsidRPr="00C33A55">
        <w:rPr>
          <w:rFonts w:ascii="Arial" w:hAnsi="Arial" w:cs="Arial"/>
        </w:rPr>
        <w:t xml:space="preserve">. </w:t>
      </w:r>
      <w:r w:rsidR="00C26E99" w:rsidRPr="00C33A55">
        <w:rPr>
          <w:rFonts w:eastAsiaTheme="minorHAnsi" w:cs="Arial"/>
        </w:rPr>
        <w:t>Y</w:t>
      </w:r>
      <w:r w:rsidRPr="00C33A55">
        <w:rPr>
          <w:rFonts w:eastAsiaTheme="minorHAnsi" w:cs="Arial"/>
        </w:rPr>
        <w:t xml:space="preserve">our </w:t>
      </w:r>
      <w:r w:rsidR="00C26E99" w:rsidRPr="00C33A55">
        <w:rPr>
          <w:rFonts w:eastAsiaTheme="minorHAnsi" w:cs="Arial"/>
        </w:rPr>
        <w:t xml:space="preserve">Response must </w:t>
      </w:r>
      <w:r w:rsidRPr="00C33A55">
        <w:rPr>
          <w:rFonts w:eastAsiaTheme="minorHAnsi" w:cs="Arial"/>
        </w:rPr>
        <w:t xml:space="preserve">include any </w:t>
      </w:r>
      <w:r w:rsidR="00C26E99" w:rsidRPr="00C33A55">
        <w:rPr>
          <w:rFonts w:eastAsiaTheme="minorHAnsi" w:cs="Arial"/>
        </w:rPr>
        <w:t xml:space="preserve">relevant and relatively recent </w:t>
      </w:r>
      <w:r w:rsidRPr="00C33A55">
        <w:rPr>
          <w:rFonts w:eastAsiaTheme="minorHAnsi" w:cs="Arial"/>
        </w:rPr>
        <w:t>experience working with County departments</w:t>
      </w:r>
      <w:r w:rsidR="000132EB" w:rsidRPr="00C33A55">
        <w:rPr>
          <w:rFonts w:eastAsiaTheme="minorHAnsi" w:cs="Arial"/>
        </w:rPr>
        <w:t xml:space="preserve"> </w:t>
      </w:r>
      <w:r w:rsidR="00C26E99" w:rsidRPr="00C33A55">
        <w:rPr>
          <w:rFonts w:eastAsiaTheme="minorHAnsi" w:cs="Arial"/>
        </w:rPr>
        <w:t xml:space="preserve">and any </w:t>
      </w:r>
      <w:r w:rsidRPr="00C33A55">
        <w:rPr>
          <w:rFonts w:eastAsiaTheme="minorHAnsi" w:cs="Arial"/>
        </w:rPr>
        <w:t>other public sector organizations</w:t>
      </w:r>
      <w:r w:rsidR="00D16CFF" w:rsidRPr="00C33A55">
        <w:rPr>
          <w:rFonts w:eastAsiaTheme="minorHAnsi" w:cs="Arial"/>
        </w:rPr>
        <w:t xml:space="preserve"> provid</w:t>
      </w:r>
      <w:r w:rsidR="003800A9" w:rsidRPr="00C33A55">
        <w:rPr>
          <w:rFonts w:eastAsiaTheme="minorHAnsi" w:cs="Arial"/>
        </w:rPr>
        <w:t>ing</w:t>
      </w:r>
      <w:r w:rsidR="00D16CFF" w:rsidRPr="00C33A55">
        <w:rPr>
          <w:rFonts w:eastAsiaTheme="minorHAnsi" w:cs="Arial"/>
        </w:rPr>
        <w:t xml:space="preserve"> the same or similar service</w:t>
      </w:r>
      <w:r w:rsidR="00C26E99" w:rsidRPr="00C33A55">
        <w:rPr>
          <w:rFonts w:eastAsiaTheme="minorHAnsi" w:cs="Arial"/>
        </w:rPr>
        <w:t>s</w:t>
      </w:r>
      <w:r w:rsidRPr="00C33A55">
        <w:rPr>
          <w:rFonts w:eastAsiaTheme="minorHAnsi" w:cs="Arial"/>
        </w:rPr>
        <w:t>.</w:t>
      </w:r>
    </w:p>
    <w:p w14:paraId="4DD27EB4" w14:textId="77777777" w:rsidR="009E3BFD" w:rsidRPr="00C33A55" w:rsidRDefault="009E3BFD" w:rsidP="009E3BFD">
      <w:pPr>
        <w:pStyle w:val="ListParagraph"/>
        <w:keepNext/>
        <w:spacing w:after="0" w:line="240" w:lineRule="auto"/>
        <w:ind w:left="1440"/>
        <w:rPr>
          <w:rFonts w:eastAsiaTheme="minorHAnsi" w:cs="Arial"/>
        </w:rPr>
      </w:pPr>
    </w:p>
    <w:sdt>
      <w:sdtPr>
        <w:rPr>
          <w:rStyle w:val="DefaultCG"/>
        </w:rPr>
        <w:alias w:val="P&amp;E 3.2.A"/>
        <w:tag w:val="P&amp;E 3.2.A"/>
        <w:id w:val="-131408611"/>
        <w:placeholder>
          <w:docPart w:val="1C26EBA361FA4F4BA83D9936EA2EA6C6"/>
        </w:placeholder>
        <w:showingPlcHdr/>
        <w:text w:multiLine="1"/>
      </w:sdtPr>
      <w:sdtEndPr>
        <w:rPr>
          <w:rStyle w:val="DefaultParagraphFont"/>
          <w:rFonts w:asciiTheme="minorHAnsi" w:hAnsiTheme="minorHAnsi"/>
        </w:rPr>
      </w:sdtEndPr>
      <w:sdtContent>
        <w:p w14:paraId="24474BB8" w14:textId="31149E3E" w:rsidR="00865E11" w:rsidRPr="00865E11" w:rsidRDefault="00762D02" w:rsidP="009E3BFD">
          <w:pPr>
            <w:pBdr>
              <w:top w:val="single" w:sz="4" w:space="1" w:color="auto"/>
              <w:left w:val="single" w:sz="4" w:space="4" w:color="auto"/>
              <w:bottom w:val="single" w:sz="4" w:space="1" w:color="auto"/>
              <w:right w:val="single" w:sz="4" w:space="4" w:color="auto"/>
            </w:pBdr>
            <w:spacing w:after="0" w:line="240" w:lineRule="auto"/>
            <w:ind w:left="1440"/>
            <w:contextualSpacing/>
            <w:rPr>
              <w:rFonts w:ascii="Arial" w:hAnsi="Arial"/>
            </w:rPr>
          </w:pPr>
          <w:r w:rsidRPr="00507500">
            <w:rPr>
              <w:rStyle w:val="PlaceholderText"/>
            </w:rPr>
            <w:t>Click or tap here to enter text.</w:t>
          </w:r>
        </w:p>
      </w:sdtContent>
    </w:sdt>
    <w:p w14:paraId="0AC474A8" w14:textId="77777777" w:rsidR="00865E11" w:rsidRDefault="00865E11" w:rsidP="009E3BFD">
      <w:pPr>
        <w:pStyle w:val="Heading2"/>
        <w:numPr>
          <w:ilvl w:val="0"/>
          <w:numId w:val="0"/>
        </w:numPr>
        <w:spacing w:before="0" w:after="0" w:line="240" w:lineRule="auto"/>
        <w:ind w:left="1440"/>
        <w:contextualSpacing/>
      </w:pPr>
    </w:p>
    <w:p w14:paraId="40C2FFF8" w14:textId="35E3CC47" w:rsidR="00151E41" w:rsidRDefault="00151E41" w:rsidP="009E3BFD">
      <w:pPr>
        <w:pStyle w:val="Heading2"/>
        <w:keepLines w:val="0"/>
        <w:tabs>
          <w:tab w:val="clear" w:pos="1008"/>
        </w:tabs>
        <w:spacing w:before="0" w:after="0" w:line="240" w:lineRule="auto"/>
        <w:ind w:left="1440" w:hanging="720"/>
        <w:contextualSpacing/>
        <w:rPr>
          <w:smallCaps/>
        </w:rPr>
      </w:pPr>
      <w:r w:rsidRPr="00996BBA">
        <w:rPr>
          <w:smallCaps/>
        </w:rPr>
        <w:t xml:space="preserve">Approach </w:t>
      </w:r>
      <w:r w:rsidRPr="00C33A55">
        <w:rPr>
          <w:smallCaps/>
        </w:rPr>
        <w:t>and Methodology</w:t>
      </w:r>
      <w:r w:rsidR="000F2448" w:rsidRPr="00C33A55">
        <w:rPr>
          <w:smallCaps/>
        </w:rPr>
        <w:t xml:space="preserve"> </w:t>
      </w:r>
    </w:p>
    <w:p w14:paraId="633334BC" w14:textId="77777777" w:rsidR="009E3BFD" w:rsidRPr="009E3BFD" w:rsidRDefault="009E3BFD" w:rsidP="009E3BFD">
      <w:pPr>
        <w:spacing w:after="0" w:line="240" w:lineRule="auto"/>
      </w:pPr>
    </w:p>
    <w:p w14:paraId="1B694098" w14:textId="4851250F" w:rsidR="00736A69" w:rsidRPr="00C33A55" w:rsidRDefault="00151E41" w:rsidP="009E3BFD">
      <w:pPr>
        <w:pStyle w:val="ListParagraph"/>
        <w:keepNext/>
        <w:spacing w:after="0" w:line="240" w:lineRule="auto"/>
        <w:ind w:left="1440"/>
        <w:rPr>
          <w:rFonts w:cs="Arial"/>
        </w:rPr>
      </w:pPr>
      <w:r w:rsidRPr="00C33A55">
        <w:rPr>
          <w:rFonts w:cs="Arial"/>
        </w:rPr>
        <w:t xml:space="preserve">Provide a description of your approach and methodology </w:t>
      </w:r>
      <w:r w:rsidR="002D2AF6" w:rsidRPr="00C33A55">
        <w:rPr>
          <w:rFonts w:cs="Arial"/>
        </w:rPr>
        <w:t xml:space="preserve">for provision of </w:t>
      </w:r>
      <w:r w:rsidR="002D2AF6" w:rsidRPr="00C33A55">
        <w:rPr>
          <w:rFonts w:ascii="Arial" w:hAnsi="Arial" w:cs="Arial"/>
        </w:rPr>
        <w:t>S</w:t>
      </w:r>
      <w:r w:rsidR="00A3207F" w:rsidRPr="00C33A55">
        <w:rPr>
          <w:rFonts w:ascii="Arial" w:hAnsi="Arial" w:cs="Arial"/>
        </w:rPr>
        <w:t xml:space="preserve">ervices described </w:t>
      </w:r>
      <w:r w:rsidR="00A11983" w:rsidRPr="00C33A55">
        <w:rPr>
          <w:rFonts w:ascii="Arial" w:hAnsi="Arial" w:cs="Arial"/>
        </w:rPr>
        <w:t>in Paragraph</w:t>
      </w:r>
      <w:r w:rsidR="002D2AF6" w:rsidRPr="00C33A55">
        <w:rPr>
          <w:rFonts w:ascii="Arial" w:hAnsi="Arial" w:cs="Arial"/>
        </w:rPr>
        <w:t xml:space="preserve"> 3.2 – Scope of Services</w:t>
      </w:r>
      <w:r w:rsidR="00A3207F" w:rsidRPr="00C33A55">
        <w:rPr>
          <w:rFonts w:ascii="Arial" w:hAnsi="Arial" w:cs="Arial"/>
        </w:rPr>
        <w:t xml:space="preserve"> </w:t>
      </w:r>
      <w:r w:rsidR="002D2AF6" w:rsidRPr="00C33A55">
        <w:rPr>
          <w:rFonts w:ascii="Arial" w:hAnsi="Arial" w:cs="Arial"/>
        </w:rPr>
        <w:t>under</w:t>
      </w:r>
      <w:r w:rsidR="00A3207F" w:rsidRPr="00C33A55">
        <w:rPr>
          <w:rFonts w:ascii="Arial" w:hAnsi="Arial" w:cs="Arial"/>
        </w:rPr>
        <w:t xml:space="preserve"> </w:t>
      </w:r>
      <w:r w:rsidR="00A11983" w:rsidRPr="00C33A55">
        <w:rPr>
          <w:rFonts w:ascii="Arial" w:hAnsi="Arial" w:cs="Arial"/>
        </w:rPr>
        <w:t>Paragraph</w:t>
      </w:r>
      <w:r w:rsidR="00A3207F" w:rsidRPr="00C33A55">
        <w:rPr>
          <w:rFonts w:ascii="Arial" w:hAnsi="Arial" w:cs="Arial"/>
        </w:rPr>
        <w:t xml:space="preserve"> 3.0</w:t>
      </w:r>
      <w:r w:rsidR="002D2AF6" w:rsidRPr="00C33A55">
        <w:rPr>
          <w:rFonts w:ascii="Arial" w:hAnsi="Arial" w:cs="Arial"/>
        </w:rPr>
        <w:t xml:space="preserve"> – Background and </w:t>
      </w:r>
      <w:r w:rsidR="00A3207F" w:rsidRPr="00C33A55">
        <w:rPr>
          <w:rFonts w:ascii="Arial" w:hAnsi="Arial" w:cs="Arial"/>
        </w:rPr>
        <w:t>Scope</w:t>
      </w:r>
      <w:r w:rsidR="002D2AF6" w:rsidRPr="00C33A55">
        <w:rPr>
          <w:rFonts w:ascii="Arial" w:hAnsi="Arial" w:cs="Arial"/>
        </w:rPr>
        <w:t xml:space="preserve"> of the RFA</w:t>
      </w:r>
      <w:r w:rsidRPr="00C33A55">
        <w:rPr>
          <w:rFonts w:cs="Arial"/>
        </w:rPr>
        <w:t>.</w:t>
      </w:r>
      <w:r w:rsidR="00A3207F" w:rsidRPr="00C33A55">
        <w:rPr>
          <w:rFonts w:cs="Arial"/>
        </w:rPr>
        <w:t xml:space="preserve"> </w:t>
      </w:r>
      <w:r w:rsidRPr="00C33A55">
        <w:rPr>
          <w:rFonts w:cs="Arial"/>
        </w:rPr>
        <w:t xml:space="preserve">Ensure </w:t>
      </w:r>
      <w:r w:rsidR="002D2AF6" w:rsidRPr="00C33A55">
        <w:rPr>
          <w:rFonts w:cs="Arial"/>
        </w:rPr>
        <w:t xml:space="preserve">that </w:t>
      </w:r>
      <w:r w:rsidRPr="00C33A55">
        <w:rPr>
          <w:rFonts w:cs="Arial"/>
        </w:rPr>
        <w:t xml:space="preserve">your </w:t>
      </w:r>
      <w:r w:rsidR="002D2AF6" w:rsidRPr="00C33A55">
        <w:rPr>
          <w:rFonts w:cs="Arial"/>
        </w:rPr>
        <w:t xml:space="preserve">Response </w:t>
      </w:r>
      <w:r w:rsidR="317D4081" w:rsidRPr="00C33A55">
        <w:rPr>
          <w:rFonts w:cs="Arial"/>
        </w:rPr>
        <w:t xml:space="preserve">to each </w:t>
      </w:r>
      <w:r w:rsidR="002D2AF6" w:rsidRPr="00C33A55">
        <w:rPr>
          <w:rFonts w:cs="Arial"/>
        </w:rPr>
        <w:t xml:space="preserve">section below </w:t>
      </w:r>
      <w:r w:rsidRPr="00C33A55">
        <w:rPr>
          <w:rFonts w:cs="Arial"/>
        </w:rPr>
        <w:t xml:space="preserve">includes a detailed explanation. </w:t>
      </w:r>
    </w:p>
    <w:p w14:paraId="543B6F00" w14:textId="77777777" w:rsidR="00E037A0" w:rsidRPr="00C33A55" w:rsidRDefault="00E037A0" w:rsidP="009E3BFD">
      <w:pPr>
        <w:pStyle w:val="ListParagraph"/>
        <w:spacing w:after="0" w:line="240" w:lineRule="auto"/>
        <w:ind w:left="1440"/>
        <w:rPr>
          <w:rFonts w:cs="Arial"/>
        </w:rPr>
      </w:pPr>
    </w:p>
    <w:p w14:paraId="2CBC6326" w14:textId="73B07D4B" w:rsidR="009E3BFD" w:rsidRPr="009E3BFD" w:rsidRDefault="00264D2F" w:rsidP="009E3BFD">
      <w:pPr>
        <w:pStyle w:val="ListParagraph"/>
        <w:numPr>
          <w:ilvl w:val="2"/>
          <w:numId w:val="6"/>
        </w:numPr>
        <w:spacing w:after="0" w:line="240" w:lineRule="auto"/>
        <w:rPr>
          <w:rFonts w:cs="Arial"/>
          <w:u w:val="single"/>
        </w:rPr>
      </w:pPr>
      <w:r w:rsidRPr="00C26E99">
        <w:rPr>
          <w:rFonts w:cs="Arial"/>
          <w:smallCaps/>
          <w:szCs w:val="24"/>
          <w:u w:val="single"/>
        </w:rPr>
        <w:t>Reference Medical Laboratory Services</w:t>
      </w:r>
    </w:p>
    <w:p w14:paraId="1CCCC34C" w14:textId="77777777" w:rsidR="009E3BFD" w:rsidRPr="009E3BFD" w:rsidRDefault="009E3BFD" w:rsidP="009E3BFD">
      <w:pPr>
        <w:pStyle w:val="ListParagraph"/>
        <w:spacing w:after="0" w:line="240" w:lineRule="auto"/>
        <w:ind w:left="2160"/>
        <w:rPr>
          <w:rFonts w:cs="Arial"/>
          <w:u w:val="single"/>
        </w:rPr>
      </w:pPr>
    </w:p>
    <w:p w14:paraId="2B8E52D0" w14:textId="4E8DD0DF" w:rsidR="00A7100C" w:rsidRDefault="00A7100C" w:rsidP="009E3BFD">
      <w:pPr>
        <w:pStyle w:val="ListParagraph"/>
        <w:numPr>
          <w:ilvl w:val="0"/>
          <w:numId w:val="3"/>
        </w:numPr>
        <w:spacing w:after="0" w:line="240" w:lineRule="auto"/>
        <w:ind w:left="2520" w:right="72"/>
        <w:rPr>
          <w:rFonts w:ascii="Arial" w:hAnsi="Arial" w:cs="Arial"/>
          <w:bCs/>
        </w:rPr>
      </w:pPr>
      <w:r w:rsidRPr="00A7100C">
        <w:rPr>
          <w:rFonts w:ascii="Arial" w:hAnsi="Arial" w:cs="Arial"/>
          <w:bCs/>
        </w:rPr>
        <w:t>Provide a work plan</w:t>
      </w:r>
      <w:r w:rsidR="00A25409">
        <w:rPr>
          <w:rFonts w:ascii="Arial" w:hAnsi="Arial" w:cs="Arial"/>
          <w:bCs/>
        </w:rPr>
        <w:t xml:space="preserve"> you will implement</w:t>
      </w:r>
      <w:r w:rsidR="00F500CE">
        <w:rPr>
          <w:rFonts w:ascii="Arial" w:hAnsi="Arial" w:cs="Arial"/>
          <w:bCs/>
        </w:rPr>
        <w:t xml:space="preserve"> as a Contractor</w:t>
      </w:r>
      <w:r w:rsidR="00A25409">
        <w:rPr>
          <w:rFonts w:ascii="Arial" w:hAnsi="Arial" w:cs="Arial"/>
          <w:bCs/>
        </w:rPr>
        <w:t>,</w:t>
      </w:r>
      <w:r w:rsidRPr="00A7100C">
        <w:rPr>
          <w:rFonts w:ascii="Arial" w:hAnsi="Arial" w:cs="Arial"/>
          <w:bCs/>
        </w:rPr>
        <w:t xml:space="preserve"> </w:t>
      </w:r>
      <w:r w:rsidR="00D61D76">
        <w:rPr>
          <w:rFonts w:ascii="Arial" w:hAnsi="Arial" w:cs="Arial"/>
          <w:bCs/>
        </w:rPr>
        <w:t xml:space="preserve">which shall include </w:t>
      </w:r>
      <w:r w:rsidR="002D2AF6">
        <w:rPr>
          <w:rFonts w:ascii="Arial" w:hAnsi="Arial" w:cs="Arial"/>
          <w:bCs/>
        </w:rPr>
        <w:t xml:space="preserve">the </w:t>
      </w:r>
      <w:r w:rsidRPr="00A7100C">
        <w:rPr>
          <w:rFonts w:ascii="Arial" w:hAnsi="Arial" w:cs="Arial"/>
          <w:bCs/>
        </w:rPr>
        <w:t xml:space="preserve">detailed specific tasks and responsibilities as </w:t>
      </w:r>
      <w:r w:rsidR="002D2AF6">
        <w:rPr>
          <w:rFonts w:ascii="Arial" w:hAnsi="Arial" w:cs="Arial"/>
          <w:bCs/>
        </w:rPr>
        <w:t>described in Attachment A – Statement of Work to the RFA</w:t>
      </w:r>
      <w:r>
        <w:rPr>
          <w:rFonts w:ascii="Arial" w:hAnsi="Arial" w:cs="Arial"/>
          <w:bCs/>
        </w:rPr>
        <w:t>.</w:t>
      </w:r>
      <w:r w:rsidRPr="00A7100C">
        <w:rPr>
          <w:rFonts w:ascii="Arial" w:hAnsi="Arial" w:cs="Arial"/>
          <w:bCs/>
        </w:rPr>
        <w:t xml:space="preserve">  Provide a conceptual project plan and schedule. Describe how </w:t>
      </w:r>
      <w:r>
        <w:rPr>
          <w:rFonts w:ascii="Arial" w:hAnsi="Arial" w:cs="Arial"/>
          <w:bCs/>
        </w:rPr>
        <w:t>Vendor</w:t>
      </w:r>
      <w:r w:rsidRPr="00A7100C">
        <w:rPr>
          <w:rFonts w:ascii="Arial" w:hAnsi="Arial" w:cs="Arial"/>
          <w:bCs/>
        </w:rPr>
        <w:t xml:space="preserve"> will minimize costs and maximize resources, including utilization of </w:t>
      </w:r>
      <w:r w:rsidRPr="00A25409">
        <w:rPr>
          <w:rFonts w:ascii="Arial" w:hAnsi="Arial" w:cs="Arial"/>
          <w:bCs/>
        </w:rPr>
        <w:t xml:space="preserve">project management resources in a cost-effective manner, assessment of alternatives, delivery methods, streamlining project and work tasks, quality control methods, </w:t>
      </w:r>
      <w:r w:rsidR="002D2AF6" w:rsidRPr="00A25409">
        <w:rPr>
          <w:rFonts w:ascii="Arial" w:hAnsi="Arial" w:cs="Arial"/>
          <w:bCs/>
        </w:rPr>
        <w:t>etc</w:t>
      </w:r>
      <w:r w:rsidRPr="00A25409">
        <w:rPr>
          <w:rFonts w:ascii="Arial" w:hAnsi="Arial" w:cs="Arial"/>
          <w:bCs/>
        </w:rPr>
        <w:t>.</w:t>
      </w:r>
    </w:p>
    <w:p w14:paraId="41C55CA2" w14:textId="77777777" w:rsidR="009E3BFD" w:rsidRPr="00A25409" w:rsidRDefault="009E3BFD" w:rsidP="009E3BFD">
      <w:pPr>
        <w:pStyle w:val="ListParagraph"/>
        <w:spacing w:after="0" w:line="240" w:lineRule="auto"/>
        <w:ind w:left="2520" w:right="72"/>
        <w:rPr>
          <w:rFonts w:ascii="Arial" w:hAnsi="Arial" w:cs="Arial"/>
          <w:bCs/>
        </w:rPr>
      </w:pPr>
    </w:p>
    <w:p w14:paraId="0AD0FB34" w14:textId="1E842181" w:rsidR="000153CA" w:rsidRPr="00A25409" w:rsidRDefault="00CE0B4C" w:rsidP="009E3BFD">
      <w:pPr>
        <w:pBdr>
          <w:top w:val="single" w:sz="4" w:space="1" w:color="auto"/>
          <w:left w:val="single" w:sz="4" w:space="4" w:color="auto"/>
          <w:bottom w:val="single" w:sz="4" w:space="1" w:color="auto"/>
          <w:right w:val="single" w:sz="4" w:space="4" w:color="auto"/>
        </w:pBdr>
        <w:spacing w:after="0" w:line="240" w:lineRule="auto"/>
        <w:ind w:left="1440"/>
        <w:contextualSpacing/>
      </w:pPr>
      <w:sdt>
        <w:sdtPr>
          <w:rPr>
            <w:rStyle w:val="DefaultCG"/>
          </w:rPr>
          <w:alias w:val="A&amp;M 3.3.A"/>
          <w:tag w:val="A&amp;M 3.3.A"/>
          <w:id w:val="-55400876"/>
          <w:placeholder>
            <w:docPart w:val="D6F2F5128EBC4A2E8E8157E1DC361378"/>
          </w:placeholder>
          <w:showingPlcHdr/>
          <w:text w:multiLine="1"/>
        </w:sdtPr>
        <w:sdtEndPr>
          <w:rPr>
            <w:rStyle w:val="DefaultParagraphFont"/>
            <w:rFonts w:asciiTheme="minorHAnsi" w:hAnsiTheme="minorHAnsi"/>
          </w:rPr>
        </w:sdtEndPr>
        <w:sdtContent>
          <w:r w:rsidR="006753F5" w:rsidRPr="00A25409">
            <w:rPr>
              <w:rStyle w:val="PlaceholderText"/>
            </w:rPr>
            <w:t>Click or tap here to enter text.</w:t>
          </w:r>
        </w:sdtContent>
      </w:sdt>
    </w:p>
    <w:p w14:paraId="118E4E4C" w14:textId="77777777" w:rsidR="00A7100C" w:rsidRPr="00A25409" w:rsidRDefault="00A7100C" w:rsidP="009E3BFD">
      <w:pPr>
        <w:pStyle w:val="ListParagraph"/>
        <w:spacing w:after="0" w:line="240" w:lineRule="auto"/>
        <w:ind w:left="2520"/>
      </w:pPr>
    </w:p>
    <w:p w14:paraId="3E704D51" w14:textId="748BD257" w:rsidR="00780D9F" w:rsidRDefault="00780D9F" w:rsidP="009E3BFD">
      <w:pPr>
        <w:pStyle w:val="ListParagraph"/>
        <w:numPr>
          <w:ilvl w:val="0"/>
          <w:numId w:val="3"/>
        </w:numPr>
        <w:spacing w:after="0" w:line="240" w:lineRule="auto"/>
        <w:ind w:left="2520" w:right="68"/>
        <w:rPr>
          <w:rFonts w:ascii="Arial" w:hAnsi="Arial" w:cs="Arial"/>
          <w:bCs/>
        </w:rPr>
      </w:pPr>
      <w:r w:rsidRPr="00A25409">
        <w:rPr>
          <w:rFonts w:ascii="Arial" w:hAnsi="Arial" w:cs="Arial"/>
          <w:bCs/>
        </w:rPr>
        <w:t>Provid</w:t>
      </w:r>
      <w:r w:rsidR="002D2AF6" w:rsidRPr="00A25409">
        <w:rPr>
          <w:rFonts w:ascii="Arial" w:hAnsi="Arial" w:cs="Arial"/>
          <w:bCs/>
        </w:rPr>
        <w:t>e</w:t>
      </w:r>
      <w:r w:rsidRPr="00A25409">
        <w:rPr>
          <w:rFonts w:ascii="Arial" w:hAnsi="Arial" w:cs="Arial"/>
          <w:bCs/>
        </w:rPr>
        <w:t xml:space="preserve"> a narrative demonstrating how as a </w:t>
      </w:r>
      <w:r w:rsidR="002D2AF6" w:rsidRPr="00A25409">
        <w:rPr>
          <w:rFonts w:ascii="Arial" w:hAnsi="Arial" w:cs="Arial"/>
          <w:bCs/>
        </w:rPr>
        <w:t>Contractor</w:t>
      </w:r>
      <w:r w:rsidRPr="00A25409">
        <w:rPr>
          <w:rFonts w:ascii="Arial" w:hAnsi="Arial" w:cs="Arial"/>
          <w:bCs/>
        </w:rPr>
        <w:t xml:space="preserve"> your </w:t>
      </w:r>
      <w:r w:rsidR="002D2AF6" w:rsidRPr="00A25409">
        <w:rPr>
          <w:rFonts w:ascii="Arial" w:hAnsi="Arial" w:cs="Arial"/>
          <w:bCs/>
        </w:rPr>
        <w:t xml:space="preserve">Entity </w:t>
      </w:r>
      <w:r w:rsidRPr="00A25409">
        <w:rPr>
          <w:rFonts w:ascii="Arial" w:hAnsi="Arial" w:cs="Arial"/>
          <w:bCs/>
        </w:rPr>
        <w:t xml:space="preserve">will provide Specimen </w:t>
      </w:r>
      <w:r w:rsidR="00D61D76" w:rsidRPr="00A25409">
        <w:rPr>
          <w:rFonts w:ascii="Arial" w:hAnsi="Arial" w:cs="Arial"/>
          <w:bCs/>
        </w:rPr>
        <w:t xml:space="preserve">Pick Up and </w:t>
      </w:r>
      <w:r w:rsidRPr="00A25409">
        <w:rPr>
          <w:rFonts w:ascii="Arial" w:hAnsi="Arial" w:cs="Arial"/>
          <w:bCs/>
        </w:rPr>
        <w:t xml:space="preserve">Transportation as described in </w:t>
      </w:r>
      <w:r w:rsidR="00D345AA" w:rsidRPr="00A25409">
        <w:rPr>
          <w:rFonts w:ascii="Arial" w:hAnsi="Arial" w:cs="Arial"/>
          <w:bCs/>
        </w:rPr>
        <w:t xml:space="preserve">Paragraph 3.2 – Specimen Pick Up and Transportation of </w:t>
      </w:r>
      <w:r w:rsidRPr="00A25409">
        <w:rPr>
          <w:rFonts w:ascii="Arial" w:hAnsi="Arial" w:cs="Arial"/>
          <w:bCs/>
        </w:rPr>
        <w:t>Attachment A</w:t>
      </w:r>
      <w:r w:rsidR="00D345AA" w:rsidRPr="00A25409">
        <w:rPr>
          <w:rFonts w:ascii="Arial" w:hAnsi="Arial" w:cs="Arial"/>
          <w:bCs/>
        </w:rPr>
        <w:t xml:space="preserve"> –</w:t>
      </w:r>
      <w:r w:rsidRPr="00A25409">
        <w:rPr>
          <w:rFonts w:ascii="Arial" w:hAnsi="Arial" w:cs="Arial"/>
          <w:bCs/>
        </w:rPr>
        <w:t xml:space="preserve"> Statement of Work </w:t>
      </w:r>
      <w:r w:rsidR="00D345AA" w:rsidRPr="00A25409">
        <w:rPr>
          <w:rFonts w:ascii="Arial" w:hAnsi="Arial" w:cs="Arial"/>
          <w:bCs/>
        </w:rPr>
        <w:t>to the RFA</w:t>
      </w:r>
      <w:r w:rsidR="00D61D76" w:rsidRPr="00A25409">
        <w:rPr>
          <w:rFonts w:ascii="Arial" w:hAnsi="Arial" w:cs="Arial"/>
          <w:bCs/>
        </w:rPr>
        <w:t>.</w:t>
      </w:r>
    </w:p>
    <w:p w14:paraId="74E98F21" w14:textId="77777777" w:rsidR="009E3BFD" w:rsidRPr="00A25409" w:rsidRDefault="009E3BFD" w:rsidP="009E3BFD">
      <w:pPr>
        <w:pStyle w:val="ListParagraph"/>
        <w:spacing w:after="0" w:line="240" w:lineRule="auto"/>
        <w:ind w:left="2520" w:right="68"/>
        <w:rPr>
          <w:rFonts w:ascii="Arial" w:hAnsi="Arial" w:cs="Arial"/>
          <w:bCs/>
        </w:rPr>
      </w:pPr>
    </w:p>
    <w:sdt>
      <w:sdtPr>
        <w:rPr>
          <w:rStyle w:val="DefaultCG"/>
        </w:rPr>
        <w:alias w:val="A&amp;M 3.3.B"/>
        <w:tag w:val="A&amp;M 3.3.B"/>
        <w:id w:val="-144358713"/>
        <w:placeholder>
          <w:docPart w:val="7346ED39E4264E2294647C2BF57373C0"/>
        </w:placeholder>
        <w:showingPlcHdr/>
        <w:text w:multiLine="1"/>
      </w:sdtPr>
      <w:sdtEndPr>
        <w:rPr>
          <w:rStyle w:val="DefaultParagraphFont"/>
          <w:rFonts w:asciiTheme="minorHAnsi" w:hAnsiTheme="minorHAnsi"/>
        </w:rPr>
      </w:sdtEndPr>
      <w:sdtContent>
        <w:p w14:paraId="4164685E" w14:textId="15AB2E81" w:rsidR="00323744" w:rsidRPr="00A25409" w:rsidRDefault="006753F5" w:rsidP="009E3BFD">
          <w:pPr>
            <w:pBdr>
              <w:top w:val="single" w:sz="4" w:space="1" w:color="auto"/>
              <w:left w:val="single" w:sz="4" w:space="4" w:color="auto"/>
              <w:bottom w:val="single" w:sz="4" w:space="1" w:color="auto"/>
              <w:right w:val="single" w:sz="4" w:space="4" w:color="auto"/>
            </w:pBdr>
            <w:spacing w:after="0" w:line="240" w:lineRule="auto"/>
            <w:ind w:left="1440"/>
            <w:contextualSpacing/>
          </w:pPr>
          <w:r w:rsidRPr="00A25409">
            <w:rPr>
              <w:rStyle w:val="PlaceholderText"/>
            </w:rPr>
            <w:t>Click or tap here to enter text.</w:t>
          </w:r>
        </w:p>
      </w:sdtContent>
    </w:sdt>
    <w:p w14:paraId="312EB722" w14:textId="77777777" w:rsidR="00A7100C" w:rsidRPr="00A25409" w:rsidRDefault="00A7100C" w:rsidP="009E3BFD">
      <w:pPr>
        <w:pStyle w:val="ListParagraph"/>
        <w:spacing w:after="0" w:line="240" w:lineRule="auto"/>
        <w:ind w:left="2520"/>
      </w:pPr>
    </w:p>
    <w:p w14:paraId="75D47579" w14:textId="0F040CD4" w:rsidR="00602831" w:rsidRPr="009E3BFD" w:rsidRDefault="00721DF7" w:rsidP="009E3BFD">
      <w:pPr>
        <w:pStyle w:val="ListParagraph"/>
        <w:numPr>
          <w:ilvl w:val="0"/>
          <w:numId w:val="3"/>
        </w:numPr>
        <w:spacing w:after="0" w:line="240" w:lineRule="auto"/>
        <w:ind w:left="2520"/>
      </w:pPr>
      <w:r w:rsidRPr="00A25409">
        <w:rPr>
          <w:rFonts w:ascii="Arial" w:hAnsi="Arial" w:cs="Arial"/>
          <w:bCs/>
        </w:rPr>
        <w:t>Provid</w:t>
      </w:r>
      <w:r w:rsidR="00F500CE" w:rsidRPr="00A25409">
        <w:rPr>
          <w:rFonts w:ascii="Arial" w:hAnsi="Arial" w:cs="Arial"/>
          <w:bCs/>
        </w:rPr>
        <w:t>e</w:t>
      </w:r>
      <w:r w:rsidRPr="00A25409">
        <w:rPr>
          <w:rFonts w:ascii="Arial" w:hAnsi="Arial" w:cs="Arial"/>
          <w:bCs/>
        </w:rPr>
        <w:t xml:space="preserve"> a narrative demonstrating how as a </w:t>
      </w:r>
      <w:r w:rsidR="00D345AA" w:rsidRPr="00A25409">
        <w:rPr>
          <w:rFonts w:ascii="Arial" w:hAnsi="Arial" w:cs="Arial"/>
          <w:bCs/>
        </w:rPr>
        <w:t>Contractor</w:t>
      </w:r>
      <w:r w:rsidRPr="00A25409">
        <w:rPr>
          <w:rFonts w:ascii="Arial" w:hAnsi="Arial" w:cs="Arial"/>
          <w:bCs/>
        </w:rPr>
        <w:t xml:space="preserve"> your </w:t>
      </w:r>
      <w:r w:rsidR="00D345AA" w:rsidRPr="00A25409">
        <w:rPr>
          <w:rFonts w:ascii="Arial" w:hAnsi="Arial" w:cs="Arial"/>
          <w:bCs/>
        </w:rPr>
        <w:t xml:space="preserve">Entity </w:t>
      </w:r>
      <w:r w:rsidRPr="00A25409">
        <w:rPr>
          <w:rFonts w:ascii="Arial" w:hAnsi="Arial" w:cs="Arial"/>
          <w:bCs/>
        </w:rPr>
        <w:t xml:space="preserve">will provide Specimen Handling as described in </w:t>
      </w:r>
      <w:r w:rsidR="00D345AA" w:rsidRPr="00A25409">
        <w:rPr>
          <w:rFonts w:ascii="Arial" w:hAnsi="Arial" w:cs="Arial"/>
          <w:bCs/>
        </w:rPr>
        <w:t xml:space="preserve">Paragraph 3.3 – Specimen Handling of </w:t>
      </w:r>
      <w:r w:rsidRPr="00A25409">
        <w:rPr>
          <w:rFonts w:ascii="Arial" w:hAnsi="Arial" w:cs="Arial"/>
          <w:bCs/>
        </w:rPr>
        <w:t>Attachment A</w:t>
      </w:r>
      <w:r w:rsidR="00D345AA" w:rsidRPr="00A25409">
        <w:rPr>
          <w:rFonts w:ascii="Arial" w:hAnsi="Arial" w:cs="Arial"/>
          <w:bCs/>
        </w:rPr>
        <w:t xml:space="preserve"> – </w:t>
      </w:r>
      <w:r w:rsidRPr="00A25409">
        <w:rPr>
          <w:rFonts w:ascii="Arial" w:hAnsi="Arial" w:cs="Arial"/>
          <w:bCs/>
        </w:rPr>
        <w:t>Statement of Work</w:t>
      </w:r>
      <w:r w:rsidR="00D345AA" w:rsidRPr="00A25409">
        <w:rPr>
          <w:rFonts w:ascii="Arial" w:hAnsi="Arial" w:cs="Arial"/>
          <w:bCs/>
        </w:rPr>
        <w:t xml:space="preserve"> to the RFA.</w:t>
      </w:r>
      <w:r w:rsidRPr="00A25409">
        <w:rPr>
          <w:rFonts w:ascii="Arial" w:hAnsi="Arial" w:cs="Arial"/>
          <w:bCs/>
        </w:rPr>
        <w:t xml:space="preserve"> </w:t>
      </w:r>
    </w:p>
    <w:p w14:paraId="02DE788E" w14:textId="77777777" w:rsidR="009E3BFD" w:rsidRPr="00A25409" w:rsidRDefault="009E3BFD" w:rsidP="009E3BFD">
      <w:pPr>
        <w:pStyle w:val="ListParagraph"/>
        <w:spacing w:after="0" w:line="240" w:lineRule="auto"/>
        <w:ind w:left="2520"/>
      </w:pPr>
    </w:p>
    <w:sdt>
      <w:sdtPr>
        <w:rPr>
          <w:rStyle w:val="DefaultCG"/>
        </w:rPr>
        <w:alias w:val="A&amp;M 3.3.C"/>
        <w:tag w:val="A&amp;M 3.3.C"/>
        <w:id w:val="1420370989"/>
        <w:placeholder>
          <w:docPart w:val="6AB5349038F441FDA6C6372921FD7425"/>
        </w:placeholder>
        <w:showingPlcHdr/>
        <w:text w:multiLine="1"/>
      </w:sdtPr>
      <w:sdtEndPr>
        <w:rPr>
          <w:rStyle w:val="DefaultParagraphFont"/>
          <w:rFonts w:asciiTheme="minorHAnsi" w:hAnsiTheme="minorHAnsi"/>
        </w:rPr>
      </w:sdtEndPr>
      <w:sdtContent>
        <w:p w14:paraId="3BB2E07A" w14:textId="585A7EB6" w:rsidR="00A7100C" w:rsidRPr="00A25409" w:rsidRDefault="006753F5" w:rsidP="009E3BFD">
          <w:pPr>
            <w:pBdr>
              <w:top w:val="single" w:sz="4" w:space="1" w:color="auto"/>
              <w:left w:val="single" w:sz="4" w:space="4" w:color="auto"/>
              <w:bottom w:val="single" w:sz="4" w:space="1" w:color="auto"/>
              <w:right w:val="single" w:sz="4" w:space="4" w:color="auto"/>
            </w:pBdr>
            <w:spacing w:after="0" w:line="240" w:lineRule="auto"/>
            <w:ind w:left="1440"/>
            <w:contextualSpacing/>
          </w:pPr>
          <w:r w:rsidRPr="00A25409">
            <w:rPr>
              <w:rStyle w:val="PlaceholderText"/>
            </w:rPr>
            <w:t>Click or tap here to enter text.</w:t>
          </w:r>
        </w:p>
      </w:sdtContent>
    </w:sdt>
    <w:p w14:paraId="1FECFD19" w14:textId="77777777" w:rsidR="00A7100C" w:rsidRPr="00A25409" w:rsidRDefault="00A7100C" w:rsidP="009E3BFD">
      <w:pPr>
        <w:pStyle w:val="BodyTextIndent"/>
        <w:keepNext/>
        <w:spacing w:after="0" w:line="240" w:lineRule="auto"/>
        <w:ind w:left="2520"/>
        <w:contextualSpacing/>
        <w:rPr>
          <w:rFonts w:cstheme="minorHAnsi"/>
        </w:rPr>
      </w:pPr>
    </w:p>
    <w:p w14:paraId="0974B869" w14:textId="77777777" w:rsidR="009E3BFD" w:rsidRPr="009E3BFD" w:rsidRDefault="00721DF7" w:rsidP="009E3BFD">
      <w:pPr>
        <w:pStyle w:val="ListParagraph"/>
        <w:numPr>
          <w:ilvl w:val="0"/>
          <w:numId w:val="3"/>
        </w:numPr>
        <w:spacing w:after="0" w:line="240" w:lineRule="auto"/>
        <w:ind w:left="2520" w:right="68"/>
        <w:rPr>
          <w:rFonts w:ascii="Arial" w:hAnsi="Arial" w:cs="Arial"/>
          <w:bCs/>
        </w:rPr>
      </w:pPr>
      <w:r w:rsidRPr="00A25409">
        <w:rPr>
          <w:rFonts w:ascii="Arial" w:hAnsi="Arial" w:cs="Arial"/>
          <w:bCs/>
        </w:rPr>
        <w:t>Provid</w:t>
      </w:r>
      <w:r w:rsidR="00F500CE" w:rsidRPr="00A25409">
        <w:rPr>
          <w:rFonts w:ascii="Arial" w:hAnsi="Arial" w:cs="Arial"/>
          <w:bCs/>
        </w:rPr>
        <w:t>e</w:t>
      </w:r>
      <w:r w:rsidRPr="00A25409">
        <w:rPr>
          <w:rFonts w:ascii="Arial" w:hAnsi="Arial" w:cs="Arial"/>
          <w:bCs/>
        </w:rPr>
        <w:t xml:space="preserve"> a narrative demonstrating how as a </w:t>
      </w:r>
      <w:r w:rsidR="00D345AA" w:rsidRPr="00A25409">
        <w:rPr>
          <w:rFonts w:ascii="Arial" w:hAnsi="Arial" w:cs="Arial"/>
          <w:bCs/>
        </w:rPr>
        <w:t>Contractor</w:t>
      </w:r>
      <w:r w:rsidRPr="00A25409">
        <w:rPr>
          <w:rFonts w:ascii="Arial" w:hAnsi="Arial" w:cs="Arial"/>
          <w:bCs/>
        </w:rPr>
        <w:t xml:space="preserve"> your </w:t>
      </w:r>
      <w:r w:rsidR="00D345AA" w:rsidRPr="00A25409">
        <w:rPr>
          <w:rFonts w:ascii="Arial" w:hAnsi="Arial" w:cs="Arial"/>
          <w:bCs/>
        </w:rPr>
        <w:t xml:space="preserve">Entity </w:t>
      </w:r>
      <w:r w:rsidRPr="00A25409">
        <w:rPr>
          <w:rFonts w:ascii="Arial" w:hAnsi="Arial" w:cs="Arial"/>
          <w:bCs/>
        </w:rPr>
        <w:t xml:space="preserve">will provide Consultation Services as described in </w:t>
      </w:r>
      <w:r w:rsidR="00D345AA" w:rsidRPr="00A25409">
        <w:rPr>
          <w:rFonts w:ascii="Arial" w:hAnsi="Arial" w:cs="Arial"/>
          <w:bCs/>
        </w:rPr>
        <w:t>Paragraph 3.6</w:t>
      </w:r>
      <w:r w:rsidR="003A28BA">
        <w:rPr>
          <w:rFonts w:ascii="Arial" w:hAnsi="Arial" w:cs="Arial"/>
          <w:bCs/>
        </w:rPr>
        <w:t>.1</w:t>
      </w:r>
      <w:r w:rsidR="00D345AA" w:rsidRPr="00A25409">
        <w:rPr>
          <w:rFonts w:ascii="Arial" w:hAnsi="Arial" w:cs="Arial"/>
          <w:bCs/>
        </w:rPr>
        <w:t xml:space="preserve"> – </w:t>
      </w:r>
      <w:r w:rsidR="00D345AA" w:rsidRPr="00A25409">
        <w:rPr>
          <w:rFonts w:ascii="Arial" w:hAnsi="Arial" w:cs="Arial"/>
          <w:bCs/>
        </w:rPr>
        <w:lastRenderedPageBreak/>
        <w:t xml:space="preserve">County Personnel Consultation of </w:t>
      </w:r>
      <w:r w:rsidRPr="00A25409">
        <w:rPr>
          <w:rFonts w:ascii="Arial" w:hAnsi="Arial" w:cs="Arial"/>
          <w:bCs/>
        </w:rPr>
        <w:t>Attachment A</w:t>
      </w:r>
      <w:r w:rsidR="00D345AA" w:rsidRPr="00A25409">
        <w:rPr>
          <w:rFonts w:ascii="Arial" w:hAnsi="Arial" w:cs="Arial"/>
          <w:bCs/>
        </w:rPr>
        <w:t xml:space="preserve"> – </w:t>
      </w:r>
      <w:r w:rsidRPr="00A25409">
        <w:rPr>
          <w:rFonts w:ascii="Arial" w:hAnsi="Arial" w:cs="Arial"/>
          <w:bCs/>
        </w:rPr>
        <w:t xml:space="preserve">Statement of Work </w:t>
      </w:r>
      <w:r w:rsidR="00D345AA" w:rsidRPr="00A25409">
        <w:rPr>
          <w:rFonts w:ascii="Arial" w:hAnsi="Arial" w:cs="Arial"/>
          <w:bCs/>
        </w:rPr>
        <w:t>to the RFA</w:t>
      </w:r>
      <w:r w:rsidRPr="00A25409">
        <w:rPr>
          <w:rFonts w:ascii="Arial" w:hAnsi="Arial" w:cs="Arial"/>
          <w:bCs/>
        </w:rPr>
        <w:t>.</w:t>
      </w:r>
      <w:r w:rsidR="008F4DE0" w:rsidRPr="00A25409">
        <w:rPr>
          <w:rFonts w:cs="Arial"/>
          <w:bCs/>
        </w:rPr>
        <w:t xml:space="preserve"> </w:t>
      </w:r>
    </w:p>
    <w:p w14:paraId="42CF5F70" w14:textId="2BC39696" w:rsidR="00A86F34" w:rsidRPr="00A25409" w:rsidRDefault="00880DBA" w:rsidP="009E3BFD">
      <w:pPr>
        <w:pStyle w:val="ListParagraph"/>
        <w:spacing w:after="0" w:line="240" w:lineRule="auto"/>
        <w:ind w:left="2520" w:right="68"/>
        <w:rPr>
          <w:rFonts w:ascii="Arial" w:hAnsi="Arial" w:cs="Arial"/>
          <w:bCs/>
        </w:rPr>
      </w:pPr>
      <w:r w:rsidRPr="00A25409">
        <w:rPr>
          <w:rFonts w:cs="Arial"/>
          <w:bCs/>
        </w:rPr>
        <w:t xml:space="preserve"> </w:t>
      </w:r>
    </w:p>
    <w:bookmarkStart w:id="6" w:name="_Hlk114070457" w:displacedByCustomXml="next"/>
    <w:sdt>
      <w:sdtPr>
        <w:rPr>
          <w:rStyle w:val="DefaultCG"/>
        </w:rPr>
        <w:alias w:val="A&amp;M 3.3.D"/>
        <w:tag w:val="A&amp;M 3.3.D"/>
        <w:id w:val="316078372"/>
        <w:placeholder>
          <w:docPart w:val="57B996F9E792420C98DC4D4236737996"/>
        </w:placeholder>
        <w:showingPlcHdr/>
        <w:text w:multiLine="1"/>
      </w:sdtPr>
      <w:sdtEndPr>
        <w:rPr>
          <w:rStyle w:val="DefaultParagraphFont"/>
          <w:rFonts w:asciiTheme="minorHAnsi" w:hAnsiTheme="minorHAnsi"/>
        </w:rPr>
      </w:sdtEndPr>
      <w:sdtContent>
        <w:p w14:paraId="2D6B5368" w14:textId="52C8B8A5" w:rsidR="00A86F34" w:rsidRPr="00E46D49" w:rsidRDefault="00A86F34" w:rsidP="009E3BFD">
          <w:pPr>
            <w:pBdr>
              <w:top w:val="single" w:sz="4" w:space="1" w:color="auto"/>
              <w:left w:val="single" w:sz="4" w:space="4" w:color="auto"/>
              <w:bottom w:val="single" w:sz="4" w:space="1" w:color="auto"/>
              <w:right w:val="single" w:sz="4" w:space="4" w:color="auto"/>
            </w:pBdr>
            <w:spacing w:after="0" w:line="240" w:lineRule="auto"/>
            <w:ind w:left="1440"/>
            <w:contextualSpacing/>
            <w:rPr>
              <w:rFonts w:ascii="Arial" w:hAnsi="Arial"/>
            </w:rPr>
          </w:pPr>
          <w:r w:rsidRPr="00A25409">
            <w:rPr>
              <w:rStyle w:val="PlaceholderText"/>
            </w:rPr>
            <w:t>Click or tap here to enter text.</w:t>
          </w:r>
        </w:p>
      </w:sdtContent>
    </w:sdt>
    <w:bookmarkEnd w:id="6" w:displacedByCustomXml="prev"/>
    <w:p w14:paraId="06454342" w14:textId="77777777" w:rsidR="00B672C1" w:rsidRDefault="00B672C1" w:rsidP="009E3BFD">
      <w:pPr>
        <w:pStyle w:val="ListParagraph"/>
        <w:spacing w:after="0" w:line="240" w:lineRule="auto"/>
        <w:ind w:left="2520" w:right="68"/>
        <w:rPr>
          <w:rFonts w:ascii="Arial" w:hAnsi="Arial" w:cs="Arial"/>
          <w:bCs/>
        </w:rPr>
      </w:pPr>
    </w:p>
    <w:p w14:paraId="49F583D4" w14:textId="3A278D24" w:rsidR="00E46D49" w:rsidRDefault="00721DF7" w:rsidP="009E3BFD">
      <w:pPr>
        <w:pStyle w:val="ListParagraph"/>
        <w:numPr>
          <w:ilvl w:val="0"/>
          <w:numId w:val="3"/>
        </w:numPr>
        <w:spacing w:after="0" w:line="240" w:lineRule="auto"/>
        <w:ind w:left="2520" w:right="72"/>
        <w:rPr>
          <w:rFonts w:ascii="Arial" w:hAnsi="Arial" w:cs="Arial"/>
          <w:bCs/>
        </w:rPr>
      </w:pPr>
      <w:r w:rsidRPr="00721DF7">
        <w:rPr>
          <w:rFonts w:ascii="Arial" w:hAnsi="Arial" w:cs="Arial"/>
          <w:bCs/>
        </w:rPr>
        <w:t>Provid</w:t>
      </w:r>
      <w:r w:rsidR="00F500CE">
        <w:rPr>
          <w:rFonts w:ascii="Arial" w:hAnsi="Arial" w:cs="Arial"/>
          <w:bCs/>
        </w:rPr>
        <w:t>e</w:t>
      </w:r>
      <w:r w:rsidRPr="00721DF7">
        <w:rPr>
          <w:rFonts w:ascii="Arial" w:hAnsi="Arial" w:cs="Arial"/>
          <w:bCs/>
        </w:rPr>
        <w:t xml:space="preserve"> a narrative demonstrating how as a </w:t>
      </w:r>
      <w:r w:rsidR="00D345AA">
        <w:rPr>
          <w:rFonts w:ascii="Arial" w:hAnsi="Arial" w:cs="Arial"/>
          <w:bCs/>
        </w:rPr>
        <w:t>C</w:t>
      </w:r>
      <w:r w:rsidR="00D345AA" w:rsidRPr="00721DF7">
        <w:rPr>
          <w:rFonts w:ascii="Arial" w:hAnsi="Arial" w:cs="Arial"/>
          <w:bCs/>
        </w:rPr>
        <w:t>ontractor</w:t>
      </w:r>
      <w:r w:rsidRPr="00721DF7">
        <w:rPr>
          <w:rFonts w:ascii="Arial" w:hAnsi="Arial" w:cs="Arial"/>
          <w:bCs/>
        </w:rPr>
        <w:t xml:space="preserve"> your </w:t>
      </w:r>
      <w:r w:rsidR="00D345AA">
        <w:rPr>
          <w:rFonts w:ascii="Arial" w:hAnsi="Arial" w:cs="Arial"/>
          <w:bCs/>
        </w:rPr>
        <w:t xml:space="preserve">Entity </w:t>
      </w:r>
      <w:r w:rsidR="00D61D76">
        <w:rPr>
          <w:rFonts w:ascii="Arial" w:hAnsi="Arial" w:cs="Arial"/>
          <w:bCs/>
        </w:rPr>
        <w:t>will</w:t>
      </w:r>
      <w:r w:rsidRPr="00721DF7">
        <w:rPr>
          <w:rFonts w:ascii="Arial" w:hAnsi="Arial" w:cs="Arial"/>
          <w:bCs/>
        </w:rPr>
        <w:t xml:space="preserve"> </w:t>
      </w:r>
      <w:r w:rsidR="00D61D76">
        <w:rPr>
          <w:rFonts w:ascii="Arial" w:hAnsi="Arial" w:cs="Arial"/>
          <w:bCs/>
        </w:rPr>
        <w:t>p</w:t>
      </w:r>
      <w:r w:rsidRPr="00721DF7">
        <w:rPr>
          <w:rFonts w:ascii="Arial" w:hAnsi="Arial" w:cs="Arial"/>
          <w:bCs/>
        </w:rPr>
        <w:t>rovid</w:t>
      </w:r>
      <w:r w:rsidR="00D61D76">
        <w:rPr>
          <w:rFonts w:ascii="Arial" w:hAnsi="Arial" w:cs="Arial"/>
          <w:bCs/>
        </w:rPr>
        <w:t>e</w:t>
      </w:r>
      <w:r w:rsidRPr="00721DF7">
        <w:rPr>
          <w:rFonts w:ascii="Arial" w:hAnsi="Arial" w:cs="Arial"/>
          <w:bCs/>
        </w:rPr>
        <w:t xml:space="preserve"> </w:t>
      </w:r>
      <w:r w:rsidRPr="00A25409">
        <w:rPr>
          <w:rFonts w:ascii="Arial" w:hAnsi="Arial" w:cs="Arial"/>
          <w:bCs/>
        </w:rPr>
        <w:t>the Data Transfer meth</w:t>
      </w:r>
      <w:r w:rsidR="00D61D76" w:rsidRPr="00A25409">
        <w:rPr>
          <w:rFonts w:ascii="Arial" w:hAnsi="Arial" w:cs="Arial"/>
          <w:bCs/>
        </w:rPr>
        <w:t>odology</w:t>
      </w:r>
      <w:r w:rsidRPr="00A25409">
        <w:rPr>
          <w:rFonts w:ascii="Arial" w:hAnsi="Arial" w:cs="Arial"/>
          <w:bCs/>
        </w:rPr>
        <w:t xml:space="preserve"> described in </w:t>
      </w:r>
      <w:r w:rsidR="00D345AA" w:rsidRPr="00A25409">
        <w:rPr>
          <w:rFonts w:ascii="Arial" w:hAnsi="Arial" w:cs="Arial"/>
          <w:bCs/>
        </w:rPr>
        <w:t xml:space="preserve">Paragraph 3.7 – Data Transfer of </w:t>
      </w:r>
      <w:r w:rsidRPr="00A25409">
        <w:rPr>
          <w:rFonts w:ascii="Arial" w:hAnsi="Arial" w:cs="Arial"/>
          <w:bCs/>
        </w:rPr>
        <w:t>Attachment A</w:t>
      </w:r>
      <w:r w:rsidR="00D345AA" w:rsidRPr="00A25409">
        <w:rPr>
          <w:rFonts w:ascii="Arial" w:hAnsi="Arial" w:cs="Arial"/>
          <w:bCs/>
        </w:rPr>
        <w:t xml:space="preserve"> – </w:t>
      </w:r>
      <w:r w:rsidRPr="00A25409">
        <w:rPr>
          <w:rFonts w:ascii="Arial" w:hAnsi="Arial" w:cs="Arial"/>
          <w:bCs/>
        </w:rPr>
        <w:t xml:space="preserve">Statement of Work </w:t>
      </w:r>
      <w:r w:rsidR="00D345AA" w:rsidRPr="00A25409">
        <w:rPr>
          <w:rFonts w:ascii="Arial" w:hAnsi="Arial" w:cs="Arial"/>
          <w:bCs/>
        </w:rPr>
        <w:t>to the RFA</w:t>
      </w:r>
      <w:r w:rsidRPr="00A25409">
        <w:rPr>
          <w:rFonts w:ascii="Arial" w:hAnsi="Arial" w:cs="Arial"/>
          <w:bCs/>
        </w:rPr>
        <w:t xml:space="preserve">.  </w:t>
      </w:r>
      <w:r w:rsidR="00D345AA" w:rsidRPr="00A25409">
        <w:rPr>
          <w:rFonts w:ascii="Arial" w:hAnsi="Arial" w:cs="Arial"/>
          <w:bCs/>
        </w:rPr>
        <w:t xml:space="preserve">Include </w:t>
      </w:r>
      <w:r w:rsidRPr="00A25409">
        <w:rPr>
          <w:rFonts w:ascii="Arial" w:hAnsi="Arial" w:cs="Arial"/>
          <w:bCs/>
        </w:rPr>
        <w:t xml:space="preserve">a timeline </w:t>
      </w:r>
      <w:r w:rsidR="00A25409" w:rsidRPr="00A25409">
        <w:rPr>
          <w:rFonts w:ascii="Arial" w:hAnsi="Arial" w:cs="Arial"/>
          <w:bCs/>
        </w:rPr>
        <w:t xml:space="preserve">for the implementation of the methodology, </w:t>
      </w:r>
      <w:r w:rsidRPr="00A25409">
        <w:rPr>
          <w:rFonts w:ascii="Arial" w:hAnsi="Arial" w:cs="Arial"/>
          <w:bCs/>
        </w:rPr>
        <w:t xml:space="preserve">if applicable. </w:t>
      </w:r>
    </w:p>
    <w:p w14:paraId="459551AB" w14:textId="77777777" w:rsidR="009E3BFD" w:rsidRPr="00A25409" w:rsidRDefault="009E3BFD" w:rsidP="009E3BFD">
      <w:pPr>
        <w:pStyle w:val="ListParagraph"/>
        <w:spacing w:after="0" w:line="240" w:lineRule="auto"/>
        <w:ind w:left="2520" w:right="72"/>
        <w:rPr>
          <w:rFonts w:ascii="Arial" w:hAnsi="Arial" w:cs="Arial"/>
          <w:bCs/>
        </w:rPr>
      </w:pPr>
    </w:p>
    <w:p w14:paraId="74732B62" w14:textId="4E246979" w:rsidR="00E46D49" w:rsidRPr="00A25409" w:rsidRDefault="00E46D49" w:rsidP="009E3BFD">
      <w:pPr>
        <w:keepNext/>
        <w:pBdr>
          <w:top w:val="single" w:sz="4" w:space="1" w:color="auto"/>
          <w:left w:val="single" w:sz="4" w:space="4" w:color="auto"/>
          <w:bottom w:val="single" w:sz="4" w:space="1" w:color="auto"/>
          <w:right w:val="single" w:sz="4" w:space="4" w:color="auto"/>
        </w:pBdr>
        <w:tabs>
          <w:tab w:val="right" w:pos="9360"/>
        </w:tabs>
        <w:spacing w:after="0" w:line="240" w:lineRule="auto"/>
        <w:ind w:left="1440"/>
        <w:contextualSpacing/>
        <w:rPr>
          <w:rFonts w:ascii="Arial" w:hAnsi="Arial"/>
        </w:rPr>
      </w:pPr>
      <w:r w:rsidRPr="00A25409">
        <w:t xml:space="preserve"> </w:t>
      </w:r>
      <w:bookmarkStart w:id="7" w:name="_Hlk114070433"/>
      <w:sdt>
        <w:sdtPr>
          <w:rPr>
            <w:rStyle w:val="DefaultCG"/>
          </w:rPr>
          <w:alias w:val="A&amp;M 3.3.E"/>
          <w:tag w:val="A&amp;M 3.3.E"/>
          <w:id w:val="-298683327"/>
          <w:placeholder>
            <w:docPart w:val="EE8843BD86634D0D96EE085ADE474E34"/>
          </w:placeholder>
          <w:showingPlcHdr/>
          <w:text w:multiLine="1"/>
        </w:sdtPr>
        <w:sdtEndPr>
          <w:rPr>
            <w:rStyle w:val="DefaultParagraphFont"/>
            <w:rFonts w:asciiTheme="minorHAnsi" w:hAnsiTheme="minorHAnsi"/>
          </w:rPr>
        </w:sdtEndPr>
        <w:sdtContent>
          <w:r w:rsidRPr="00A25409">
            <w:rPr>
              <w:rStyle w:val="PlaceholderText"/>
            </w:rPr>
            <w:t>Click or tap here to enter text.</w:t>
          </w:r>
        </w:sdtContent>
      </w:sdt>
      <w:bookmarkEnd w:id="7"/>
      <w:r w:rsidR="00E71140" w:rsidRPr="00A25409">
        <w:rPr>
          <w:rStyle w:val="DefaultCG"/>
        </w:rPr>
        <w:tab/>
      </w:r>
    </w:p>
    <w:p w14:paraId="572E59FA" w14:textId="77777777" w:rsidR="00B672C1" w:rsidRPr="00A25409" w:rsidRDefault="00B672C1" w:rsidP="009E3BFD">
      <w:pPr>
        <w:pStyle w:val="ListParagraph"/>
        <w:spacing w:after="0" w:line="240" w:lineRule="auto"/>
        <w:ind w:left="2520" w:right="68"/>
        <w:rPr>
          <w:rFonts w:ascii="Arial" w:hAnsi="Arial" w:cs="Arial"/>
          <w:bCs/>
        </w:rPr>
      </w:pPr>
    </w:p>
    <w:p w14:paraId="691D91D2" w14:textId="70E38ACB" w:rsidR="00721DF7" w:rsidRPr="00A25409" w:rsidRDefault="00721DF7" w:rsidP="009E3BFD">
      <w:pPr>
        <w:pStyle w:val="ListParagraph"/>
        <w:spacing w:after="0" w:line="240" w:lineRule="auto"/>
        <w:ind w:left="1440"/>
        <w:rPr>
          <w:rFonts w:cs="Arial"/>
          <w:smallCaps/>
          <w:szCs w:val="24"/>
          <w:u w:val="single"/>
        </w:rPr>
      </w:pPr>
      <w:r w:rsidRPr="00A25409">
        <w:rPr>
          <w:rFonts w:cs="Arial"/>
        </w:rPr>
        <w:t>3.3.2</w:t>
      </w:r>
      <w:r w:rsidRPr="00A25409">
        <w:rPr>
          <w:rFonts w:cs="Arial"/>
        </w:rPr>
        <w:tab/>
      </w:r>
      <w:r w:rsidRPr="00A25409">
        <w:rPr>
          <w:rFonts w:cs="Arial"/>
          <w:smallCaps/>
          <w:szCs w:val="24"/>
          <w:u w:val="single"/>
        </w:rPr>
        <w:t>Molecular and Genetic Testing</w:t>
      </w:r>
    </w:p>
    <w:p w14:paraId="1B9DEF83" w14:textId="77777777" w:rsidR="00721DF7" w:rsidRPr="00A25409" w:rsidRDefault="00721DF7" w:rsidP="009E3BFD">
      <w:pPr>
        <w:pStyle w:val="ListParagraph"/>
        <w:spacing w:after="0" w:line="240" w:lineRule="auto"/>
        <w:ind w:left="2520" w:right="68"/>
        <w:rPr>
          <w:rFonts w:ascii="Arial" w:hAnsi="Arial" w:cs="Arial"/>
          <w:bCs/>
        </w:rPr>
      </w:pPr>
    </w:p>
    <w:p w14:paraId="2941BF99" w14:textId="446A13B7" w:rsidR="000A5C0D" w:rsidRPr="000A5C0D" w:rsidRDefault="000A5C0D" w:rsidP="009E3BFD">
      <w:pPr>
        <w:pStyle w:val="ListParagraph"/>
        <w:numPr>
          <w:ilvl w:val="0"/>
          <w:numId w:val="5"/>
        </w:numPr>
        <w:spacing w:after="0" w:line="240" w:lineRule="auto"/>
        <w:ind w:left="2520" w:right="68"/>
        <w:rPr>
          <w:rFonts w:ascii="Arial" w:hAnsi="Arial" w:cs="Arial"/>
          <w:bCs/>
          <w:szCs w:val="24"/>
        </w:rPr>
      </w:pPr>
      <w:r w:rsidRPr="00A25409">
        <w:rPr>
          <w:rFonts w:ascii="Arial" w:hAnsi="Arial" w:cs="Arial"/>
          <w:bCs/>
          <w:szCs w:val="24"/>
        </w:rPr>
        <w:t xml:space="preserve">Is your </w:t>
      </w:r>
      <w:r w:rsidR="00D345AA" w:rsidRPr="00A25409">
        <w:rPr>
          <w:rFonts w:ascii="Arial" w:hAnsi="Arial" w:cs="Arial"/>
          <w:bCs/>
          <w:szCs w:val="24"/>
        </w:rPr>
        <w:t>Entity willing and able to provide</w:t>
      </w:r>
      <w:r w:rsidR="00D345AA" w:rsidRPr="000A5C0D">
        <w:rPr>
          <w:rFonts w:ascii="Arial" w:hAnsi="Arial" w:cs="Arial"/>
          <w:bCs/>
          <w:szCs w:val="24"/>
        </w:rPr>
        <w:t xml:space="preserve"> </w:t>
      </w:r>
      <w:r w:rsidRPr="000A5C0D">
        <w:rPr>
          <w:rFonts w:ascii="Arial" w:hAnsi="Arial" w:cs="Arial"/>
          <w:bCs/>
          <w:szCs w:val="24"/>
        </w:rPr>
        <w:t>Molecular</w:t>
      </w:r>
      <w:r w:rsidR="00507F82">
        <w:rPr>
          <w:rFonts w:ascii="Arial" w:hAnsi="Arial" w:cs="Arial"/>
          <w:bCs/>
          <w:szCs w:val="24"/>
        </w:rPr>
        <w:t xml:space="preserve"> and Genetic</w:t>
      </w:r>
      <w:r w:rsidRPr="000A5C0D">
        <w:rPr>
          <w:rFonts w:ascii="Arial" w:hAnsi="Arial" w:cs="Arial"/>
          <w:bCs/>
          <w:szCs w:val="24"/>
        </w:rPr>
        <w:t xml:space="preserve"> Testing?  </w:t>
      </w:r>
    </w:p>
    <w:p w14:paraId="5A6029AC" w14:textId="77777777" w:rsidR="000A5C0D" w:rsidRPr="000A5C0D" w:rsidRDefault="000A5C0D" w:rsidP="009E3BFD">
      <w:pPr>
        <w:pStyle w:val="ListParagraph"/>
        <w:spacing w:after="0" w:line="240" w:lineRule="auto"/>
        <w:ind w:left="72" w:right="76"/>
        <w:rPr>
          <w:rFonts w:ascii="Arial" w:hAnsi="Arial" w:cs="Arial"/>
          <w:bCs/>
          <w:szCs w:val="24"/>
        </w:rPr>
      </w:pPr>
    </w:p>
    <w:p w14:paraId="362B8433" w14:textId="74BE7B56" w:rsidR="000A5C0D" w:rsidRPr="000A5C0D" w:rsidRDefault="00CE0B4C" w:rsidP="009E3BFD">
      <w:pPr>
        <w:pStyle w:val="ListParagraph"/>
        <w:spacing w:after="0" w:line="240" w:lineRule="auto"/>
        <w:ind w:left="3600" w:right="76" w:hanging="1084"/>
        <w:rPr>
          <w:rFonts w:ascii="Arial" w:hAnsi="Arial" w:cs="Arial"/>
          <w:bCs/>
          <w:szCs w:val="24"/>
          <w:u w:val="single"/>
        </w:rPr>
      </w:pPr>
      <w:sdt>
        <w:sdtPr>
          <w:rPr>
            <w:rFonts w:ascii="Arial" w:hAnsi="Arial" w:cs="Arial"/>
            <w:bCs/>
            <w:szCs w:val="24"/>
          </w:rPr>
          <w:id w:val="-1340457595"/>
          <w14:checkbox>
            <w14:checked w14:val="0"/>
            <w14:checkedState w14:val="2612" w14:font="MS Gothic"/>
            <w14:uncheckedState w14:val="2610" w14:font="MS Gothic"/>
          </w14:checkbox>
        </w:sdtPr>
        <w:sdtEndPr/>
        <w:sdtContent>
          <w:r w:rsidR="000A5C0D" w:rsidRPr="000A5C0D">
            <w:rPr>
              <w:rFonts w:ascii="MS Gothic" w:eastAsia="MS Gothic" w:hAnsi="MS Gothic" w:cs="Arial" w:hint="eastAsia"/>
              <w:bCs/>
              <w:szCs w:val="24"/>
            </w:rPr>
            <w:t>☐</w:t>
          </w:r>
        </w:sdtContent>
      </w:sdt>
      <w:r w:rsidR="000A5C0D" w:rsidRPr="000A5C0D">
        <w:rPr>
          <w:rFonts w:ascii="Arial" w:hAnsi="Arial" w:cs="Arial"/>
          <w:bCs/>
          <w:szCs w:val="24"/>
        </w:rPr>
        <w:t xml:space="preserve"> </w:t>
      </w:r>
      <w:r w:rsidR="000A5C0D" w:rsidRPr="000A5C0D">
        <w:rPr>
          <w:rFonts w:ascii="Arial" w:hAnsi="Arial" w:cs="Arial"/>
          <w:b/>
          <w:szCs w:val="24"/>
        </w:rPr>
        <w:t>YES</w:t>
      </w:r>
      <w:r w:rsidR="000A5C0D">
        <w:rPr>
          <w:rFonts w:ascii="Arial" w:hAnsi="Arial" w:cs="Arial"/>
          <w:b/>
          <w:szCs w:val="24"/>
        </w:rPr>
        <w:tab/>
      </w:r>
      <w:r w:rsidR="000A5C0D" w:rsidRPr="000A5C0D">
        <w:rPr>
          <w:rFonts w:ascii="Arial" w:hAnsi="Arial" w:cs="Arial"/>
          <w:bCs/>
          <w:szCs w:val="24"/>
        </w:rPr>
        <w:t xml:space="preserve">My </w:t>
      </w:r>
      <w:r w:rsidR="00D345AA">
        <w:rPr>
          <w:rFonts w:ascii="Arial" w:hAnsi="Arial" w:cs="Arial"/>
          <w:bCs/>
          <w:szCs w:val="24"/>
        </w:rPr>
        <w:t xml:space="preserve">Entity </w:t>
      </w:r>
      <w:r w:rsidR="000A5C0D" w:rsidRPr="000A5C0D">
        <w:rPr>
          <w:rFonts w:ascii="Arial" w:hAnsi="Arial" w:cs="Arial"/>
          <w:bCs/>
          <w:szCs w:val="24"/>
        </w:rPr>
        <w:t xml:space="preserve">is </w:t>
      </w:r>
      <w:r w:rsidR="00D345AA">
        <w:rPr>
          <w:rFonts w:ascii="Arial" w:hAnsi="Arial" w:cs="Arial"/>
          <w:bCs/>
          <w:szCs w:val="24"/>
        </w:rPr>
        <w:t xml:space="preserve">willing and able to provide </w:t>
      </w:r>
      <w:r w:rsidR="000A5C0D" w:rsidRPr="000A5C0D">
        <w:rPr>
          <w:rFonts w:ascii="Arial" w:hAnsi="Arial" w:cs="Arial"/>
          <w:bCs/>
          <w:szCs w:val="24"/>
        </w:rPr>
        <w:t xml:space="preserve">Molecular Testing. </w:t>
      </w:r>
      <w:r w:rsidR="009622F7">
        <w:rPr>
          <w:rFonts w:ascii="Arial" w:hAnsi="Arial" w:cs="Arial"/>
          <w:bCs/>
          <w:i/>
          <w:iCs/>
          <w:szCs w:val="24"/>
          <w:u w:val="single"/>
        </w:rPr>
        <w:t xml:space="preserve">If your answer is </w:t>
      </w:r>
      <w:r w:rsidR="000A5C0D" w:rsidRPr="000A5C0D">
        <w:rPr>
          <w:rFonts w:ascii="Arial" w:hAnsi="Arial" w:cs="Arial"/>
          <w:bCs/>
          <w:i/>
          <w:iCs/>
          <w:szCs w:val="24"/>
          <w:u w:val="single"/>
        </w:rPr>
        <w:t>“YES”</w:t>
      </w:r>
      <w:r w:rsidR="009622F7">
        <w:rPr>
          <w:rFonts w:ascii="Arial" w:hAnsi="Arial" w:cs="Arial"/>
          <w:bCs/>
          <w:i/>
          <w:iCs/>
          <w:szCs w:val="24"/>
          <w:u w:val="single"/>
        </w:rPr>
        <w:t>, you</w:t>
      </w:r>
      <w:r w:rsidR="000A5C0D" w:rsidRPr="000A5C0D">
        <w:rPr>
          <w:rFonts w:ascii="Arial" w:hAnsi="Arial" w:cs="Arial"/>
          <w:bCs/>
          <w:i/>
          <w:iCs/>
          <w:szCs w:val="24"/>
          <w:u w:val="single"/>
        </w:rPr>
        <w:t xml:space="preserve"> must provide responses to all questions in </w:t>
      </w:r>
      <w:r w:rsidR="009622F7">
        <w:rPr>
          <w:rFonts w:ascii="Arial" w:hAnsi="Arial" w:cs="Arial"/>
          <w:bCs/>
          <w:i/>
          <w:iCs/>
          <w:szCs w:val="24"/>
          <w:u w:val="single"/>
        </w:rPr>
        <w:t>this Section 3.3.2 below</w:t>
      </w:r>
      <w:r w:rsidR="000A5C0D" w:rsidRPr="000A5C0D">
        <w:rPr>
          <w:rFonts w:ascii="Arial" w:hAnsi="Arial" w:cs="Arial"/>
          <w:bCs/>
          <w:szCs w:val="24"/>
          <w:u w:val="single"/>
        </w:rPr>
        <w:t>.</w:t>
      </w:r>
    </w:p>
    <w:p w14:paraId="3E7B74C4" w14:textId="77777777" w:rsidR="000A5C0D" w:rsidRPr="000A5C0D" w:rsidRDefault="000A5C0D" w:rsidP="009E3BFD">
      <w:pPr>
        <w:pStyle w:val="ListParagraph"/>
        <w:spacing w:after="0" w:line="240" w:lineRule="auto"/>
        <w:ind w:left="3600" w:right="76" w:hanging="1084"/>
        <w:rPr>
          <w:rFonts w:ascii="Arial" w:hAnsi="Arial" w:cs="Arial"/>
          <w:bCs/>
          <w:szCs w:val="24"/>
        </w:rPr>
      </w:pPr>
    </w:p>
    <w:p w14:paraId="73CECC9D" w14:textId="3BD14692" w:rsidR="000A5C0D" w:rsidRDefault="00CE0B4C" w:rsidP="009E3BFD">
      <w:pPr>
        <w:pStyle w:val="ListParagraph"/>
        <w:spacing w:after="0" w:line="240" w:lineRule="auto"/>
        <w:ind w:left="3600" w:right="68" w:hanging="1084"/>
        <w:rPr>
          <w:rFonts w:ascii="Arial" w:hAnsi="Arial" w:cs="Arial"/>
          <w:bCs/>
          <w:i/>
          <w:iCs/>
          <w:szCs w:val="24"/>
          <w:u w:val="single"/>
        </w:rPr>
      </w:pPr>
      <w:sdt>
        <w:sdtPr>
          <w:rPr>
            <w:rFonts w:ascii="Arial" w:hAnsi="Arial" w:cs="Arial"/>
            <w:bCs/>
            <w:szCs w:val="24"/>
          </w:rPr>
          <w:id w:val="-86620391"/>
          <w14:checkbox>
            <w14:checked w14:val="0"/>
            <w14:checkedState w14:val="2612" w14:font="MS Gothic"/>
            <w14:uncheckedState w14:val="2610" w14:font="MS Gothic"/>
          </w14:checkbox>
        </w:sdtPr>
        <w:sdtEndPr/>
        <w:sdtContent>
          <w:r w:rsidR="000A5C0D" w:rsidRPr="000A5C0D">
            <w:rPr>
              <w:rFonts w:ascii="MS Gothic" w:eastAsia="MS Gothic" w:hAnsi="MS Gothic" w:cs="Arial" w:hint="eastAsia"/>
              <w:bCs/>
              <w:szCs w:val="24"/>
            </w:rPr>
            <w:t>☐</w:t>
          </w:r>
        </w:sdtContent>
      </w:sdt>
      <w:r w:rsidR="000A5C0D" w:rsidRPr="000A5C0D">
        <w:rPr>
          <w:rFonts w:ascii="Arial" w:hAnsi="Arial" w:cs="Arial"/>
          <w:bCs/>
          <w:szCs w:val="24"/>
        </w:rPr>
        <w:t xml:space="preserve"> </w:t>
      </w:r>
      <w:r w:rsidR="000A5C0D" w:rsidRPr="000A5C0D">
        <w:rPr>
          <w:rFonts w:ascii="Arial" w:hAnsi="Arial" w:cs="Arial"/>
          <w:b/>
          <w:szCs w:val="24"/>
        </w:rPr>
        <w:t xml:space="preserve">NO </w:t>
      </w:r>
      <w:r w:rsidR="000A5C0D" w:rsidRPr="000A5C0D">
        <w:rPr>
          <w:rFonts w:ascii="Arial" w:hAnsi="Arial" w:cs="Arial"/>
          <w:b/>
          <w:szCs w:val="24"/>
        </w:rPr>
        <w:tab/>
      </w:r>
      <w:r w:rsidR="000A5C0D" w:rsidRPr="000A5C0D">
        <w:rPr>
          <w:rFonts w:ascii="Arial" w:hAnsi="Arial" w:cs="Arial"/>
          <w:bCs/>
          <w:szCs w:val="24"/>
        </w:rPr>
        <w:t xml:space="preserve">My </w:t>
      </w:r>
      <w:r w:rsidR="009622F7">
        <w:rPr>
          <w:rFonts w:ascii="Arial" w:hAnsi="Arial" w:cs="Arial"/>
          <w:bCs/>
          <w:szCs w:val="24"/>
        </w:rPr>
        <w:t>Entity</w:t>
      </w:r>
      <w:r w:rsidR="009622F7" w:rsidRPr="000A5C0D">
        <w:rPr>
          <w:rFonts w:ascii="Arial" w:hAnsi="Arial" w:cs="Arial"/>
          <w:bCs/>
          <w:szCs w:val="24"/>
        </w:rPr>
        <w:t xml:space="preserve"> </w:t>
      </w:r>
      <w:r w:rsidR="000A5C0D" w:rsidRPr="000A5C0D">
        <w:rPr>
          <w:rFonts w:ascii="Arial" w:hAnsi="Arial" w:cs="Arial"/>
          <w:bCs/>
          <w:szCs w:val="24"/>
        </w:rPr>
        <w:t xml:space="preserve">is not </w:t>
      </w:r>
      <w:r w:rsidR="009622F7">
        <w:rPr>
          <w:rFonts w:ascii="Arial" w:hAnsi="Arial" w:cs="Arial"/>
          <w:bCs/>
          <w:szCs w:val="24"/>
        </w:rPr>
        <w:t xml:space="preserve">willing and able to provide </w:t>
      </w:r>
      <w:r w:rsidR="000A5C0D" w:rsidRPr="000A5C0D">
        <w:rPr>
          <w:rFonts w:ascii="Arial" w:hAnsi="Arial" w:cs="Arial"/>
          <w:bCs/>
          <w:szCs w:val="24"/>
        </w:rPr>
        <w:t xml:space="preserve">Molecular </w:t>
      </w:r>
      <w:r w:rsidR="00507F82">
        <w:rPr>
          <w:rFonts w:ascii="Arial" w:hAnsi="Arial" w:cs="Arial"/>
          <w:bCs/>
          <w:szCs w:val="24"/>
        </w:rPr>
        <w:t xml:space="preserve">and Genetic </w:t>
      </w:r>
      <w:r w:rsidR="000A5C0D" w:rsidRPr="000A5C0D">
        <w:rPr>
          <w:rFonts w:ascii="Arial" w:hAnsi="Arial" w:cs="Arial"/>
          <w:bCs/>
          <w:szCs w:val="24"/>
        </w:rPr>
        <w:t xml:space="preserve">Testing.  </w:t>
      </w:r>
      <w:r w:rsidR="00507F82">
        <w:rPr>
          <w:rFonts w:ascii="Arial" w:hAnsi="Arial" w:cs="Arial"/>
          <w:bCs/>
          <w:i/>
          <w:iCs/>
          <w:szCs w:val="24"/>
          <w:u w:val="single"/>
        </w:rPr>
        <w:t xml:space="preserve">If </w:t>
      </w:r>
      <w:r w:rsidR="009622F7">
        <w:rPr>
          <w:rFonts w:ascii="Arial" w:hAnsi="Arial" w:cs="Arial"/>
          <w:bCs/>
          <w:i/>
          <w:iCs/>
          <w:szCs w:val="24"/>
          <w:u w:val="single"/>
        </w:rPr>
        <w:t xml:space="preserve">your answer is </w:t>
      </w:r>
      <w:r w:rsidR="000A5C0D" w:rsidRPr="000A5C0D">
        <w:rPr>
          <w:rFonts w:ascii="Arial" w:hAnsi="Arial" w:cs="Arial"/>
          <w:bCs/>
          <w:i/>
          <w:iCs/>
          <w:szCs w:val="24"/>
          <w:u w:val="single"/>
        </w:rPr>
        <w:t>NO</w:t>
      </w:r>
      <w:r w:rsidR="00507F82">
        <w:rPr>
          <w:rFonts w:ascii="Arial" w:hAnsi="Arial" w:cs="Arial"/>
          <w:bCs/>
          <w:i/>
          <w:iCs/>
          <w:szCs w:val="24"/>
          <w:u w:val="single"/>
        </w:rPr>
        <w:t xml:space="preserve">, do not complete </w:t>
      </w:r>
      <w:r w:rsidR="009622F7">
        <w:rPr>
          <w:rFonts w:ascii="Arial" w:hAnsi="Arial" w:cs="Arial"/>
          <w:bCs/>
          <w:i/>
          <w:iCs/>
          <w:szCs w:val="24"/>
          <w:u w:val="single"/>
        </w:rPr>
        <w:t xml:space="preserve">the remainder of this </w:t>
      </w:r>
      <w:r w:rsidR="00507F82">
        <w:rPr>
          <w:rFonts w:ascii="Arial" w:hAnsi="Arial" w:cs="Arial"/>
          <w:bCs/>
          <w:i/>
          <w:iCs/>
          <w:szCs w:val="24"/>
          <w:u w:val="single"/>
        </w:rPr>
        <w:t>Section 3.3.2</w:t>
      </w:r>
      <w:r w:rsidR="009622F7">
        <w:rPr>
          <w:rFonts w:ascii="Arial" w:hAnsi="Arial" w:cs="Arial"/>
          <w:bCs/>
          <w:i/>
          <w:iCs/>
          <w:szCs w:val="24"/>
          <w:u w:val="single"/>
        </w:rPr>
        <w:t xml:space="preserve"> below</w:t>
      </w:r>
      <w:r w:rsidR="00507F82">
        <w:rPr>
          <w:rFonts w:ascii="Arial" w:hAnsi="Arial" w:cs="Arial"/>
          <w:bCs/>
          <w:i/>
          <w:iCs/>
          <w:szCs w:val="24"/>
          <w:u w:val="single"/>
        </w:rPr>
        <w:t>.</w:t>
      </w:r>
    </w:p>
    <w:p w14:paraId="32906090" w14:textId="77777777" w:rsidR="000A5C0D" w:rsidRPr="000A5C0D" w:rsidRDefault="000A5C0D" w:rsidP="009E3BFD">
      <w:pPr>
        <w:pStyle w:val="ListParagraph"/>
        <w:spacing w:after="0" w:line="240" w:lineRule="auto"/>
        <w:ind w:left="3420" w:right="68" w:hanging="900"/>
        <w:rPr>
          <w:rFonts w:ascii="Arial" w:hAnsi="Arial" w:cs="Arial"/>
          <w:bCs/>
          <w:szCs w:val="24"/>
        </w:rPr>
      </w:pPr>
    </w:p>
    <w:p w14:paraId="306A2730" w14:textId="002641E8" w:rsidR="000A5C0D" w:rsidRDefault="008B77BE" w:rsidP="009E3BFD">
      <w:pPr>
        <w:pStyle w:val="ListParagraph"/>
        <w:numPr>
          <w:ilvl w:val="0"/>
          <w:numId w:val="5"/>
        </w:numPr>
        <w:spacing w:after="0" w:line="240" w:lineRule="auto"/>
        <w:ind w:left="2520" w:right="68"/>
        <w:rPr>
          <w:rFonts w:ascii="Arial" w:hAnsi="Arial" w:cs="Arial"/>
          <w:bCs/>
          <w:szCs w:val="24"/>
        </w:rPr>
      </w:pPr>
      <w:r w:rsidRPr="008B77BE">
        <w:rPr>
          <w:rFonts w:ascii="Arial" w:hAnsi="Arial" w:cs="Arial"/>
          <w:bCs/>
          <w:szCs w:val="24"/>
        </w:rPr>
        <w:t xml:space="preserve">Provide a narrative demonstrating your </w:t>
      </w:r>
      <w:r w:rsidR="009622F7">
        <w:rPr>
          <w:rFonts w:ascii="Arial" w:hAnsi="Arial" w:cs="Arial"/>
          <w:bCs/>
          <w:szCs w:val="24"/>
        </w:rPr>
        <w:t>Entity</w:t>
      </w:r>
      <w:r w:rsidR="009622F7" w:rsidRPr="008B77BE">
        <w:rPr>
          <w:rFonts w:ascii="Arial" w:hAnsi="Arial" w:cs="Arial"/>
          <w:bCs/>
          <w:szCs w:val="24"/>
        </w:rPr>
        <w:t xml:space="preserve">’s </w:t>
      </w:r>
      <w:r w:rsidRPr="008B77BE">
        <w:rPr>
          <w:rFonts w:ascii="Arial" w:hAnsi="Arial" w:cs="Arial"/>
          <w:bCs/>
          <w:szCs w:val="24"/>
        </w:rPr>
        <w:t>ability to provide Next</w:t>
      </w:r>
      <w:r w:rsidR="009622F7">
        <w:rPr>
          <w:rFonts w:ascii="Arial" w:hAnsi="Arial" w:cs="Arial"/>
          <w:bCs/>
          <w:szCs w:val="24"/>
        </w:rPr>
        <w:t>-g</w:t>
      </w:r>
      <w:r w:rsidRPr="008B77BE">
        <w:rPr>
          <w:rFonts w:ascii="Arial" w:hAnsi="Arial" w:cs="Arial"/>
          <w:bCs/>
          <w:szCs w:val="24"/>
        </w:rPr>
        <w:t xml:space="preserve">eneration </w:t>
      </w:r>
      <w:r w:rsidR="009622F7">
        <w:rPr>
          <w:rFonts w:ascii="Arial" w:hAnsi="Arial" w:cs="Arial"/>
          <w:bCs/>
          <w:szCs w:val="24"/>
        </w:rPr>
        <w:t>s</w:t>
      </w:r>
      <w:r w:rsidR="009622F7" w:rsidRPr="008B77BE">
        <w:rPr>
          <w:rFonts w:ascii="Arial" w:hAnsi="Arial" w:cs="Arial"/>
          <w:bCs/>
          <w:szCs w:val="24"/>
        </w:rPr>
        <w:t>equencing</w:t>
      </w:r>
      <w:r w:rsidR="009622F7">
        <w:rPr>
          <w:rFonts w:ascii="Arial" w:hAnsi="Arial" w:cs="Arial"/>
          <w:bCs/>
          <w:szCs w:val="24"/>
        </w:rPr>
        <w:t xml:space="preserve"> ("NGS")</w:t>
      </w:r>
      <w:r w:rsidRPr="008B77BE">
        <w:rPr>
          <w:rFonts w:ascii="Arial" w:hAnsi="Arial" w:cs="Arial"/>
          <w:bCs/>
          <w:szCs w:val="24"/>
        </w:rPr>
        <w:t>.</w:t>
      </w:r>
    </w:p>
    <w:p w14:paraId="72C58D4C" w14:textId="77777777" w:rsidR="009E3BFD" w:rsidRPr="008B77BE" w:rsidRDefault="009E3BFD" w:rsidP="009E3BFD">
      <w:pPr>
        <w:pStyle w:val="ListParagraph"/>
        <w:spacing w:after="0" w:line="240" w:lineRule="auto"/>
        <w:ind w:left="2520" w:right="68"/>
        <w:rPr>
          <w:rFonts w:ascii="Arial" w:hAnsi="Arial" w:cs="Arial"/>
          <w:bCs/>
          <w:szCs w:val="24"/>
        </w:rPr>
      </w:pPr>
    </w:p>
    <w:sdt>
      <w:sdtPr>
        <w:rPr>
          <w:rStyle w:val="DefaultCG"/>
        </w:rPr>
        <w:alias w:val="A&amp;M 3.3.F"/>
        <w:tag w:val="A&amp;M 3.3.F"/>
        <w:id w:val="-32200464"/>
        <w:placeholder>
          <w:docPart w:val="EC53DDC562A640599FA68FE84E00F880"/>
        </w:placeholder>
        <w:showingPlcHdr/>
        <w:text w:multiLine="1"/>
      </w:sdtPr>
      <w:sdtEndPr>
        <w:rPr>
          <w:rStyle w:val="DefaultParagraphFont"/>
          <w:rFonts w:asciiTheme="minorHAnsi" w:hAnsiTheme="minorHAnsi"/>
        </w:rPr>
      </w:sdtEndPr>
      <w:sdtContent>
        <w:p w14:paraId="736E2078" w14:textId="77777777" w:rsidR="000A5C0D" w:rsidRPr="005702AC" w:rsidRDefault="000A5C0D" w:rsidP="009E3BFD">
          <w:pPr>
            <w:pBdr>
              <w:top w:val="single" w:sz="4" w:space="1" w:color="auto"/>
              <w:left w:val="single" w:sz="4" w:space="4" w:color="auto"/>
              <w:bottom w:val="single" w:sz="4" w:space="1" w:color="auto"/>
              <w:right w:val="single" w:sz="4" w:space="4" w:color="auto"/>
            </w:pBdr>
            <w:spacing w:after="0" w:line="240" w:lineRule="auto"/>
            <w:ind w:left="1440"/>
            <w:contextualSpacing/>
            <w:rPr>
              <w:rFonts w:ascii="Arial" w:hAnsi="Arial"/>
            </w:rPr>
          </w:pPr>
          <w:r w:rsidRPr="00507500">
            <w:rPr>
              <w:rStyle w:val="PlaceholderText"/>
            </w:rPr>
            <w:t>Click or tap here to enter text.</w:t>
          </w:r>
        </w:p>
      </w:sdtContent>
    </w:sdt>
    <w:p w14:paraId="5D0AB690" w14:textId="77777777" w:rsidR="000A5C0D" w:rsidRDefault="000A5C0D" w:rsidP="009E3BFD">
      <w:pPr>
        <w:pStyle w:val="ListParagraph"/>
        <w:spacing w:after="0" w:line="240" w:lineRule="auto"/>
        <w:ind w:left="2520" w:right="68"/>
        <w:rPr>
          <w:rFonts w:ascii="Arial" w:hAnsi="Arial" w:cs="Arial"/>
          <w:bCs/>
        </w:rPr>
      </w:pPr>
    </w:p>
    <w:p w14:paraId="4965F240" w14:textId="2876E87D" w:rsidR="000A5C0D" w:rsidRDefault="008B77BE" w:rsidP="009E3BFD">
      <w:pPr>
        <w:pStyle w:val="ListParagraph"/>
        <w:numPr>
          <w:ilvl w:val="0"/>
          <w:numId w:val="5"/>
        </w:numPr>
        <w:spacing w:after="0" w:line="240" w:lineRule="auto"/>
        <w:ind w:left="2520" w:right="68"/>
        <w:rPr>
          <w:rFonts w:ascii="Arial" w:hAnsi="Arial" w:cs="Arial"/>
          <w:bCs/>
          <w:szCs w:val="24"/>
        </w:rPr>
      </w:pPr>
      <w:r w:rsidRPr="008B77BE">
        <w:rPr>
          <w:rFonts w:ascii="Arial" w:hAnsi="Arial" w:cs="Arial"/>
          <w:bCs/>
          <w:szCs w:val="24"/>
        </w:rPr>
        <w:t xml:space="preserve">Provide a narrative demonstrating your </w:t>
      </w:r>
      <w:r w:rsidR="009622F7">
        <w:rPr>
          <w:rFonts w:ascii="Arial" w:hAnsi="Arial" w:cs="Arial"/>
          <w:bCs/>
          <w:szCs w:val="24"/>
        </w:rPr>
        <w:t>Entity</w:t>
      </w:r>
      <w:r w:rsidR="009622F7" w:rsidRPr="008B77BE">
        <w:rPr>
          <w:rFonts w:ascii="Arial" w:hAnsi="Arial" w:cs="Arial"/>
          <w:bCs/>
          <w:szCs w:val="24"/>
        </w:rPr>
        <w:t xml:space="preserve">’s </w:t>
      </w:r>
      <w:r w:rsidRPr="008B77BE">
        <w:rPr>
          <w:rFonts w:ascii="Arial" w:hAnsi="Arial" w:cs="Arial"/>
          <w:bCs/>
          <w:szCs w:val="24"/>
        </w:rPr>
        <w:t xml:space="preserve">ability to provide </w:t>
      </w:r>
      <w:r w:rsidR="00B11A79">
        <w:rPr>
          <w:rFonts w:ascii="Arial" w:hAnsi="Arial" w:cs="Arial"/>
          <w:bCs/>
          <w:szCs w:val="24"/>
        </w:rPr>
        <w:t>r</w:t>
      </w:r>
      <w:r w:rsidR="00852686" w:rsidRPr="00852686">
        <w:rPr>
          <w:rFonts w:ascii="Arial" w:hAnsi="Arial" w:cs="Arial"/>
          <w:bCs/>
          <w:szCs w:val="24"/>
        </w:rPr>
        <w:t xml:space="preserve">ibonucleic </w:t>
      </w:r>
      <w:r w:rsidR="00B11A79">
        <w:rPr>
          <w:rFonts w:ascii="Arial" w:hAnsi="Arial" w:cs="Arial"/>
          <w:bCs/>
          <w:szCs w:val="24"/>
        </w:rPr>
        <w:t>a</w:t>
      </w:r>
      <w:r w:rsidR="00852686" w:rsidRPr="00852686">
        <w:rPr>
          <w:rFonts w:ascii="Arial" w:hAnsi="Arial" w:cs="Arial"/>
          <w:bCs/>
          <w:szCs w:val="24"/>
        </w:rPr>
        <w:t>cid (</w:t>
      </w:r>
      <w:r w:rsidR="009622F7">
        <w:rPr>
          <w:rFonts w:ascii="Arial" w:hAnsi="Arial" w:cs="Arial"/>
          <w:bCs/>
          <w:szCs w:val="24"/>
        </w:rPr>
        <w:t>"</w:t>
      </w:r>
      <w:r w:rsidR="00852686" w:rsidRPr="00852686">
        <w:rPr>
          <w:rFonts w:ascii="Arial" w:hAnsi="Arial" w:cs="Arial"/>
          <w:bCs/>
          <w:szCs w:val="24"/>
        </w:rPr>
        <w:t>RNA</w:t>
      </w:r>
      <w:r w:rsidR="009622F7">
        <w:rPr>
          <w:rFonts w:ascii="Arial" w:hAnsi="Arial" w:cs="Arial"/>
          <w:bCs/>
          <w:szCs w:val="24"/>
        </w:rPr>
        <w:t>"</w:t>
      </w:r>
      <w:r w:rsidR="00852686" w:rsidRPr="00852686">
        <w:rPr>
          <w:rFonts w:ascii="Arial" w:hAnsi="Arial" w:cs="Arial"/>
          <w:bCs/>
          <w:szCs w:val="24"/>
        </w:rPr>
        <w:t>)</w:t>
      </w:r>
      <w:r w:rsidR="009622F7">
        <w:rPr>
          <w:rFonts w:ascii="Arial" w:hAnsi="Arial" w:cs="Arial"/>
          <w:bCs/>
          <w:szCs w:val="24"/>
        </w:rPr>
        <w:t xml:space="preserve"> t</w:t>
      </w:r>
      <w:r w:rsidRPr="008B77BE">
        <w:rPr>
          <w:rFonts w:ascii="Arial" w:hAnsi="Arial" w:cs="Arial"/>
          <w:bCs/>
          <w:szCs w:val="24"/>
        </w:rPr>
        <w:t>esting</w:t>
      </w:r>
      <w:r w:rsidR="00507F82">
        <w:rPr>
          <w:rFonts w:ascii="Arial" w:hAnsi="Arial" w:cs="Arial"/>
          <w:bCs/>
          <w:szCs w:val="24"/>
        </w:rPr>
        <w:t>.</w:t>
      </w:r>
    </w:p>
    <w:p w14:paraId="3A22926B" w14:textId="77777777" w:rsidR="009E3BFD" w:rsidRPr="008B77BE" w:rsidRDefault="009E3BFD" w:rsidP="009E3BFD">
      <w:pPr>
        <w:pStyle w:val="ListParagraph"/>
        <w:spacing w:after="0" w:line="240" w:lineRule="auto"/>
        <w:ind w:left="2520" w:right="68"/>
        <w:rPr>
          <w:rFonts w:ascii="Arial" w:hAnsi="Arial" w:cs="Arial"/>
          <w:bCs/>
          <w:szCs w:val="24"/>
        </w:rPr>
      </w:pPr>
    </w:p>
    <w:sdt>
      <w:sdtPr>
        <w:rPr>
          <w:rStyle w:val="DefaultCG"/>
        </w:rPr>
        <w:alias w:val="A&amp;M 3.3.F"/>
        <w:tag w:val="A&amp;M 3.3.F"/>
        <w:id w:val="126132832"/>
        <w:placeholder>
          <w:docPart w:val="190A312B05144E778908DACBA42814D3"/>
        </w:placeholder>
        <w:showingPlcHdr/>
        <w:text w:multiLine="1"/>
      </w:sdtPr>
      <w:sdtEndPr>
        <w:rPr>
          <w:rStyle w:val="DefaultParagraphFont"/>
          <w:rFonts w:asciiTheme="minorHAnsi" w:hAnsiTheme="minorHAnsi"/>
        </w:rPr>
      </w:sdtEndPr>
      <w:sdtContent>
        <w:p w14:paraId="670B5A0A" w14:textId="77777777" w:rsidR="000A5C0D" w:rsidRPr="005702AC" w:rsidRDefault="000A5C0D" w:rsidP="009E3BFD">
          <w:pPr>
            <w:pBdr>
              <w:top w:val="single" w:sz="4" w:space="1" w:color="auto"/>
              <w:left w:val="single" w:sz="4" w:space="4" w:color="auto"/>
              <w:bottom w:val="single" w:sz="4" w:space="1" w:color="auto"/>
              <w:right w:val="single" w:sz="4" w:space="4" w:color="auto"/>
            </w:pBdr>
            <w:spacing w:after="0" w:line="240" w:lineRule="auto"/>
            <w:ind w:left="1440"/>
            <w:contextualSpacing/>
            <w:rPr>
              <w:rFonts w:ascii="Arial" w:hAnsi="Arial"/>
            </w:rPr>
          </w:pPr>
          <w:r w:rsidRPr="00507500">
            <w:rPr>
              <w:rStyle w:val="PlaceholderText"/>
            </w:rPr>
            <w:t>Click or tap here to enter text.</w:t>
          </w:r>
        </w:p>
      </w:sdtContent>
    </w:sdt>
    <w:p w14:paraId="5041B4CF" w14:textId="77777777" w:rsidR="000A5C0D" w:rsidRDefault="000A5C0D" w:rsidP="009E3BFD">
      <w:pPr>
        <w:pStyle w:val="ListParagraph"/>
        <w:spacing w:after="0" w:line="240" w:lineRule="auto"/>
        <w:ind w:left="2520" w:right="68"/>
        <w:rPr>
          <w:rFonts w:ascii="Arial" w:hAnsi="Arial" w:cs="Arial"/>
          <w:bCs/>
        </w:rPr>
      </w:pPr>
    </w:p>
    <w:p w14:paraId="51F72DC7" w14:textId="7BD11951" w:rsidR="008B77BE" w:rsidRPr="008B77BE" w:rsidRDefault="008B77BE" w:rsidP="009E3BFD">
      <w:pPr>
        <w:pStyle w:val="ListParagraph"/>
        <w:numPr>
          <w:ilvl w:val="0"/>
          <w:numId w:val="5"/>
        </w:numPr>
        <w:spacing w:after="0" w:line="240" w:lineRule="auto"/>
        <w:ind w:left="2520" w:right="68"/>
        <w:rPr>
          <w:rFonts w:ascii="Arial" w:hAnsi="Arial" w:cs="Arial"/>
          <w:bCs/>
          <w:szCs w:val="24"/>
        </w:rPr>
      </w:pPr>
      <w:r w:rsidRPr="008B77BE">
        <w:rPr>
          <w:rFonts w:ascii="Arial" w:hAnsi="Arial" w:cs="Arial"/>
          <w:bCs/>
          <w:szCs w:val="24"/>
        </w:rPr>
        <w:t xml:space="preserve">Provide a narrative demonstrating your </w:t>
      </w:r>
      <w:r w:rsidR="009622F7">
        <w:rPr>
          <w:rFonts w:ascii="Arial" w:hAnsi="Arial" w:cs="Arial"/>
          <w:bCs/>
          <w:szCs w:val="24"/>
        </w:rPr>
        <w:t>Entity</w:t>
      </w:r>
      <w:r w:rsidRPr="008B77BE">
        <w:rPr>
          <w:rFonts w:ascii="Arial" w:hAnsi="Arial" w:cs="Arial"/>
          <w:bCs/>
          <w:szCs w:val="24"/>
        </w:rPr>
        <w:t>’s ability to provide liquid biopsy testing.</w:t>
      </w:r>
    </w:p>
    <w:p w14:paraId="7492E46C" w14:textId="1D6074BA" w:rsidR="000A5C0D" w:rsidRPr="00A7100C" w:rsidRDefault="000A5C0D" w:rsidP="009E3BFD">
      <w:pPr>
        <w:pStyle w:val="ListParagraph"/>
        <w:spacing w:after="0" w:line="240" w:lineRule="auto"/>
        <w:ind w:left="2520" w:right="68"/>
        <w:rPr>
          <w:rFonts w:ascii="Arial" w:hAnsi="Arial" w:cs="Arial"/>
          <w:bCs/>
        </w:rPr>
      </w:pPr>
      <w:r w:rsidRPr="00A7100C">
        <w:rPr>
          <w:rFonts w:ascii="Arial" w:hAnsi="Arial" w:cs="Arial"/>
          <w:bCs/>
        </w:rPr>
        <w:t xml:space="preserve">  </w:t>
      </w:r>
    </w:p>
    <w:sdt>
      <w:sdtPr>
        <w:rPr>
          <w:rStyle w:val="DefaultCG"/>
        </w:rPr>
        <w:alias w:val="A&amp;M 3.3.F"/>
        <w:tag w:val="A&amp;M 3.3.F"/>
        <w:id w:val="1416667926"/>
        <w:placeholder>
          <w:docPart w:val="77FB8461F26E4DC99C7E0A36ED323262"/>
        </w:placeholder>
        <w:showingPlcHdr/>
        <w:text w:multiLine="1"/>
      </w:sdtPr>
      <w:sdtEndPr>
        <w:rPr>
          <w:rStyle w:val="DefaultParagraphFont"/>
          <w:rFonts w:asciiTheme="minorHAnsi" w:hAnsiTheme="minorHAnsi"/>
        </w:rPr>
      </w:sdtEndPr>
      <w:sdtContent>
        <w:p w14:paraId="4251F3A1" w14:textId="77777777" w:rsidR="000A5C0D" w:rsidRPr="005702AC" w:rsidRDefault="000A5C0D" w:rsidP="009E3BFD">
          <w:pPr>
            <w:pBdr>
              <w:top w:val="single" w:sz="4" w:space="1" w:color="auto"/>
              <w:left w:val="single" w:sz="4" w:space="4" w:color="auto"/>
              <w:bottom w:val="single" w:sz="4" w:space="1" w:color="auto"/>
              <w:right w:val="single" w:sz="4" w:space="4" w:color="auto"/>
            </w:pBdr>
            <w:spacing w:after="0" w:line="240" w:lineRule="auto"/>
            <w:ind w:left="1440"/>
            <w:contextualSpacing/>
            <w:rPr>
              <w:rFonts w:ascii="Arial" w:hAnsi="Arial"/>
            </w:rPr>
          </w:pPr>
          <w:r w:rsidRPr="00507500">
            <w:rPr>
              <w:rStyle w:val="PlaceholderText"/>
            </w:rPr>
            <w:t>Click or tap here to enter text.</w:t>
          </w:r>
        </w:p>
      </w:sdtContent>
    </w:sdt>
    <w:p w14:paraId="0DD7C8A0" w14:textId="77777777" w:rsidR="000A5C0D" w:rsidRDefault="000A5C0D" w:rsidP="009E3BFD">
      <w:pPr>
        <w:pStyle w:val="ListParagraph"/>
        <w:spacing w:after="0" w:line="240" w:lineRule="auto"/>
        <w:ind w:left="2520" w:right="68"/>
        <w:rPr>
          <w:rFonts w:ascii="Arial" w:hAnsi="Arial" w:cs="Arial"/>
          <w:bCs/>
        </w:rPr>
      </w:pPr>
    </w:p>
    <w:p w14:paraId="3B587ED9" w14:textId="76DB7BF2" w:rsidR="000A5C0D" w:rsidRDefault="008B77BE" w:rsidP="009E3BFD">
      <w:pPr>
        <w:pStyle w:val="ListParagraph"/>
        <w:numPr>
          <w:ilvl w:val="0"/>
          <w:numId w:val="5"/>
        </w:numPr>
        <w:spacing w:after="0" w:line="240" w:lineRule="auto"/>
        <w:ind w:left="2520" w:right="68"/>
        <w:rPr>
          <w:rFonts w:ascii="Arial" w:hAnsi="Arial" w:cs="Arial"/>
          <w:bCs/>
          <w:szCs w:val="24"/>
        </w:rPr>
      </w:pPr>
      <w:r w:rsidRPr="008B77BE">
        <w:rPr>
          <w:rFonts w:ascii="Arial" w:hAnsi="Arial" w:cs="Arial"/>
          <w:bCs/>
          <w:szCs w:val="24"/>
        </w:rPr>
        <w:t xml:space="preserve">Provide a narrative demonstrating your </w:t>
      </w:r>
      <w:r w:rsidR="009622F7">
        <w:rPr>
          <w:rFonts w:ascii="Arial" w:hAnsi="Arial" w:cs="Arial"/>
          <w:bCs/>
          <w:szCs w:val="24"/>
        </w:rPr>
        <w:t>Entity</w:t>
      </w:r>
      <w:r w:rsidRPr="008B77BE">
        <w:rPr>
          <w:rFonts w:ascii="Arial" w:hAnsi="Arial" w:cs="Arial"/>
          <w:bCs/>
          <w:szCs w:val="24"/>
        </w:rPr>
        <w:t>’s ability to provide homologous recombination deficiency (</w:t>
      </w:r>
      <w:r w:rsidR="009622F7">
        <w:rPr>
          <w:rFonts w:ascii="Arial" w:hAnsi="Arial" w:cs="Arial"/>
          <w:bCs/>
          <w:szCs w:val="24"/>
        </w:rPr>
        <w:t>"</w:t>
      </w:r>
      <w:r w:rsidRPr="008B77BE">
        <w:rPr>
          <w:rFonts w:ascii="Arial" w:hAnsi="Arial" w:cs="Arial"/>
          <w:bCs/>
          <w:szCs w:val="24"/>
        </w:rPr>
        <w:t>HRD</w:t>
      </w:r>
      <w:r w:rsidR="009622F7">
        <w:rPr>
          <w:rFonts w:ascii="Arial" w:hAnsi="Arial" w:cs="Arial"/>
          <w:bCs/>
          <w:szCs w:val="24"/>
        </w:rPr>
        <w:t>"</w:t>
      </w:r>
      <w:r w:rsidRPr="008B77BE">
        <w:rPr>
          <w:rFonts w:ascii="Arial" w:hAnsi="Arial" w:cs="Arial"/>
          <w:bCs/>
          <w:szCs w:val="24"/>
        </w:rPr>
        <w:t>) testing.</w:t>
      </w:r>
      <w:r w:rsidR="000A5C0D" w:rsidRPr="008B77BE">
        <w:rPr>
          <w:rFonts w:ascii="Arial" w:hAnsi="Arial" w:cs="Arial"/>
          <w:bCs/>
          <w:szCs w:val="24"/>
        </w:rPr>
        <w:t xml:space="preserve">  </w:t>
      </w:r>
    </w:p>
    <w:p w14:paraId="54EA8D44" w14:textId="77777777" w:rsidR="009E3BFD" w:rsidRPr="008B77BE" w:rsidRDefault="009E3BFD" w:rsidP="009E3BFD">
      <w:pPr>
        <w:pStyle w:val="ListParagraph"/>
        <w:spacing w:after="0" w:line="240" w:lineRule="auto"/>
        <w:ind w:left="2520" w:right="68"/>
        <w:rPr>
          <w:rFonts w:ascii="Arial" w:hAnsi="Arial" w:cs="Arial"/>
          <w:bCs/>
          <w:szCs w:val="24"/>
        </w:rPr>
      </w:pPr>
    </w:p>
    <w:sdt>
      <w:sdtPr>
        <w:rPr>
          <w:rStyle w:val="DefaultCG"/>
        </w:rPr>
        <w:alias w:val="A&amp;M 3.3.F"/>
        <w:tag w:val="A&amp;M 3.3.F"/>
        <w:id w:val="-464272819"/>
        <w:placeholder>
          <w:docPart w:val="D902D15B5250420F8FFC5A97E9B31E75"/>
        </w:placeholder>
        <w:showingPlcHdr/>
        <w:text w:multiLine="1"/>
      </w:sdtPr>
      <w:sdtEndPr>
        <w:rPr>
          <w:rStyle w:val="DefaultParagraphFont"/>
          <w:rFonts w:asciiTheme="minorHAnsi" w:hAnsiTheme="minorHAnsi"/>
        </w:rPr>
      </w:sdtEndPr>
      <w:sdtContent>
        <w:p w14:paraId="4D071F80" w14:textId="77777777" w:rsidR="000A5C0D" w:rsidRPr="005702AC" w:rsidRDefault="000A5C0D" w:rsidP="009E3BFD">
          <w:pPr>
            <w:pBdr>
              <w:top w:val="single" w:sz="4" w:space="1" w:color="auto"/>
              <w:left w:val="single" w:sz="4" w:space="4" w:color="auto"/>
              <w:bottom w:val="single" w:sz="4" w:space="1" w:color="auto"/>
              <w:right w:val="single" w:sz="4" w:space="4" w:color="auto"/>
            </w:pBdr>
            <w:spacing w:after="0" w:line="240" w:lineRule="auto"/>
            <w:ind w:left="1440"/>
            <w:contextualSpacing/>
            <w:rPr>
              <w:rFonts w:ascii="Arial" w:hAnsi="Arial"/>
            </w:rPr>
          </w:pPr>
          <w:r w:rsidRPr="00507500">
            <w:rPr>
              <w:rStyle w:val="PlaceholderText"/>
            </w:rPr>
            <w:t>Click or tap here to enter text.</w:t>
          </w:r>
        </w:p>
      </w:sdtContent>
    </w:sdt>
    <w:p w14:paraId="4E89EAE5" w14:textId="77777777" w:rsidR="00507F82" w:rsidRPr="00507F82" w:rsidRDefault="00507F82" w:rsidP="009E3BFD">
      <w:pPr>
        <w:pStyle w:val="ListParagraph"/>
        <w:spacing w:after="0" w:line="240" w:lineRule="auto"/>
        <w:ind w:left="2520" w:right="68"/>
        <w:rPr>
          <w:rFonts w:ascii="Arial" w:hAnsi="Arial" w:cs="Arial"/>
          <w:bCs/>
        </w:rPr>
      </w:pPr>
    </w:p>
    <w:p w14:paraId="4D577F18" w14:textId="63F33329" w:rsidR="008B77BE" w:rsidRPr="009E3BFD" w:rsidRDefault="008B77BE" w:rsidP="009E3BFD">
      <w:pPr>
        <w:pStyle w:val="ListParagraph"/>
        <w:numPr>
          <w:ilvl w:val="0"/>
          <w:numId w:val="5"/>
        </w:numPr>
        <w:spacing w:after="0" w:line="240" w:lineRule="auto"/>
        <w:ind w:left="2520" w:right="68"/>
        <w:rPr>
          <w:rFonts w:ascii="Arial" w:hAnsi="Arial" w:cs="Arial"/>
          <w:bCs/>
        </w:rPr>
      </w:pPr>
      <w:r w:rsidRPr="008B77BE">
        <w:rPr>
          <w:rFonts w:ascii="Arial" w:hAnsi="Arial" w:cs="Arial"/>
        </w:rPr>
        <w:lastRenderedPageBreak/>
        <w:t xml:space="preserve">Provide a narrative demonstrating your </w:t>
      </w:r>
      <w:r w:rsidR="009622F7">
        <w:rPr>
          <w:rFonts w:ascii="Arial" w:hAnsi="Arial" w:cs="Arial"/>
          <w:bCs/>
          <w:szCs w:val="24"/>
        </w:rPr>
        <w:t>Entity</w:t>
      </w:r>
      <w:r w:rsidRPr="008B77BE">
        <w:rPr>
          <w:rFonts w:ascii="Arial" w:hAnsi="Arial" w:cs="Arial"/>
        </w:rPr>
        <w:t>’s ability to handle Hematopathology liquid (peripheral blood, bone marrow) specimens that require multiple ancillary studies for diagnostic work-up, which may include flow cytometry, cytogenetics, specialized fluorescence in-situ hybridization (</w:t>
      </w:r>
      <w:r w:rsidR="009622F7">
        <w:rPr>
          <w:rFonts w:ascii="Arial" w:hAnsi="Arial" w:cs="Arial"/>
        </w:rPr>
        <w:t>"</w:t>
      </w:r>
      <w:r w:rsidRPr="008B77BE">
        <w:rPr>
          <w:rFonts w:ascii="Arial" w:hAnsi="Arial" w:cs="Arial"/>
        </w:rPr>
        <w:t>FISH</w:t>
      </w:r>
      <w:r w:rsidR="009622F7">
        <w:rPr>
          <w:rFonts w:ascii="Arial" w:hAnsi="Arial" w:cs="Arial"/>
        </w:rPr>
        <w:t>"</w:t>
      </w:r>
      <w:r w:rsidRPr="008B77BE">
        <w:rPr>
          <w:rFonts w:ascii="Arial" w:hAnsi="Arial" w:cs="Arial"/>
        </w:rPr>
        <w:t xml:space="preserve">) assays, gene rearrangement </w:t>
      </w:r>
      <w:r w:rsidR="009622F7">
        <w:rPr>
          <w:rFonts w:ascii="Arial" w:hAnsi="Arial" w:cs="Arial"/>
        </w:rPr>
        <w:t>by polymerase chain reaction ("</w:t>
      </w:r>
      <w:r w:rsidRPr="008B77BE">
        <w:rPr>
          <w:rFonts w:ascii="Arial" w:hAnsi="Arial" w:cs="Arial"/>
        </w:rPr>
        <w:t>PCR</w:t>
      </w:r>
      <w:r w:rsidR="009622F7">
        <w:rPr>
          <w:rFonts w:ascii="Arial" w:hAnsi="Arial" w:cs="Arial"/>
        </w:rPr>
        <w:t>")</w:t>
      </w:r>
      <w:r w:rsidRPr="008B77BE">
        <w:rPr>
          <w:rFonts w:ascii="Arial" w:hAnsi="Arial" w:cs="Arial"/>
        </w:rPr>
        <w:t xml:space="preserve"> studies and NGS with DNA and RNA. </w:t>
      </w:r>
    </w:p>
    <w:p w14:paraId="681B5335" w14:textId="77777777" w:rsidR="009E3BFD" w:rsidRPr="008B77BE" w:rsidRDefault="009E3BFD" w:rsidP="009E3BFD">
      <w:pPr>
        <w:pStyle w:val="ListParagraph"/>
        <w:spacing w:after="0" w:line="240" w:lineRule="auto"/>
        <w:ind w:left="2520" w:right="68"/>
        <w:rPr>
          <w:rFonts w:ascii="Arial" w:hAnsi="Arial" w:cs="Arial"/>
          <w:bCs/>
        </w:rPr>
      </w:pPr>
    </w:p>
    <w:sdt>
      <w:sdtPr>
        <w:rPr>
          <w:rStyle w:val="DefaultCG"/>
        </w:rPr>
        <w:alias w:val="A&amp;M 3.3.F"/>
        <w:tag w:val="A&amp;M 3.3.F"/>
        <w:id w:val="-763920247"/>
        <w:placeholder>
          <w:docPart w:val="F6F8CF54DA394083BF62BAF5FE231587"/>
        </w:placeholder>
        <w:showingPlcHdr/>
        <w:text w:multiLine="1"/>
      </w:sdtPr>
      <w:sdtEndPr>
        <w:rPr>
          <w:rStyle w:val="DefaultParagraphFont"/>
          <w:rFonts w:asciiTheme="minorHAnsi" w:hAnsiTheme="minorHAnsi"/>
        </w:rPr>
      </w:sdtEndPr>
      <w:sdtContent>
        <w:p w14:paraId="360588C0" w14:textId="77777777" w:rsidR="000A5C0D" w:rsidRPr="005702AC" w:rsidRDefault="000A5C0D" w:rsidP="009E3BFD">
          <w:pPr>
            <w:pBdr>
              <w:top w:val="single" w:sz="4" w:space="1" w:color="auto"/>
              <w:left w:val="single" w:sz="4" w:space="4" w:color="auto"/>
              <w:bottom w:val="single" w:sz="4" w:space="1" w:color="auto"/>
              <w:right w:val="single" w:sz="4" w:space="4" w:color="auto"/>
            </w:pBdr>
            <w:spacing w:after="0" w:line="240" w:lineRule="auto"/>
            <w:ind w:left="1440"/>
            <w:contextualSpacing/>
            <w:rPr>
              <w:rFonts w:ascii="Arial" w:hAnsi="Arial"/>
            </w:rPr>
          </w:pPr>
          <w:r w:rsidRPr="00507500">
            <w:rPr>
              <w:rStyle w:val="PlaceholderText"/>
            </w:rPr>
            <w:t>Click or tap here to enter text.</w:t>
          </w:r>
        </w:p>
      </w:sdtContent>
    </w:sdt>
    <w:p w14:paraId="069DA7D3" w14:textId="77777777" w:rsidR="000A5C0D" w:rsidRDefault="000A5C0D" w:rsidP="009E3BFD">
      <w:pPr>
        <w:pStyle w:val="ListParagraph"/>
        <w:spacing w:after="0" w:line="240" w:lineRule="auto"/>
        <w:ind w:left="2520" w:right="68"/>
        <w:rPr>
          <w:rFonts w:ascii="Arial" w:hAnsi="Arial" w:cs="Arial"/>
          <w:bCs/>
        </w:rPr>
      </w:pPr>
    </w:p>
    <w:p w14:paraId="6503DDC5" w14:textId="2E9D2078" w:rsidR="008B77BE" w:rsidRDefault="008B77BE" w:rsidP="009E3BFD">
      <w:pPr>
        <w:pStyle w:val="ListParagraph"/>
        <w:keepNext/>
        <w:numPr>
          <w:ilvl w:val="0"/>
          <w:numId w:val="5"/>
        </w:numPr>
        <w:spacing w:after="0" w:line="240" w:lineRule="auto"/>
        <w:ind w:left="2520" w:right="72"/>
        <w:rPr>
          <w:rFonts w:ascii="Arial" w:hAnsi="Arial" w:cs="Arial"/>
          <w:bCs/>
        </w:rPr>
      </w:pPr>
      <w:r w:rsidRPr="008B77BE">
        <w:rPr>
          <w:rFonts w:ascii="Arial" w:hAnsi="Arial" w:cs="Arial"/>
          <w:bCs/>
        </w:rPr>
        <w:t xml:space="preserve">Provide a narrative </w:t>
      </w:r>
      <w:r w:rsidRPr="00A25409">
        <w:rPr>
          <w:rFonts w:ascii="Arial" w:hAnsi="Arial" w:cs="Arial"/>
          <w:bCs/>
        </w:rPr>
        <w:t xml:space="preserve">demonstrating </w:t>
      </w:r>
      <w:r w:rsidR="00507F82" w:rsidRPr="00A25409">
        <w:rPr>
          <w:rFonts w:ascii="Arial" w:hAnsi="Arial" w:cs="Arial"/>
          <w:bCs/>
        </w:rPr>
        <w:t xml:space="preserve">how </w:t>
      </w:r>
      <w:r w:rsidRPr="00A25409">
        <w:rPr>
          <w:rFonts w:ascii="Arial" w:hAnsi="Arial" w:cs="Arial"/>
          <w:bCs/>
        </w:rPr>
        <w:t xml:space="preserve">your </w:t>
      </w:r>
      <w:r w:rsidR="009622F7" w:rsidRPr="00A25409">
        <w:rPr>
          <w:rFonts w:ascii="Arial" w:hAnsi="Arial" w:cs="Arial"/>
          <w:bCs/>
        </w:rPr>
        <w:t xml:space="preserve">Entity </w:t>
      </w:r>
      <w:r w:rsidR="00507F82" w:rsidRPr="00A25409">
        <w:rPr>
          <w:rFonts w:ascii="Arial" w:hAnsi="Arial" w:cs="Arial"/>
          <w:bCs/>
        </w:rPr>
        <w:t xml:space="preserve">will provide County Patient Consultation Services described in </w:t>
      </w:r>
      <w:r w:rsidR="001C5582" w:rsidRPr="00A25409">
        <w:rPr>
          <w:rFonts w:ascii="Arial" w:hAnsi="Arial" w:cs="Arial"/>
          <w:bCs/>
        </w:rPr>
        <w:t>Paragraph 3.6</w:t>
      </w:r>
      <w:r w:rsidR="003A28BA">
        <w:rPr>
          <w:rFonts w:ascii="Arial" w:hAnsi="Arial" w:cs="Arial"/>
          <w:bCs/>
        </w:rPr>
        <w:t>.2</w:t>
      </w:r>
      <w:r w:rsidR="001C5582" w:rsidRPr="00A25409">
        <w:rPr>
          <w:rFonts w:ascii="Arial" w:hAnsi="Arial" w:cs="Arial"/>
          <w:bCs/>
        </w:rPr>
        <w:t xml:space="preserve"> – County Patient Consultation of Attachment A – Statement of Work to the </w:t>
      </w:r>
      <w:r w:rsidR="00507F82" w:rsidRPr="00A25409">
        <w:rPr>
          <w:rFonts w:ascii="Arial" w:hAnsi="Arial" w:cs="Arial"/>
          <w:bCs/>
        </w:rPr>
        <w:t>RFA</w:t>
      </w:r>
      <w:r w:rsidRPr="00A25409">
        <w:rPr>
          <w:rFonts w:ascii="Arial" w:hAnsi="Arial" w:cs="Arial"/>
          <w:bCs/>
        </w:rPr>
        <w:t>.</w:t>
      </w:r>
    </w:p>
    <w:p w14:paraId="629A44ED" w14:textId="77777777" w:rsidR="009E3BFD" w:rsidRPr="00A25409" w:rsidRDefault="009E3BFD" w:rsidP="009E3BFD">
      <w:pPr>
        <w:pStyle w:val="ListParagraph"/>
        <w:keepNext/>
        <w:spacing w:after="0" w:line="240" w:lineRule="auto"/>
        <w:ind w:left="2520" w:right="72"/>
        <w:rPr>
          <w:rFonts w:ascii="Arial" w:hAnsi="Arial" w:cs="Arial"/>
          <w:bCs/>
        </w:rPr>
      </w:pPr>
    </w:p>
    <w:sdt>
      <w:sdtPr>
        <w:rPr>
          <w:rStyle w:val="DefaultCG"/>
        </w:rPr>
        <w:alias w:val="A&amp;M 3.3.F"/>
        <w:tag w:val="A&amp;M 3.3.F"/>
        <w:id w:val="1145321319"/>
        <w:placeholder>
          <w:docPart w:val="390DB1712A834BADA66EF0B6EB2CC919"/>
        </w:placeholder>
        <w:showingPlcHdr/>
        <w:text w:multiLine="1"/>
      </w:sdtPr>
      <w:sdtEndPr>
        <w:rPr>
          <w:rStyle w:val="DefaultParagraphFont"/>
          <w:rFonts w:asciiTheme="minorHAnsi" w:hAnsiTheme="minorHAnsi"/>
        </w:rPr>
      </w:sdtEndPr>
      <w:sdtContent>
        <w:p w14:paraId="337F224A" w14:textId="0DB7E6EE" w:rsidR="00461E73" w:rsidRPr="005702AC" w:rsidRDefault="00E71140" w:rsidP="009E3BFD">
          <w:pPr>
            <w:keepNext/>
            <w:pBdr>
              <w:top w:val="single" w:sz="4" w:space="1" w:color="auto"/>
              <w:left w:val="single" w:sz="4" w:space="4" w:color="auto"/>
              <w:bottom w:val="single" w:sz="4" w:space="1" w:color="auto"/>
              <w:right w:val="single" w:sz="4" w:space="4" w:color="auto"/>
            </w:pBdr>
            <w:spacing w:after="0" w:line="240" w:lineRule="auto"/>
            <w:ind w:left="1440"/>
            <w:contextualSpacing/>
            <w:rPr>
              <w:rFonts w:ascii="Arial" w:hAnsi="Arial"/>
            </w:rPr>
          </w:pPr>
          <w:r w:rsidRPr="00A25409">
            <w:rPr>
              <w:rStyle w:val="PlaceholderText"/>
            </w:rPr>
            <w:t>Click or tap here to enter text.</w:t>
          </w:r>
        </w:p>
      </w:sdtContent>
    </w:sdt>
    <w:sectPr w:rsidR="00461E73" w:rsidRPr="005702AC" w:rsidSect="00ED120E">
      <w:headerReference w:type="default" r:id="rId11"/>
      <w:footerReference w:type="default" r:id="rId12"/>
      <w:headerReference w:type="first" r:id="rId13"/>
      <w:footerReference w:type="first" r:id="rId14"/>
      <w:footnotePr>
        <w:pos w:val="beneathText"/>
      </w:footnotePr>
      <w:pgSz w:w="12240" w:h="15840"/>
      <w:pgMar w:top="1260" w:right="1170" w:bottom="1170" w:left="1080" w:header="634"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854945" w14:textId="77777777" w:rsidR="007458AE" w:rsidRDefault="007458AE" w:rsidP="00FF20F8">
      <w:pPr>
        <w:spacing w:after="0" w:line="240" w:lineRule="auto"/>
      </w:pPr>
      <w:r>
        <w:separator/>
      </w:r>
    </w:p>
  </w:endnote>
  <w:endnote w:type="continuationSeparator" w:id="0">
    <w:p w14:paraId="7D818267" w14:textId="77777777" w:rsidR="007458AE" w:rsidRDefault="007458AE" w:rsidP="00FF20F8">
      <w:pPr>
        <w:spacing w:after="0" w:line="240" w:lineRule="auto"/>
      </w:pPr>
      <w:r>
        <w:continuationSeparator/>
      </w:r>
    </w:p>
  </w:endnote>
  <w:endnote w:type="continuationNotice" w:id="1">
    <w:p w14:paraId="5314C513" w14:textId="77777777" w:rsidR="007458AE" w:rsidRDefault="007458A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Myanmar Text">
    <w:panose1 w:val="020B0502040204020203"/>
    <w:charset w:val="00"/>
    <w:family w:val="swiss"/>
    <w:pitch w:val="variable"/>
    <w:sig w:usb0="80000003" w:usb1="00000000" w:usb2="000004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5B324B" w14:textId="40BCE346" w:rsidR="00433613" w:rsidRPr="00630E3D" w:rsidRDefault="00A63121" w:rsidP="00C33A55">
    <w:pPr>
      <w:pStyle w:val="Footer"/>
      <w:pBdr>
        <w:top w:val="single" w:sz="4" w:space="1" w:color="auto"/>
      </w:pBdr>
      <w:tabs>
        <w:tab w:val="clear" w:pos="9360"/>
        <w:tab w:val="right" w:pos="9990"/>
      </w:tabs>
      <w:rPr>
        <w:rFonts w:ascii="Arial" w:hAnsi="Arial" w:cs="Arial"/>
        <w:sz w:val="20"/>
        <w:szCs w:val="24"/>
      </w:rPr>
    </w:pPr>
    <w:r>
      <w:rPr>
        <w:rFonts w:ascii="Arial" w:hAnsi="Arial" w:cs="Arial"/>
        <w:sz w:val="20"/>
        <w:szCs w:val="24"/>
      </w:rPr>
      <w:t>Request for Applications</w:t>
    </w:r>
    <w:r w:rsidR="00433613" w:rsidRPr="00630E3D">
      <w:rPr>
        <w:rFonts w:ascii="Arial" w:hAnsi="Arial" w:cs="Arial"/>
        <w:sz w:val="20"/>
        <w:szCs w:val="24"/>
      </w:rPr>
      <w:t xml:space="preserve"> No. </w:t>
    </w:r>
    <w:r w:rsidR="00F12620">
      <w:rPr>
        <w:rFonts w:ascii="Arial" w:hAnsi="Arial" w:cs="Arial"/>
        <w:sz w:val="20"/>
        <w:szCs w:val="24"/>
      </w:rPr>
      <w:t>HASMA</w:t>
    </w:r>
    <w:r w:rsidR="00433613" w:rsidRPr="00630E3D">
      <w:rPr>
        <w:rFonts w:ascii="Arial" w:hAnsi="Arial" w:cs="Arial"/>
        <w:sz w:val="20"/>
        <w:szCs w:val="24"/>
      </w:rPr>
      <w:t>-</w:t>
    </w:r>
    <w:r w:rsidR="00F12620">
      <w:rPr>
        <w:rFonts w:ascii="Arial" w:hAnsi="Arial" w:cs="Arial"/>
        <w:sz w:val="20"/>
        <w:szCs w:val="24"/>
      </w:rPr>
      <w:t>DHS</w:t>
    </w:r>
    <w:r w:rsidR="003A28BA">
      <w:rPr>
        <w:rFonts w:ascii="Arial" w:hAnsi="Arial" w:cs="Arial"/>
        <w:sz w:val="20"/>
        <w:szCs w:val="24"/>
      </w:rPr>
      <w:t>-001</w:t>
    </w:r>
    <w:r w:rsidR="00433613" w:rsidRPr="00630E3D">
      <w:rPr>
        <w:rFonts w:ascii="Arial" w:hAnsi="Arial" w:cs="Arial"/>
        <w:sz w:val="20"/>
        <w:szCs w:val="24"/>
      </w:rPr>
      <w:tab/>
    </w:r>
    <w:r w:rsidR="00433613" w:rsidRPr="00630E3D">
      <w:rPr>
        <w:rFonts w:ascii="Arial" w:hAnsi="Arial" w:cs="Arial"/>
        <w:sz w:val="22"/>
        <w:szCs w:val="32"/>
      </w:rPr>
      <w:tab/>
    </w:r>
    <w:sdt>
      <w:sdtPr>
        <w:rPr>
          <w:rFonts w:ascii="Arial" w:hAnsi="Arial" w:cs="Arial"/>
          <w:sz w:val="20"/>
          <w:szCs w:val="24"/>
        </w:rPr>
        <w:id w:val="-1769616900"/>
        <w:docPartObj>
          <w:docPartGallery w:val="Page Numbers (Top of Page)"/>
          <w:docPartUnique/>
        </w:docPartObj>
      </w:sdtPr>
      <w:sdtEndPr/>
      <w:sdtContent>
        <w:r w:rsidR="00433613" w:rsidRPr="0061062A">
          <w:rPr>
            <w:rFonts w:ascii="Arial" w:hAnsi="Arial" w:cs="Arial"/>
            <w:sz w:val="20"/>
            <w:szCs w:val="24"/>
          </w:rPr>
          <w:t xml:space="preserve">Page </w:t>
        </w:r>
        <w:r w:rsidR="00433613" w:rsidRPr="0061062A">
          <w:rPr>
            <w:rFonts w:ascii="Arial" w:hAnsi="Arial" w:cs="Arial"/>
            <w:sz w:val="20"/>
            <w:szCs w:val="24"/>
          </w:rPr>
          <w:fldChar w:fldCharType="begin"/>
        </w:r>
        <w:r w:rsidR="00433613" w:rsidRPr="0061062A">
          <w:rPr>
            <w:rFonts w:ascii="Arial" w:hAnsi="Arial" w:cs="Arial"/>
            <w:sz w:val="20"/>
            <w:szCs w:val="24"/>
          </w:rPr>
          <w:instrText xml:space="preserve"> PAGE  \* Arabic </w:instrText>
        </w:r>
        <w:r w:rsidR="00433613" w:rsidRPr="0061062A">
          <w:rPr>
            <w:rFonts w:ascii="Arial" w:hAnsi="Arial" w:cs="Arial"/>
            <w:sz w:val="20"/>
            <w:szCs w:val="24"/>
          </w:rPr>
          <w:fldChar w:fldCharType="separate"/>
        </w:r>
        <w:r w:rsidR="00ED0E16">
          <w:rPr>
            <w:rFonts w:ascii="Arial" w:hAnsi="Arial" w:cs="Arial"/>
            <w:noProof/>
            <w:sz w:val="20"/>
            <w:szCs w:val="24"/>
          </w:rPr>
          <w:t>2</w:t>
        </w:r>
        <w:r w:rsidR="00433613" w:rsidRPr="0061062A">
          <w:rPr>
            <w:rFonts w:ascii="Arial" w:hAnsi="Arial" w:cs="Arial"/>
            <w:sz w:val="20"/>
            <w:szCs w:val="24"/>
          </w:rPr>
          <w:fldChar w:fldCharType="end"/>
        </w:r>
        <w:r w:rsidR="00433613" w:rsidRPr="0061062A">
          <w:rPr>
            <w:rFonts w:ascii="Arial" w:hAnsi="Arial" w:cs="Arial"/>
            <w:sz w:val="20"/>
            <w:szCs w:val="24"/>
          </w:rPr>
          <w:t xml:space="preserve"> of </w:t>
        </w:r>
        <w:r w:rsidR="00433613" w:rsidRPr="0061062A">
          <w:rPr>
            <w:rFonts w:ascii="Arial" w:hAnsi="Arial" w:cs="Arial"/>
            <w:sz w:val="20"/>
            <w:szCs w:val="24"/>
          </w:rPr>
          <w:fldChar w:fldCharType="begin"/>
        </w:r>
        <w:r w:rsidR="00433613" w:rsidRPr="0061062A">
          <w:rPr>
            <w:rFonts w:ascii="Arial" w:hAnsi="Arial" w:cs="Arial"/>
            <w:sz w:val="20"/>
            <w:szCs w:val="24"/>
          </w:rPr>
          <w:instrText xml:space="preserve"> NUMPAGES  </w:instrText>
        </w:r>
        <w:r w:rsidR="00433613" w:rsidRPr="0061062A">
          <w:rPr>
            <w:rFonts w:ascii="Arial" w:hAnsi="Arial" w:cs="Arial"/>
            <w:sz w:val="20"/>
            <w:szCs w:val="24"/>
          </w:rPr>
          <w:fldChar w:fldCharType="separate"/>
        </w:r>
        <w:r w:rsidR="00ED0E16">
          <w:rPr>
            <w:rFonts w:ascii="Arial" w:hAnsi="Arial" w:cs="Arial"/>
            <w:noProof/>
            <w:sz w:val="20"/>
            <w:szCs w:val="24"/>
          </w:rPr>
          <w:t>5</w:t>
        </w:r>
        <w:r w:rsidR="00433613" w:rsidRPr="0061062A">
          <w:rPr>
            <w:rFonts w:ascii="Arial" w:hAnsi="Arial" w:cs="Arial"/>
            <w:sz w:val="20"/>
            <w:szCs w:val="24"/>
          </w:rPr>
          <w:fldChar w:fldCharType="end"/>
        </w:r>
      </w:sdtContent>
    </w:sdt>
  </w:p>
  <w:p w14:paraId="6801C77C" w14:textId="29065241" w:rsidR="00E51271" w:rsidRDefault="00E51271" w:rsidP="00433613">
    <w:pPr>
      <w:pStyle w:val="Footer"/>
      <w:rPr>
        <w:rFonts w:ascii="Arial" w:hAnsi="Arial" w:cs="Arial"/>
        <w:sz w:val="20"/>
        <w:szCs w:val="24"/>
      </w:rPr>
    </w:pPr>
    <w:r>
      <w:rPr>
        <w:rFonts w:ascii="Arial" w:hAnsi="Arial" w:cs="Arial"/>
        <w:sz w:val="20"/>
        <w:szCs w:val="24"/>
      </w:rPr>
      <w:t>Reference Medical Laboratory Services</w:t>
    </w:r>
  </w:p>
  <w:p w14:paraId="0322C593" w14:textId="75FBAA17" w:rsidR="00752088" w:rsidRPr="00433613" w:rsidRDefault="00F06E8F" w:rsidP="00433613">
    <w:pPr>
      <w:pStyle w:val="Footer"/>
    </w:pPr>
    <w:r>
      <w:rPr>
        <w:rFonts w:ascii="Arial" w:hAnsi="Arial" w:cs="Arial"/>
        <w:sz w:val="20"/>
        <w:szCs w:val="24"/>
      </w:rPr>
      <w:t>November</w:t>
    </w:r>
    <w:r w:rsidR="00F12620">
      <w:rPr>
        <w:rFonts w:ascii="Arial" w:hAnsi="Arial" w:cs="Arial"/>
        <w:sz w:val="20"/>
        <w:szCs w:val="24"/>
      </w:rPr>
      <w:t xml:space="preserve"> 2023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CFB3E9" w14:textId="4738EAF7" w:rsidR="003861E3" w:rsidRPr="003861E3" w:rsidRDefault="003861E3" w:rsidP="003861E3">
    <w:pPr>
      <w:pStyle w:val="Footer"/>
      <w:pBdr>
        <w:top w:val="single" w:sz="4" w:space="1" w:color="auto"/>
      </w:pBdr>
      <w:tabs>
        <w:tab w:val="left" w:pos="8640"/>
      </w:tabs>
      <w:rPr>
        <w:rFonts w:ascii="Arial" w:hAnsi="Arial" w:cs="Arial"/>
        <w:sz w:val="20"/>
        <w:szCs w:val="24"/>
      </w:rPr>
    </w:pPr>
    <w:r w:rsidRPr="003861E3">
      <w:rPr>
        <w:rFonts w:ascii="Arial" w:hAnsi="Arial" w:cs="Arial"/>
        <w:sz w:val="20"/>
        <w:szCs w:val="24"/>
      </w:rPr>
      <w:t>Work Order Solicitation No. SHSMA-WOS_CBS-</w:t>
    </w:r>
    <w:r w:rsidRPr="00DF7512">
      <w:rPr>
        <w:rFonts w:ascii="Arial" w:hAnsi="Arial" w:cs="Arial"/>
        <w:sz w:val="20"/>
        <w:szCs w:val="24"/>
        <w:highlight w:val="yellow"/>
      </w:rPr>
      <w:t>XXX</w:t>
    </w:r>
    <w:r w:rsidRPr="003861E3">
      <w:rPr>
        <w:rFonts w:ascii="Arial" w:hAnsi="Arial" w:cs="Arial"/>
        <w:sz w:val="20"/>
        <w:szCs w:val="24"/>
      </w:rPr>
      <w:tab/>
    </w:r>
    <w:r>
      <w:rPr>
        <w:rFonts w:ascii="Arial" w:hAnsi="Arial" w:cs="Arial"/>
        <w:sz w:val="20"/>
        <w:szCs w:val="24"/>
      </w:rPr>
      <w:t xml:space="preserve">Page </w:t>
    </w:r>
    <w:r w:rsidRPr="003861E3">
      <w:rPr>
        <w:rFonts w:ascii="Arial" w:hAnsi="Arial" w:cs="Arial"/>
        <w:sz w:val="20"/>
        <w:szCs w:val="24"/>
      </w:rPr>
      <w:fldChar w:fldCharType="begin"/>
    </w:r>
    <w:r w:rsidRPr="003861E3">
      <w:rPr>
        <w:rFonts w:ascii="Arial" w:hAnsi="Arial" w:cs="Arial"/>
        <w:sz w:val="20"/>
        <w:szCs w:val="24"/>
      </w:rPr>
      <w:instrText xml:space="preserve"> PAGE   \* MERGEFORMAT </w:instrText>
    </w:r>
    <w:r w:rsidRPr="003861E3">
      <w:rPr>
        <w:rFonts w:ascii="Arial" w:hAnsi="Arial" w:cs="Arial"/>
        <w:sz w:val="20"/>
        <w:szCs w:val="24"/>
      </w:rPr>
      <w:fldChar w:fldCharType="separate"/>
    </w:r>
    <w:r w:rsidRPr="003861E3">
      <w:rPr>
        <w:rFonts w:ascii="Arial" w:hAnsi="Arial" w:cs="Arial"/>
        <w:noProof/>
        <w:sz w:val="20"/>
        <w:szCs w:val="24"/>
      </w:rPr>
      <w:t>1</w:t>
    </w:r>
    <w:r w:rsidRPr="003861E3">
      <w:rPr>
        <w:rFonts w:ascii="Arial" w:hAnsi="Arial" w:cs="Arial"/>
        <w:noProof/>
        <w:sz w:val="20"/>
        <w:szCs w:val="24"/>
      </w:rPr>
      <w:fldChar w:fldCharType="end"/>
    </w:r>
  </w:p>
  <w:p w14:paraId="0235D805" w14:textId="77777777" w:rsidR="003861E3" w:rsidRPr="003861E3" w:rsidRDefault="003861E3" w:rsidP="003861E3">
    <w:pPr>
      <w:pStyle w:val="Footer"/>
      <w:rPr>
        <w:rFonts w:ascii="Arial" w:hAnsi="Arial" w:cs="Arial"/>
        <w:sz w:val="20"/>
        <w:szCs w:val="24"/>
      </w:rPr>
    </w:pPr>
    <w:r w:rsidRPr="003861E3">
      <w:rPr>
        <w:rFonts w:ascii="Arial" w:hAnsi="Arial" w:cs="Arial"/>
        <w:sz w:val="20"/>
        <w:szCs w:val="24"/>
      </w:rPr>
      <w:t>Capacity Building Community Outreach and Engagement Project</w:t>
    </w:r>
    <w:r w:rsidRPr="003861E3">
      <w:rPr>
        <w:rFonts w:ascii="Arial" w:hAnsi="Arial" w:cs="Arial"/>
        <w:sz w:val="20"/>
        <w:szCs w:val="24"/>
      </w:rPr>
      <w:tab/>
    </w:r>
  </w:p>
  <w:p w14:paraId="35CC691F" w14:textId="5B1EBBD8" w:rsidR="00BF7F14" w:rsidRPr="003861E3" w:rsidRDefault="003861E3" w:rsidP="003861E3">
    <w:pPr>
      <w:pStyle w:val="Footer"/>
      <w:rPr>
        <w:rFonts w:ascii="Arial" w:hAnsi="Arial" w:cs="Arial"/>
        <w:sz w:val="20"/>
        <w:szCs w:val="24"/>
      </w:rPr>
    </w:pPr>
    <w:r w:rsidRPr="003861E3">
      <w:rPr>
        <w:rFonts w:ascii="Arial" w:hAnsi="Arial" w:cs="Arial"/>
        <w:sz w:val="20"/>
        <w:szCs w:val="24"/>
      </w:rPr>
      <w:t>September 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F10DA6" w14:textId="77777777" w:rsidR="007458AE" w:rsidRDefault="007458AE" w:rsidP="00FF20F8">
      <w:pPr>
        <w:spacing w:after="0" w:line="240" w:lineRule="auto"/>
      </w:pPr>
      <w:r>
        <w:separator/>
      </w:r>
    </w:p>
  </w:footnote>
  <w:footnote w:type="continuationSeparator" w:id="0">
    <w:p w14:paraId="01CB7B40" w14:textId="77777777" w:rsidR="007458AE" w:rsidRDefault="007458AE" w:rsidP="00FF20F8">
      <w:pPr>
        <w:spacing w:after="0" w:line="240" w:lineRule="auto"/>
      </w:pPr>
      <w:r>
        <w:continuationSeparator/>
      </w:r>
    </w:p>
  </w:footnote>
  <w:footnote w:type="continuationNotice" w:id="1">
    <w:p w14:paraId="29152324" w14:textId="77777777" w:rsidR="007458AE" w:rsidRDefault="007458A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378EE4" w14:textId="41747E00" w:rsidR="00675046" w:rsidRPr="00675046" w:rsidRDefault="002248EF" w:rsidP="00675046">
    <w:pPr>
      <w:pStyle w:val="Header"/>
      <w:jc w:val="right"/>
      <w:rPr>
        <w:b/>
        <w:bCs/>
      </w:rPr>
    </w:pPr>
    <w:r>
      <w:rPr>
        <w:b/>
        <w:bCs/>
      </w:rPr>
      <w:t xml:space="preserve">ATTACHMENT </w:t>
    </w:r>
    <w:r w:rsidR="00BC7337">
      <w:rPr>
        <w:b/>
        <w:bCs/>
      </w:rPr>
      <w:t>D</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FEE23E" w14:textId="77777777" w:rsidR="00F46F38" w:rsidRPr="00AC49F4" w:rsidRDefault="00F46F38" w:rsidP="00675046">
    <w:pPr>
      <w:pStyle w:val="Header"/>
      <w:jc w:val="right"/>
      <w:rPr>
        <w:b/>
        <w:bCs/>
        <w:sz w:val="28"/>
      </w:rPr>
    </w:pPr>
    <w:r>
      <w:rPr>
        <w:b/>
        <w:bCs/>
        <w:sz w:val="28"/>
      </w:rPr>
      <w:t>EXHIBIT</w:t>
    </w:r>
    <w:r w:rsidRPr="00AC49F4">
      <w:rPr>
        <w:b/>
        <w:bCs/>
        <w:sz w:val="28"/>
      </w:rPr>
      <w:t xml:space="preserve"> </w:t>
    </w:r>
    <w:r>
      <w:rPr>
        <w:b/>
        <w:bCs/>
        <w:sz w:val="28"/>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1355CD"/>
    <w:multiLevelType w:val="hybridMultilevel"/>
    <w:tmpl w:val="EC9E0CD4"/>
    <w:lvl w:ilvl="0" w:tplc="04090001">
      <w:start w:val="1"/>
      <w:numFmt w:val="bullet"/>
      <w:lvlText w:val=""/>
      <w:lvlJc w:val="left"/>
      <w:pPr>
        <w:ind w:left="855" w:hanging="360"/>
      </w:pPr>
      <w:rPr>
        <w:rFonts w:ascii="Symbol" w:hAnsi="Symbol" w:hint="default"/>
      </w:rPr>
    </w:lvl>
    <w:lvl w:ilvl="1" w:tplc="04090003">
      <w:start w:val="1"/>
      <w:numFmt w:val="bullet"/>
      <w:lvlText w:val="o"/>
      <w:lvlJc w:val="left"/>
      <w:pPr>
        <w:ind w:left="1575" w:hanging="360"/>
      </w:pPr>
      <w:rPr>
        <w:rFonts w:ascii="Courier New" w:hAnsi="Courier New" w:cs="Courier New" w:hint="default"/>
      </w:rPr>
    </w:lvl>
    <w:lvl w:ilvl="2" w:tplc="0409000B">
      <w:start w:val="1"/>
      <w:numFmt w:val="bullet"/>
      <w:lvlText w:val=""/>
      <w:lvlJc w:val="left"/>
      <w:pPr>
        <w:ind w:left="3015" w:hanging="360"/>
      </w:pPr>
      <w:rPr>
        <w:rFonts w:ascii="Wingdings" w:hAnsi="Wingdings" w:hint="default"/>
      </w:rPr>
    </w:lvl>
    <w:lvl w:ilvl="3" w:tplc="04090005">
      <w:start w:val="1"/>
      <w:numFmt w:val="bullet"/>
      <w:lvlText w:val=""/>
      <w:lvlJc w:val="left"/>
      <w:pPr>
        <w:ind w:left="3015" w:hanging="360"/>
      </w:pPr>
      <w:rPr>
        <w:rFonts w:ascii="Wingdings" w:hAnsi="Wingdings" w:hint="default"/>
      </w:rPr>
    </w:lvl>
    <w:lvl w:ilvl="4" w:tplc="04090003" w:tentative="1">
      <w:start w:val="1"/>
      <w:numFmt w:val="bullet"/>
      <w:lvlText w:val="o"/>
      <w:lvlJc w:val="left"/>
      <w:pPr>
        <w:ind w:left="3735" w:hanging="360"/>
      </w:pPr>
      <w:rPr>
        <w:rFonts w:ascii="Courier New" w:hAnsi="Courier New" w:cs="Courier New" w:hint="default"/>
      </w:rPr>
    </w:lvl>
    <w:lvl w:ilvl="5" w:tplc="04090005" w:tentative="1">
      <w:start w:val="1"/>
      <w:numFmt w:val="bullet"/>
      <w:lvlText w:val=""/>
      <w:lvlJc w:val="left"/>
      <w:pPr>
        <w:ind w:left="4455" w:hanging="360"/>
      </w:pPr>
      <w:rPr>
        <w:rFonts w:ascii="Wingdings" w:hAnsi="Wingdings" w:hint="default"/>
      </w:rPr>
    </w:lvl>
    <w:lvl w:ilvl="6" w:tplc="04090001" w:tentative="1">
      <w:start w:val="1"/>
      <w:numFmt w:val="bullet"/>
      <w:lvlText w:val=""/>
      <w:lvlJc w:val="left"/>
      <w:pPr>
        <w:ind w:left="5175" w:hanging="360"/>
      </w:pPr>
      <w:rPr>
        <w:rFonts w:ascii="Symbol" w:hAnsi="Symbol" w:hint="default"/>
      </w:rPr>
    </w:lvl>
    <w:lvl w:ilvl="7" w:tplc="04090003" w:tentative="1">
      <w:start w:val="1"/>
      <w:numFmt w:val="bullet"/>
      <w:lvlText w:val="o"/>
      <w:lvlJc w:val="left"/>
      <w:pPr>
        <w:ind w:left="5895" w:hanging="360"/>
      </w:pPr>
      <w:rPr>
        <w:rFonts w:ascii="Courier New" w:hAnsi="Courier New" w:cs="Courier New" w:hint="default"/>
      </w:rPr>
    </w:lvl>
    <w:lvl w:ilvl="8" w:tplc="04090005" w:tentative="1">
      <w:start w:val="1"/>
      <w:numFmt w:val="bullet"/>
      <w:lvlText w:val=""/>
      <w:lvlJc w:val="left"/>
      <w:pPr>
        <w:ind w:left="6615" w:hanging="360"/>
      </w:pPr>
      <w:rPr>
        <w:rFonts w:ascii="Wingdings" w:hAnsi="Wingdings" w:hint="default"/>
      </w:rPr>
    </w:lvl>
  </w:abstractNum>
  <w:abstractNum w:abstractNumId="1" w15:restartNumberingAfterBreak="0">
    <w:nsid w:val="41B04C27"/>
    <w:multiLevelType w:val="hybridMultilevel"/>
    <w:tmpl w:val="261EB416"/>
    <w:lvl w:ilvl="0" w:tplc="12081E04">
      <w:start w:val="1"/>
      <w:numFmt w:val="upperLetter"/>
      <w:lvlText w:val="%1."/>
      <w:lvlJc w:val="left"/>
      <w:pPr>
        <w:ind w:left="1980" w:hanging="360"/>
      </w:pPr>
      <w:rPr>
        <w:rFonts w:hint="default"/>
      </w:rPr>
    </w:lvl>
    <w:lvl w:ilvl="1" w:tplc="FFFFFFFF" w:tentative="1">
      <w:start w:val="1"/>
      <w:numFmt w:val="lowerLetter"/>
      <w:lvlText w:val="%2."/>
      <w:lvlJc w:val="left"/>
      <w:pPr>
        <w:ind w:left="2700" w:hanging="360"/>
      </w:pPr>
    </w:lvl>
    <w:lvl w:ilvl="2" w:tplc="FFFFFFFF" w:tentative="1">
      <w:start w:val="1"/>
      <w:numFmt w:val="lowerRoman"/>
      <w:lvlText w:val="%3."/>
      <w:lvlJc w:val="right"/>
      <w:pPr>
        <w:ind w:left="3420" w:hanging="180"/>
      </w:pPr>
    </w:lvl>
    <w:lvl w:ilvl="3" w:tplc="FFFFFFFF" w:tentative="1">
      <w:start w:val="1"/>
      <w:numFmt w:val="decimal"/>
      <w:lvlText w:val="%4."/>
      <w:lvlJc w:val="left"/>
      <w:pPr>
        <w:ind w:left="4140" w:hanging="360"/>
      </w:pPr>
    </w:lvl>
    <w:lvl w:ilvl="4" w:tplc="FFFFFFFF" w:tentative="1">
      <w:start w:val="1"/>
      <w:numFmt w:val="lowerLetter"/>
      <w:lvlText w:val="%5."/>
      <w:lvlJc w:val="left"/>
      <w:pPr>
        <w:ind w:left="4860" w:hanging="360"/>
      </w:pPr>
    </w:lvl>
    <w:lvl w:ilvl="5" w:tplc="FFFFFFFF" w:tentative="1">
      <w:start w:val="1"/>
      <w:numFmt w:val="lowerRoman"/>
      <w:lvlText w:val="%6."/>
      <w:lvlJc w:val="right"/>
      <w:pPr>
        <w:ind w:left="5580" w:hanging="180"/>
      </w:pPr>
    </w:lvl>
    <w:lvl w:ilvl="6" w:tplc="FFFFFFFF" w:tentative="1">
      <w:start w:val="1"/>
      <w:numFmt w:val="decimal"/>
      <w:lvlText w:val="%7."/>
      <w:lvlJc w:val="left"/>
      <w:pPr>
        <w:ind w:left="6300" w:hanging="360"/>
      </w:pPr>
    </w:lvl>
    <w:lvl w:ilvl="7" w:tplc="FFFFFFFF" w:tentative="1">
      <w:start w:val="1"/>
      <w:numFmt w:val="lowerLetter"/>
      <w:lvlText w:val="%8."/>
      <w:lvlJc w:val="left"/>
      <w:pPr>
        <w:ind w:left="7020" w:hanging="360"/>
      </w:pPr>
    </w:lvl>
    <w:lvl w:ilvl="8" w:tplc="FFFFFFFF" w:tentative="1">
      <w:start w:val="1"/>
      <w:numFmt w:val="lowerRoman"/>
      <w:lvlText w:val="%9."/>
      <w:lvlJc w:val="right"/>
      <w:pPr>
        <w:ind w:left="7740" w:hanging="180"/>
      </w:pPr>
    </w:lvl>
  </w:abstractNum>
  <w:abstractNum w:abstractNumId="2" w15:restartNumberingAfterBreak="0">
    <w:nsid w:val="4A206DAF"/>
    <w:multiLevelType w:val="multilevel"/>
    <w:tmpl w:val="FDDEDCF4"/>
    <w:lvl w:ilvl="0">
      <w:start w:val="1"/>
      <w:numFmt w:val="decimal"/>
      <w:lvlText w:val="%1."/>
      <w:lvlJc w:val="left"/>
      <w:pPr>
        <w:ind w:left="1080" w:hanging="360"/>
      </w:pPr>
      <w:rPr>
        <w:rFonts w:hint="default"/>
      </w:rPr>
    </w:lvl>
    <w:lvl w:ilvl="1">
      <w:start w:val="3"/>
      <w:numFmt w:val="decimal"/>
      <w:isLgl/>
      <w:lvlText w:val="%1.%2"/>
      <w:lvlJc w:val="left"/>
      <w:pPr>
        <w:ind w:left="1800" w:hanging="720"/>
      </w:pPr>
      <w:rPr>
        <w:rFonts w:hint="default"/>
        <w:u w:val="none"/>
      </w:rPr>
    </w:lvl>
    <w:lvl w:ilvl="2">
      <w:start w:val="1"/>
      <w:numFmt w:val="decimal"/>
      <w:isLgl/>
      <w:lvlText w:val="%1.%2.%3"/>
      <w:lvlJc w:val="left"/>
      <w:pPr>
        <w:ind w:left="2160" w:hanging="720"/>
      </w:pPr>
      <w:rPr>
        <w:rFonts w:hint="default"/>
        <w:u w:val="none"/>
      </w:rPr>
    </w:lvl>
    <w:lvl w:ilvl="3">
      <w:start w:val="1"/>
      <w:numFmt w:val="decimal"/>
      <w:isLgl/>
      <w:lvlText w:val="%1.%2.%3.%4"/>
      <w:lvlJc w:val="left"/>
      <w:pPr>
        <w:ind w:left="2880" w:hanging="1080"/>
      </w:pPr>
      <w:rPr>
        <w:rFonts w:hint="default"/>
        <w:u w:val="none"/>
      </w:rPr>
    </w:lvl>
    <w:lvl w:ilvl="4">
      <w:start w:val="1"/>
      <w:numFmt w:val="decimal"/>
      <w:isLgl/>
      <w:lvlText w:val="%1.%2.%3.%4.%5"/>
      <w:lvlJc w:val="left"/>
      <w:pPr>
        <w:ind w:left="3240" w:hanging="1080"/>
      </w:pPr>
      <w:rPr>
        <w:rFonts w:hint="default"/>
        <w:u w:val="none"/>
      </w:rPr>
    </w:lvl>
    <w:lvl w:ilvl="5">
      <w:start w:val="1"/>
      <w:numFmt w:val="decimal"/>
      <w:isLgl/>
      <w:lvlText w:val="%1.%2.%3.%4.%5.%6"/>
      <w:lvlJc w:val="left"/>
      <w:pPr>
        <w:ind w:left="3960" w:hanging="1440"/>
      </w:pPr>
      <w:rPr>
        <w:rFonts w:hint="default"/>
        <w:u w:val="none"/>
      </w:rPr>
    </w:lvl>
    <w:lvl w:ilvl="6">
      <w:start w:val="1"/>
      <w:numFmt w:val="decimal"/>
      <w:isLgl/>
      <w:lvlText w:val="%1.%2.%3.%4.%5.%6.%7"/>
      <w:lvlJc w:val="left"/>
      <w:pPr>
        <w:ind w:left="4320" w:hanging="1440"/>
      </w:pPr>
      <w:rPr>
        <w:rFonts w:hint="default"/>
        <w:u w:val="none"/>
      </w:rPr>
    </w:lvl>
    <w:lvl w:ilvl="7">
      <w:start w:val="1"/>
      <w:numFmt w:val="decimal"/>
      <w:isLgl/>
      <w:lvlText w:val="%1.%2.%3.%4.%5.%6.%7.%8"/>
      <w:lvlJc w:val="left"/>
      <w:pPr>
        <w:ind w:left="5040" w:hanging="1800"/>
      </w:pPr>
      <w:rPr>
        <w:rFonts w:hint="default"/>
        <w:u w:val="none"/>
      </w:rPr>
    </w:lvl>
    <w:lvl w:ilvl="8">
      <w:start w:val="1"/>
      <w:numFmt w:val="decimal"/>
      <w:isLgl/>
      <w:lvlText w:val="%1.%2.%3.%4.%5.%6.%7.%8.%9"/>
      <w:lvlJc w:val="left"/>
      <w:pPr>
        <w:ind w:left="5400" w:hanging="1800"/>
      </w:pPr>
      <w:rPr>
        <w:rFonts w:hint="default"/>
        <w:u w:val="none"/>
      </w:rPr>
    </w:lvl>
  </w:abstractNum>
  <w:abstractNum w:abstractNumId="3" w15:restartNumberingAfterBreak="0">
    <w:nsid w:val="5D37428F"/>
    <w:multiLevelType w:val="multilevel"/>
    <w:tmpl w:val="D78EFA64"/>
    <w:lvl w:ilvl="0">
      <w:start w:val="1"/>
      <w:numFmt w:val="decimal"/>
      <w:pStyle w:val="Heading1"/>
      <w:lvlText w:val="%1.0"/>
      <w:lvlJc w:val="left"/>
      <w:pPr>
        <w:tabs>
          <w:tab w:val="num" w:pos="4338"/>
        </w:tabs>
        <w:ind w:left="4338" w:hanging="1008"/>
      </w:pPr>
      <w:rPr>
        <w:rFonts w:hint="default"/>
      </w:rPr>
    </w:lvl>
    <w:lvl w:ilvl="1">
      <w:start w:val="1"/>
      <w:numFmt w:val="decimal"/>
      <w:lvlRestart w:val="0"/>
      <w:pStyle w:val="Heading2"/>
      <w:lvlText w:val="%1.%2"/>
      <w:lvlJc w:val="left"/>
      <w:pPr>
        <w:tabs>
          <w:tab w:val="num" w:pos="1008"/>
        </w:tabs>
        <w:ind w:left="1008" w:hanging="1008"/>
      </w:pPr>
      <w:rPr>
        <w:rFonts w:hint="default"/>
        <w:b w:val="0"/>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3"/>
      <w:lvlText w:val="3.%2.%3"/>
      <w:lvlJc w:val="left"/>
      <w:pPr>
        <w:tabs>
          <w:tab w:val="num" w:pos="1008"/>
        </w:tabs>
        <w:ind w:left="1008" w:hanging="1008"/>
      </w:pPr>
      <w:rPr>
        <w:rFonts w:hint="default"/>
      </w:rPr>
    </w:lvl>
    <w:lvl w:ilvl="3">
      <w:start w:val="1"/>
      <w:numFmt w:val="none"/>
      <w:lvlRestart w:val="0"/>
      <w:lvlText w:val=""/>
      <w:lvlJc w:val="left"/>
      <w:pPr>
        <w:tabs>
          <w:tab w:val="num" w:pos="1008"/>
        </w:tabs>
        <w:ind w:left="1008" w:hanging="1008"/>
      </w:pPr>
      <w:rPr>
        <w:rFonts w:hint="default"/>
      </w:rPr>
    </w:lvl>
    <w:lvl w:ilvl="4">
      <w:numFmt w:val="none"/>
      <w:lvlRestart w:val="0"/>
      <w:lvlText w:val=""/>
      <w:lvlJc w:val="left"/>
      <w:pPr>
        <w:tabs>
          <w:tab w:val="num" w:pos="1008"/>
        </w:tabs>
        <w:ind w:left="1008" w:hanging="1008"/>
      </w:pPr>
      <w:rPr>
        <w:rFonts w:hint="default"/>
      </w:rPr>
    </w:lvl>
    <w:lvl w:ilvl="5">
      <w:start w:val="1"/>
      <w:numFmt w:val="none"/>
      <w:lvlText w:val="%1.%2.%3.%4.%5.%6"/>
      <w:lvlJc w:val="left"/>
      <w:pPr>
        <w:tabs>
          <w:tab w:val="num" w:pos="3312"/>
        </w:tabs>
        <w:ind w:left="3312" w:hanging="1152"/>
      </w:pPr>
      <w:rPr>
        <w:rFonts w:hint="default"/>
      </w:rPr>
    </w:lvl>
    <w:lvl w:ilvl="6">
      <w:start w:val="1"/>
      <w:numFmt w:val="none"/>
      <w:lvlText w:val="%1.%2.%3.%4.%5.%6.%7"/>
      <w:lvlJc w:val="left"/>
      <w:pPr>
        <w:tabs>
          <w:tab w:val="num" w:pos="3600"/>
        </w:tabs>
        <w:ind w:left="3312" w:hanging="1152"/>
      </w:pPr>
      <w:rPr>
        <w:rFonts w:hint="default"/>
      </w:rPr>
    </w:lvl>
    <w:lvl w:ilvl="7">
      <w:start w:val="1"/>
      <w:numFmt w:val="decimal"/>
      <w:lvlText w:val="%1.%2.%3.%4.%5.%6.%7.%8"/>
      <w:lvlJc w:val="left"/>
      <w:pPr>
        <w:tabs>
          <w:tab w:val="num" w:pos="3600"/>
        </w:tabs>
        <w:ind w:left="3312" w:hanging="1152"/>
      </w:pPr>
      <w:rPr>
        <w:rFonts w:hint="default"/>
      </w:rPr>
    </w:lvl>
    <w:lvl w:ilvl="8">
      <w:start w:val="1"/>
      <w:numFmt w:val="decimal"/>
      <w:lvlText w:val="%1.%2.%3.%4.%5.%6.%7.%8.%9"/>
      <w:lvlJc w:val="left"/>
      <w:pPr>
        <w:tabs>
          <w:tab w:val="num" w:pos="3960"/>
        </w:tabs>
        <w:ind w:left="3960" w:hanging="1800"/>
      </w:pPr>
      <w:rPr>
        <w:rFonts w:hint="default"/>
      </w:rPr>
    </w:lvl>
  </w:abstractNum>
  <w:abstractNum w:abstractNumId="4" w15:restartNumberingAfterBreak="0">
    <w:nsid w:val="5D7A6569"/>
    <w:multiLevelType w:val="hybridMultilevel"/>
    <w:tmpl w:val="8A7C51B2"/>
    <w:lvl w:ilvl="0" w:tplc="FFFFFFFF">
      <w:start w:val="1"/>
      <w:numFmt w:val="upperLetter"/>
      <w:lvlText w:val="%1."/>
      <w:lvlJc w:val="left"/>
      <w:pPr>
        <w:ind w:left="1980" w:hanging="360"/>
      </w:pPr>
      <w:rPr>
        <w:rFonts w:hint="default"/>
      </w:rPr>
    </w:lvl>
    <w:lvl w:ilvl="1" w:tplc="FFFFFFFF" w:tentative="1">
      <w:start w:val="1"/>
      <w:numFmt w:val="lowerLetter"/>
      <w:lvlText w:val="%2."/>
      <w:lvlJc w:val="left"/>
      <w:pPr>
        <w:ind w:left="2700" w:hanging="360"/>
      </w:pPr>
    </w:lvl>
    <w:lvl w:ilvl="2" w:tplc="FFFFFFFF" w:tentative="1">
      <w:start w:val="1"/>
      <w:numFmt w:val="lowerRoman"/>
      <w:lvlText w:val="%3."/>
      <w:lvlJc w:val="right"/>
      <w:pPr>
        <w:ind w:left="3420" w:hanging="180"/>
      </w:pPr>
    </w:lvl>
    <w:lvl w:ilvl="3" w:tplc="FFFFFFFF" w:tentative="1">
      <w:start w:val="1"/>
      <w:numFmt w:val="decimal"/>
      <w:lvlText w:val="%4."/>
      <w:lvlJc w:val="left"/>
      <w:pPr>
        <w:ind w:left="4140" w:hanging="360"/>
      </w:pPr>
    </w:lvl>
    <w:lvl w:ilvl="4" w:tplc="FFFFFFFF" w:tentative="1">
      <w:start w:val="1"/>
      <w:numFmt w:val="lowerLetter"/>
      <w:lvlText w:val="%5."/>
      <w:lvlJc w:val="left"/>
      <w:pPr>
        <w:ind w:left="4860" w:hanging="360"/>
      </w:pPr>
    </w:lvl>
    <w:lvl w:ilvl="5" w:tplc="FFFFFFFF" w:tentative="1">
      <w:start w:val="1"/>
      <w:numFmt w:val="lowerRoman"/>
      <w:lvlText w:val="%6."/>
      <w:lvlJc w:val="right"/>
      <w:pPr>
        <w:ind w:left="5580" w:hanging="180"/>
      </w:pPr>
    </w:lvl>
    <w:lvl w:ilvl="6" w:tplc="FFFFFFFF" w:tentative="1">
      <w:start w:val="1"/>
      <w:numFmt w:val="decimal"/>
      <w:lvlText w:val="%7."/>
      <w:lvlJc w:val="left"/>
      <w:pPr>
        <w:ind w:left="6300" w:hanging="360"/>
      </w:pPr>
    </w:lvl>
    <w:lvl w:ilvl="7" w:tplc="FFFFFFFF" w:tentative="1">
      <w:start w:val="1"/>
      <w:numFmt w:val="lowerLetter"/>
      <w:lvlText w:val="%8."/>
      <w:lvlJc w:val="left"/>
      <w:pPr>
        <w:ind w:left="7020" w:hanging="360"/>
      </w:pPr>
    </w:lvl>
    <w:lvl w:ilvl="8" w:tplc="FFFFFFFF" w:tentative="1">
      <w:start w:val="1"/>
      <w:numFmt w:val="lowerRoman"/>
      <w:lvlText w:val="%9."/>
      <w:lvlJc w:val="right"/>
      <w:pPr>
        <w:ind w:left="7740" w:hanging="180"/>
      </w:pPr>
    </w:lvl>
  </w:abstractNum>
  <w:abstractNum w:abstractNumId="5" w15:restartNumberingAfterBreak="0">
    <w:nsid w:val="769C0F2D"/>
    <w:multiLevelType w:val="hybridMultilevel"/>
    <w:tmpl w:val="3C001DA8"/>
    <w:lvl w:ilvl="0" w:tplc="08B2183C">
      <w:start w:val="1"/>
      <w:numFmt w:val="upperLetter"/>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53029696">
    <w:abstractNumId w:val="3"/>
  </w:num>
  <w:num w:numId="2" w16cid:durableId="284192033">
    <w:abstractNumId w:val="3"/>
  </w:num>
  <w:num w:numId="3" w16cid:durableId="1103376570">
    <w:abstractNumId w:val="4"/>
  </w:num>
  <w:num w:numId="4" w16cid:durableId="192573917">
    <w:abstractNumId w:val="5"/>
  </w:num>
  <w:num w:numId="5" w16cid:durableId="1232540672">
    <w:abstractNumId w:val="1"/>
  </w:num>
  <w:num w:numId="6" w16cid:durableId="621351259">
    <w:abstractNumId w:val="2"/>
  </w:num>
  <w:num w:numId="7" w16cid:durableId="1826622112">
    <w:abstractNumId w:val="3"/>
    <w:lvlOverride w:ilvl="0">
      <w:startOverride w:val="3"/>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8" w16cid:durableId="2114745157">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1" w:cryptProviderType="rsaAES" w:cryptAlgorithmClass="hash" w:cryptAlgorithmType="typeAny" w:cryptAlgorithmSid="14" w:cryptSpinCount="100000" w:hash="rPHgTXny/7UO4nQP37CPO8LDpXpiDB+nSb5IsqcvtPPFVOKjhTnQgFFj7CoKk1TYq/k85bJgHNleMavSCVfmJA==" w:salt="qMib+1PHZHC4tIYJRhYztg=="/>
  <w:defaultTabStop w:val="720"/>
  <w:doNotShadeFormData/>
  <w:characterSpacingControl w:val="doNotCompress"/>
  <w:hdrShapeDefaults>
    <o:shapedefaults v:ext="edit" spidmax="77825"/>
  </w:hdrShapeDefaults>
  <w:footnotePr>
    <w:pos w:val="beneathText"/>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CCEventSaveFileName" w:val="C:\Users\khassel\AppData\Local\Microsoft\Windows\INetCache\Content.Outlook\TC6OGMV6\04. Exhibit 3 - Response_to_Requested_Information.docx"/>
  </w:docVars>
  <w:rsids>
    <w:rsidRoot w:val="00EF63C0"/>
    <w:rsid w:val="00010723"/>
    <w:rsid w:val="000122D9"/>
    <w:rsid w:val="00012F9E"/>
    <w:rsid w:val="000132EB"/>
    <w:rsid w:val="00014922"/>
    <w:rsid w:val="000153CA"/>
    <w:rsid w:val="00021F9E"/>
    <w:rsid w:val="0002762E"/>
    <w:rsid w:val="0003019B"/>
    <w:rsid w:val="00030B3E"/>
    <w:rsid w:val="000339C2"/>
    <w:rsid w:val="00044A42"/>
    <w:rsid w:val="0005151D"/>
    <w:rsid w:val="0005292A"/>
    <w:rsid w:val="000538B2"/>
    <w:rsid w:val="00053D33"/>
    <w:rsid w:val="000547A1"/>
    <w:rsid w:val="00065FB6"/>
    <w:rsid w:val="00066633"/>
    <w:rsid w:val="00070768"/>
    <w:rsid w:val="00070CC7"/>
    <w:rsid w:val="00073C15"/>
    <w:rsid w:val="0007405A"/>
    <w:rsid w:val="0007537A"/>
    <w:rsid w:val="00085BB9"/>
    <w:rsid w:val="00097AB4"/>
    <w:rsid w:val="000A1107"/>
    <w:rsid w:val="000A3264"/>
    <w:rsid w:val="000A5C0D"/>
    <w:rsid w:val="000A752C"/>
    <w:rsid w:val="000B277C"/>
    <w:rsid w:val="000B3D7D"/>
    <w:rsid w:val="000B5182"/>
    <w:rsid w:val="000B57EC"/>
    <w:rsid w:val="000B5CF9"/>
    <w:rsid w:val="000B6E49"/>
    <w:rsid w:val="000D2465"/>
    <w:rsid w:val="000D3175"/>
    <w:rsid w:val="000D473D"/>
    <w:rsid w:val="000D48D6"/>
    <w:rsid w:val="000D58AA"/>
    <w:rsid w:val="000E35F1"/>
    <w:rsid w:val="000E3C1C"/>
    <w:rsid w:val="000E6F72"/>
    <w:rsid w:val="000F2448"/>
    <w:rsid w:val="000F25B2"/>
    <w:rsid w:val="000F287D"/>
    <w:rsid w:val="000F2964"/>
    <w:rsid w:val="000F4125"/>
    <w:rsid w:val="001032A8"/>
    <w:rsid w:val="001056C3"/>
    <w:rsid w:val="00106347"/>
    <w:rsid w:val="00110FBF"/>
    <w:rsid w:val="00120DA3"/>
    <w:rsid w:val="00124F77"/>
    <w:rsid w:val="00130C0D"/>
    <w:rsid w:val="00130CF5"/>
    <w:rsid w:val="00137BC2"/>
    <w:rsid w:val="001405AB"/>
    <w:rsid w:val="00140771"/>
    <w:rsid w:val="00140857"/>
    <w:rsid w:val="0014277C"/>
    <w:rsid w:val="00144F8C"/>
    <w:rsid w:val="00150431"/>
    <w:rsid w:val="00151E41"/>
    <w:rsid w:val="00162A26"/>
    <w:rsid w:val="00162BF3"/>
    <w:rsid w:val="0016443F"/>
    <w:rsid w:val="0016480C"/>
    <w:rsid w:val="00167583"/>
    <w:rsid w:val="00171389"/>
    <w:rsid w:val="00172A9A"/>
    <w:rsid w:val="00181ED6"/>
    <w:rsid w:val="0018620F"/>
    <w:rsid w:val="001862AA"/>
    <w:rsid w:val="0018661A"/>
    <w:rsid w:val="00193763"/>
    <w:rsid w:val="00196C8F"/>
    <w:rsid w:val="0019761A"/>
    <w:rsid w:val="001A0AA6"/>
    <w:rsid w:val="001A0ACA"/>
    <w:rsid w:val="001A36BF"/>
    <w:rsid w:val="001B0B2C"/>
    <w:rsid w:val="001B0B65"/>
    <w:rsid w:val="001B1E33"/>
    <w:rsid w:val="001B2498"/>
    <w:rsid w:val="001B79B5"/>
    <w:rsid w:val="001C2D1F"/>
    <w:rsid w:val="001C5582"/>
    <w:rsid w:val="001D2778"/>
    <w:rsid w:val="001D5069"/>
    <w:rsid w:val="001E35EB"/>
    <w:rsid w:val="001F1DBA"/>
    <w:rsid w:val="001F4AB3"/>
    <w:rsid w:val="001F5E8B"/>
    <w:rsid w:val="002001F7"/>
    <w:rsid w:val="00207121"/>
    <w:rsid w:val="002107FC"/>
    <w:rsid w:val="00210FA8"/>
    <w:rsid w:val="00220D2C"/>
    <w:rsid w:val="00221856"/>
    <w:rsid w:val="002248EF"/>
    <w:rsid w:val="00226EB9"/>
    <w:rsid w:val="00227B41"/>
    <w:rsid w:val="00232EBE"/>
    <w:rsid w:val="00235031"/>
    <w:rsid w:val="002449E5"/>
    <w:rsid w:val="00244F7C"/>
    <w:rsid w:val="002540D6"/>
    <w:rsid w:val="0025480F"/>
    <w:rsid w:val="00254CA5"/>
    <w:rsid w:val="00264B63"/>
    <w:rsid w:val="00264D2F"/>
    <w:rsid w:val="00270B9E"/>
    <w:rsid w:val="0027113C"/>
    <w:rsid w:val="002742B6"/>
    <w:rsid w:val="0027444F"/>
    <w:rsid w:val="00277B9C"/>
    <w:rsid w:val="002816B4"/>
    <w:rsid w:val="00281BAB"/>
    <w:rsid w:val="002832CC"/>
    <w:rsid w:val="002838C2"/>
    <w:rsid w:val="00284CEA"/>
    <w:rsid w:val="00293653"/>
    <w:rsid w:val="00293A83"/>
    <w:rsid w:val="00294B5D"/>
    <w:rsid w:val="00295D2B"/>
    <w:rsid w:val="002A022C"/>
    <w:rsid w:val="002A380E"/>
    <w:rsid w:val="002A3DAE"/>
    <w:rsid w:val="002A5022"/>
    <w:rsid w:val="002A56D8"/>
    <w:rsid w:val="002B01DD"/>
    <w:rsid w:val="002B2F60"/>
    <w:rsid w:val="002B3A56"/>
    <w:rsid w:val="002C277A"/>
    <w:rsid w:val="002D0FC8"/>
    <w:rsid w:val="002D2AF6"/>
    <w:rsid w:val="002D4860"/>
    <w:rsid w:val="002E296B"/>
    <w:rsid w:val="002E3CBD"/>
    <w:rsid w:val="002E3F54"/>
    <w:rsid w:val="002E48DB"/>
    <w:rsid w:val="002E4C96"/>
    <w:rsid w:val="002E4D27"/>
    <w:rsid w:val="002F1077"/>
    <w:rsid w:val="002F3037"/>
    <w:rsid w:val="002F3CB4"/>
    <w:rsid w:val="002F631B"/>
    <w:rsid w:val="003018A1"/>
    <w:rsid w:val="00301D5C"/>
    <w:rsid w:val="00304950"/>
    <w:rsid w:val="00305FC1"/>
    <w:rsid w:val="00307322"/>
    <w:rsid w:val="0031126F"/>
    <w:rsid w:val="00315E03"/>
    <w:rsid w:val="00316CF8"/>
    <w:rsid w:val="00316FF4"/>
    <w:rsid w:val="00317828"/>
    <w:rsid w:val="00323744"/>
    <w:rsid w:val="003254CE"/>
    <w:rsid w:val="00333DA3"/>
    <w:rsid w:val="00345225"/>
    <w:rsid w:val="003469E5"/>
    <w:rsid w:val="00347A72"/>
    <w:rsid w:val="00351A1D"/>
    <w:rsid w:val="00367154"/>
    <w:rsid w:val="00367256"/>
    <w:rsid w:val="00371A87"/>
    <w:rsid w:val="003735AB"/>
    <w:rsid w:val="0037439F"/>
    <w:rsid w:val="003745FD"/>
    <w:rsid w:val="00375998"/>
    <w:rsid w:val="003800A9"/>
    <w:rsid w:val="00380341"/>
    <w:rsid w:val="00382830"/>
    <w:rsid w:val="00384A9C"/>
    <w:rsid w:val="003861E3"/>
    <w:rsid w:val="003915A0"/>
    <w:rsid w:val="003925B2"/>
    <w:rsid w:val="00392DEB"/>
    <w:rsid w:val="0039562F"/>
    <w:rsid w:val="003A28BA"/>
    <w:rsid w:val="003A6F4C"/>
    <w:rsid w:val="003B2FB9"/>
    <w:rsid w:val="003C4245"/>
    <w:rsid w:val="003C7332"/>
    <w:rsid w:val="003D4CF1"/>
    <w:rsid w:val="003D6181"/>
    <w:rsid w:val="003D6582"/>
    <w:rsid w:val="003D7358"/>
    <w:rsid w:val="003D7A9E"/>
    <w:rsid w:val="003E1A1C"/>
    <w:rsid w:val="003E4A1D"/>
    <w:rsid w:val="003E5CDC"/>
    <w:rsid w:val="003F089B"/>
    <w:rsid w:val="003F1FDA"/>
    <w:rsid w:val="003F3548"/>
    <w:rsid w:val="0040224C"/>
    <w:rsid w:val="00411131"/>
    <w:rsid w:val="00411493"/>
    <w:rsid w:val="0041264B"/>
    <w:rsid w:val="004140EF"/>
    <w:rsid w:val="00417880"/>
    <w:rsid w:val="00421B7D"/>
    <w:rsid w:val="0042747C"/>
    <w:rsid w:val="004314CE"/>
    <w:rsid w:val="00433613"/>
    <w:rsid w:val="004348E6"/>
    <w:rsid w:val="00437D4F"/>
    <w:rsid w:val="004509E9"/>
    <w:rsid w:val="00450AFB"/>
    <w:rsid w:val="00452C0F"/>
    <w:rsid w:val="00457D53"/>
    <w:rsid w:val="004616EA"/>
    <w:rsid w:val="00461E73"/>
    <w:rsid w:val="004627A3"/>
    <w:rsid w:val="004648BF"/>
    <w:rsid w:val="0046680E"/>
    <w:rsid w:val="00472576"/>
    <w:rsid w:val="00483650"/>
    <w:rsid w:val="00484EB0"/>
    <w:rsid w:val="00484FDD"/>
    <w:rsid w:val="004916E3"/>
    <w:rsid w:val="00497E31"/>
    <w:rsid w:val="004A4170"/>
    <w:rsid w:val="004A619C"/>
    <w:rsid w:val="004A7444"/>
    <w:rsid w:val="004B1583"/>
    <w:rsid w:val="004B3703"/>
    <w:rsid w:val="004C5218"/>
    <w:rsid w:val="004D419F"/>
    <w:rsid w:val="004E367B"/>
    <w:rsid w:val="004E3CCC"/>
    <w:rsid w:val="004E5FAC"/>
    <w:rsid w:val="004F63F1"/>
    <w:rsid w:val="0050358F"/>
    <w:rsid w:val="00503FEB"/>
    <w:rsid w:val="0050586E"/>
    <w:rsid w:val="00507F82"/>
    <w:rsid w:val="005115FF"/>
    <w:rsid w:val="00524CAE"/>
    <w:rsid w:val="00557D73"/>
    <w:rsid w:val="00562B7A"/>
    <w:rsid w:val="005637FA"/>
    <w:rsid w:val="005702AC"/>
    <w:rsid w:val="00572C02"/>
    <w:rsid w:val="00573C3D"/>
    <w:rsid w:val="005759A7"/>
    <w:rsid w:val="00577DCD"/>
    <w:rsid w:val="0058110C"/>
    <w:rsid w:val="00581A5F"/>
    <w:rsid w:val="00583C9B"/>
    <w:rsid w:val="00595B5E"/>
    <w:rsid w:val="0059676B"/>
    <w:rsid w:val="00596824"/>
    <w:rsid w:val="005A1288"/>
    <w:rsid w:val="005A4336"/>
    <w:rsid w:val="005A51A4"/>
    <w:rsid w:val="005B1B3E"/>
    <w:rsid w:val="005C3FC6"/>
    <w:rsid w:val="005D161F"/>
    <w:rsid w:val="005D43AE"/>
    <w:rsid w:val="005D7DC0"/>
    <w:rsid w:val="005E47A6"/>
    <w:rsid w:val="005E4CE0"/>
    <w:rsid w:val="005E5242"/>
    <w:rsid w:val="005F75B2"/>
    <w:rsid w:val="00602831"/>
    <w:rsid w:val="00602C40"/>
    <w:rsid w:val="00602FEF"/>
    <w:rsid w:val="00604FF9"/>
    <w:rsid w:val="0061062A"/>
    <w:rsid w:val="0061240C"/>
    <w:rsid w:val="00613528"/>
    <w:rsid w:val="00613824"/>
    <w:rsid w:val="006256C0"/>
    <w:rsid w:val="00630E3D"/>
    <w:rsid w:val="00641C01"/>
    <w:rsid w:val="00644BA0"/>
    <w:rsid w:val="0064792F"/>
    <w:rsid w:val="0065130C"/>
    <w:rsid w:val="006537A1"/>
    <w:rsid w:val="00655484"/>
    <w:rsid w:val="00655811"/>
    <w:rsid w:val="00655C99"/>
    <w:rsid w:val="00655DE9"/>
    <w:rsid w:val="00657BF1"/>
    <w:rsid w:val="006604C8"/>
    <w:rsid w:val="00664416"/>
    <w:rsid w:val="00666F3A"/>
    <w:rsid w:val="006709C3"/>
    <w:rsid w:val="00675046"/>
    <w:rsid w:val="006753F5"/>
    <w:rsid w:val="00687B50"/>
    <w:rsid w:val="0069120E"/>
    <w:rsid w:val="00693AFC"/>
    <w:rsid w:val="00694AE6"/>
    <w:rsid w:val="00695337"/>
    <w:rsid w:val="00695E0B"/>
    <w:rsid w:val="006A45CE"/>
    <w:rsid w:val="006A5E46"/>
    <w:rsid w:val="006A60A9"/>
    <w:rsid w:val="006B4EAA"/>
    <w:rsid w:val="006B7CE2"/>
    <w:rsid w:val="006C2D58"/>
    <w:rsid w:val="006C3113"/>
    <w:rsid w:val="006C5AF8"/>
    <w:rsid w:val="006D2A12"/>
    <w:rsid w:val="006D3FCA"/>
    <w:rsid w:val="006D7A66"/>
    <w:rsid w:val="006E0DB3"/>
    <w:rsid w:val="006E1610"/>
    <w:rsid w:val="006E225C"/>
    <w:rsid w:val="006E2384"/>
    <w:rsid w:val="006E5174"/>
    <w:rsid w:val="006F5467"/>
    <w:rsid w:val="006F558E"/>
    <w:rsid w:val="006F67F5"/>
    <w:rsid w:val="00702743"/>
    <w:rsid w:val="00703352"/>
    <w:rsid w:val="00715366"/>
    <w:rsid w:val="00721DF7"/>
    <w:rsid w:val="007226A9"/>
    <w:rsid w:val="0072689B"/>
    <w:rsid w:val="0073049A"/>
    <w:rsid w:val="00736A69"/>
    <w:rsid w:val="00743DB7"/>
    <w:rsid w:val="007458AE"/>
    <w:rsid w:val="007462D5"/>
    <w:rsid w:val="00751B50"/>
    <w:rsid w:val="00752088"/>
    <w:rsid w:val="00757C3B"/>
    <w:rsid w:val="00762D02"/>
    <w:rsid w:val="00767741"/>
    <w:rsid w:val="0077218D"/>
    <w:rsid w:val="00774CFA"/>
    <w:rsid w:val="00775FB5"/>
    <w:rsid w:val="0078077F"/>
    <w:rsid w:val="00780D9F"/>
    <w:rsid w:val="0078340F"/>
    <w:rsid w:val="00790761"/>
    <w:rsid w:val="0079172D"/>
    <w:rsid w:val="0079757B"/>
    <w:rsid w:val="00797DFC"/>
    <w:rsid w:val="007B1AF3"/>
    <w:rsid w:val="007B295B"/>
    <w:rsid w:val="007B4540"/>
    <w:rsid w:val="007B4B37"/>
    <w:rsid w:val="007B5A72"/>
    <w:rsid w:val="007B6B50"/>
    <w:rsid w:val="007B6F3A"/>
    <w:rsid w:val="007B7395"/>
    <w:rsid w:val="007C6B7F"/>
    <w:rsid w:val="007D291A"/>
    <w:rsid w:val="007D2BA4"/>
    <w:rsid w:val="007D6E01"/>
    <w:rsid w:val="007D7A1A"/>
    <w:rsid w:val="007E109C"/>
    <w:rsid w:val="007E72D3"/>
    <w:rsid w:val="007F42DD"/>
    <w:rsid w:val="00804743"/>
    <w:rsid w:val="008047A0"/>
    <w:rsid w:val="00817F71"/>
    <w:rsid w:val="00820D68"/>
    <w:rsid w:val="0082761C"/>
    <w:rsid w:val="00836655"/>
    <w:rsid w:val="008404CD"/>
    <w:rsid w:val="0084076D"/>
    <w:rsid w:val="0085132F"/>
    <w:rsid w:val="0085204B"/>
    <w:rsid w:val="00852686"/>
    <w:rsid w:val="00857181"/>
    <w:rsid w:val="00857E9F"/>
    <w:rsid w:val="008634DF"/>
    <w:rsid w:val="008655D5"/>
    <w:rsid w:val="00865E11"/>
    <w:rsid w:val="00866968"/>
    <w:rsid w:val="00870CF5"/>
    <w:rsid w:val="008710C1"/>
    <w:rsid w:val="00877E64"/>
    <w:rsid w:val="00880DBA"/>
    <w:rsid w:val="00893A7A"/>
    <w:rsid w:val="0089698D"/>
    <w:rsid w:val="008A0AF5"/>
    <w:rsid w:val="008A2867"/>
    <w:rsid w:val="008A520F"/>
    <w:rsid w:val="008A582A"/>
    <w:rsid w:val="008B19B3"/>
    <w:rsid w:val="008B77BE"/>
    <w:rsid w:val="008B7B8B"/>
    <w:rsid w:val="008C42EB"/>
    <w:rsid w:val="008C61BA"/>
    <w:rsid w:val="008C63D1"/>
    <w:rsid w:val="008D13C9"/>
    <w:rsid w:val="008D5728"/>
    <w:rsid w:val="008E1D42"/>
    <w:rsid w:val="008E2273"/>
    <w:rsid w:val="008E476E"/>
    <w:rsid w:val="008E4945"/>
    <w:rsid w:val="008F4259"/>
    <w:rsid w:val="008F4DE0"/>
    <w:rsid w:val="009061A4"/>
    <w:rsid w:val="00906690"/>
    <w:rsid w:val="0091231F"/>
    <w:rsid w:val="009123CD"/>
    <w:rsid w:val="00914640"/>
    <w:rsid w:val="00916A9D"/>
    <w:rsid w:val="00917B1D"/>
    <w:rsid w:val="009213FD"/>
    <w:rsid w:val="00921DFA"/>
    <w:rsid w:val="009229F3"/>
    <w:rsid w:val="0092469F"/>
    <w:rsid w:val="009329A4"/>
    <w:rsid w:val="009329E8"/>
    <w:rsid w:val="0093575A"/>
    <w:rsid w:val="00937B50"/>
    <w:rsid w:val="009407B7"/>
    <w:rsid w:val="0095131E"/>
    <w:rsid w:val="00952CDA"/>
    <w:rsid w:val="00953B41"/>
    <w:rsid w:val="009622F7"/>
    <w:rsid w:val="009627A8"/>
    <w:rsid w:val="00964484"/>
    <w:rsid w:val="00965517"/>
    <w:rsid w:val="00973823"/>
    <w:rsid w:val="00973FF0"/>
    <w:rsid w:val="00974296"/>
    <w:rsid w:val="00974ED4"/>
    <w:rsid w:val="0098395D"/>
    <w:rsid w:val="009857B5"/>
    <w:rsid w:val="00985EDF"/>
    <w:rsid w:val="0098600B"/>
    <w:rsid w:val="00993D3A"/>
    <w:rsid w:val="009943AF"/>
    <w:rsid w:val="00995CE6"/>
    <w:rsid w:val="00996BBA"/>
    <w:rsid w:val="009A7404"/>
    <w:rsid w:val="009B2292"/>
    <w:rsid w:val="009B3250"/>
    <w:rsid w:val="009B471C"/>
    <w:rsid w:val="009B7498"/>
    <w:rsid w:val="009B7716"/>
    <w:rsid w:val="009C0030"/>
    <w:rsid w:val="009C2C2D"/>
    <w:rsid w:val="009C62B8"/>
    <w:rsid w:val="009C73AD"/>
    <w:rsid w:val="009E29C7"/>
    <w:rsid w:val="009E2D39"/>
    <w:rsid w:val="009E3005"/>
    <w:rsid w:val="009E3BFD"/>
    <w:rsid w:val="009F252C"/>
    <w:rsid w:val="009F35FE"/>
    <w:rsid w:val="009F52AB"/>
    <w:rsid w:val="00A037FB"/>
    <w:rsid w:val="00A04EC2"/>
    <w:rsid w:val="00A11983"/>
    <w:rsid w:val="00A13F6F"/>
    <w:rsid w:val="00A142BE"/>
    <w:rsid w:val="00A1613E"/>
    <w:rsid w:val="00A21154"/>
    <w:rsid w:val="00A2153A"/>
    <w:rsid w:val="00A226A3"/>
    <w:rsid w:val="00A25409"/>
    <w:rsid w:val="00A270E6"/>
    <w:rsid w:val="00A279B2"/>
    <w:rsid w:val="00A304DC"/>
    <w:rsid w:val="00A30A4C"/>
    <w:rsid w:val="00A3207F"/>
    <w:rsid w:val="00A35593"/>
    <w:rsid w:val="00A40CCB"/>
    <w:rsid w:val="00A42794"/>
    <w:rsid w:val="00A42F5D"/>
    <w:rsid w:val="00A503F7"/>
    <w:rsid w:val="00A51A77"/>
    <w:rsid w:val="00A52FAC"/>
    <w:rsid w:val="00A63121"/>
    <w:rsid w:val="00A633B7"/>
    <w:rsid w:val="00A7100C"/>
    <w:rsid w:val="00A74749"/>
    <w:rsid w:val="00A8024C"/>
    <w:rsid w:val="00A80A06"/>
    <w:rsid w:val="00A84C71"/>
    <w:rsid w:val="00A8613D"/>
    <w:rsid w:val="00A86623"/>
    <w:rsid w:val="00A86F34"/>
    <w:rsid w:val="00A87540"/>
    <w:rsid w:val="00A877D1"/>
    <w:rsid w:val="00A9206E"/>
    <w:rsid w:val="00A92BC4"/>
    <w:rsid w:val="00A93B61"/>
    <w:rsid w:val="00A94FD2"/>
    <w:rsid w:val="00A95856"/>
    <w:rsid w:val="00A958A0"/>
    <w:rsid w:val="00AA1409"/>
    <w:rsid w:val="00AA476C"/>
    <w:rsid w:val="00AA6BD1"/>
    <w:rsid w:val="00AA6EE8"/>
    <w:rsid w:val="00AB6A45"/>
    <w:rsid w:val="00AB72E9"/>
    <w:rsid w:val="00AB7492"/>
    <w:rsid w:val="00AC49F4"/>
    <w:rsid w:val="00AC5297"/>
    <w:rsid w:val="00AC6BA2"/>
    <w:rsid w:val="00AD6DCD"/>
    <w:rsid w:val="00AE3DA8"/>
    <w:rsid w:val="00AE6333"/>
    <w:rsid w:val="00AF0C8A"/>
    <w:rsid w:val="00AF0DBB"/>
    <w:rsid w:val="00AF198A"/>
    <w:rsid w:val="00AF31D0"/>
    <w:rsid w:val="00AF3E4D"/>
    <w:rsid w:val="00B0042E"/>
    <w:rsid w:val="00B044E8"/>
    <w:rsid w:val="00B0633A"/>
    <w:rsid w:val="00B11A79"/>
    <w:rsid w:val="00B12DE5"/>
    <w:rsid w:val="00B179A5"/>
    <w:rsid w:val="00B21674"/>
    <w:rsid w:val="00B24ED8"/>
    <w:rsid w:val="00B24FED"/>
    <w:rsid w:val="00B334B0"/>
    <w:rsid w:val="00B3641D"/>
    <w:rsid w:val="00B40B3C"/>
    <w:rsid w:val="00B45A06"/>
    <w:rsid w:val="00B460EA"/>
    <w:rsid w:val="00B65A4E"/>
    <w:rsid w:val="00B672C1"/>
    <w:rsid w:val="00B72EF6"/>
    <w:rsid w:val="00B80D14"/>
    <w:rsid w:val="00B84868"/>
    <w:rsid w:val="00B954F9"/>
    <w:rsid w:val="00BA6AC3"/>
    <w:rsid w:val="00BB5CED"/>
    <w:rsid w:val="00BC295D"/>
    <w:rsid w:val="00BC4ACF"/>
    <w:rsid w:val="00BC4DDE"/>
    <w:rsid w:val="00BC7337"/>
    <w:rsid w:val="00BD0186"/>
    <w:rsid w:val="00BD384F"/>
    <w:rsid w:val="00BE0D07"/>
    <w:rsid w:val="00BE45C3"/>
    <w:rsid w:val="00BE5421"/>
    <w:rsid w:val="00BE6077"/>
    <w:rsid w:val="00BF0D82"/>
    <w:rsid w:val="00BF2D52"/>
    <w:rsid w:val="00BF70B3"/>
    <w:rsid w:val="00BF79BC"/>
    <w:rsid w:val="00BF7F14"/>
    <w:rsid w:val="00C003F0"/>
    <w:rsid w:val="00C0193B"/>
    <w:rsid w:val="00C01FBA"/>
    <w:rsid w:val="00C0327E"/>
    <w:rsid w:val="00C032BE"/>
    <w:rsid w:val="00C03F95"/>
    <w:rsid w:val="00C0418B"/>
    <w:rsid w:val="00C0437E"/>
    <w:rsid w:val="00C05A7A"/>
    <w:rsid w:val="00C05D12"/>
    <w:rsid w:val="00C07F7A"/>
    <w:rsid w:val="00C20381"/>
    <w:rsid w:val="00C230D8"/>
    <w:rsid w:val="00C2487D"/>
    <w:rsid w:val="00C26A2E"/>
    <w:rsid w:val="00C26E99"/>
    <w:rsid w:val="00C33A55"/>
    <w:rsid w:val="00C347C2"/>
    <w:rsid w:val="00C40EDB"/>
    <w:rsid w:val="00C42C8A"/>
    <w:rsid w:val="00C43BF0"/>
    <w:rsid w:val="00C457E6"/>
    <w:rsid w:val="00C4798E"/>
    <w:rsid w:val="00C546D7"/>
    <w:rsid w:val="00C54AD2"/>
    <w:rsid w:val="00C5564A"/>
    <w:rsid w:val="00C56746"/>
    <w:rsid w:val="00C604B7"/>
    <w:rsid w:val="00C6182F"/>
    <w:rsid w:val="00C64ED3"/>
    <w:rsid w:val="00C65968"/>
    <w:rsid w:val="00C65EE6"/>
    <w:rsid w:val="00C65F69"/>
    <w:rsid w:val="00C700EB"/>
    <w:rsid w:val="00C85056"/>
    <w:rsid w:val="00C92BBF"/>
    <w:rsid w:val="00CA3798"/>
    <w:rsid w:val="00CA6C0C"/>
    <w:rsid w:val="00CA76E2"/>
    <w:rsid w:val="00CB04AE"/>
    <w:rsid w:val="00CB0D6B"/>
    <w:rsid w:val="00CB5A7D"/>
    <w:rsid w:val="00CC0B68"/>
    <w:rsid w:val="00CC0F9E"/>
    <w:rsid w:val="00CC12D0"/>
    <w:rsid w:val="00CC335E"/>
    <w:rsid w:val="00CC421A"/>
    <w:rsid w:val="00CD0642"/>
    <w:rsid w:val="00CD258F"/>
    <w:rsid w:val="00CD4931"/>
    <w:rsid w:val="00CE0B4C"/>
    <w:rsid w:val="00CE0B7A"/>
    <w:rsid w:val="00CE57C6"/>
    <w:rsid w:val="00CF23D0"/>
    <w:rsid w:val="00CF2650"/>
    <w:rsid w:val="00CF3F46"/>
    <w:rsid w:val="00CF4F58"/>
    <w:rsid w:val="00D01DEA"/>
    <w:rsid w:val="00D039E1"/>
    <w:rsid w:val="00D044E0"/>
    <w:rsid w:val="00D048D8"/>
    <w:rsid w:val="00D13CD6"/>
    <w:rsid w:val="00D16CFF"/>
    <w:rsid w:val="00D20006"/>
    <w:rsid w:val="00D22D5C"/>
    <w:rsid w:val="00D260CF"/>
    <w:rsid w:val="00D27002"/>
    <w:rsid w:val="00D327E9"/>
    <w:rsid w:val="00D3302F"/>
    <w:rsid w:val="00D345AA"/>
    <w:rsid w:val="00D427F3"/>
    <w:rsid w:val="00D44C86"/>
    <w:rsid w:val="00D55D8E"/>
    <w:rsid w:val="00D61D76"/>
    <w:rsid w:val="00D63F45"/>
    <w:rsid w:val="00D67615"/>
    <w:rsid w:val="00D67683"/>
    <w:rsid w:val="00D67ED4"/>
    <w:rsid w:val="00D741AD"/>
    <w:rsid w:val="00D84A8F"/>
    <w:rsid w:val="00D9005D"/>
    <w:rsid w:val="00D909F2"/>
    <w:rsid w:val="00DA2134"/>
    <w:rsid w:val="00DA2961"/>
    <w:rsid w:val="00DA2D80"/>
    <w:rsid w:val="00DB5781"/>
    <w:rsid w:val="00DB77B7"/>
    <w:rsid w:val="00DC337E"/>
    <w:rsid w:val="00DC41FE"/>
    <w:rsid w:val="00DC4F22"/>
    <w:rsid w:val="00DD10DB"/>
    <w:rsid w:val="00DD3C1D"/>
    <w:rsid w:val="00DD448F"/>
    <w:rsid w:val="00DD6A20"/>
    <w:rsid w:val="00DE144B"/>
    <w:rsid w:val="00DE15C1"/>
    <w:rsid w:val="00DE3FD5"/>
    <w:rsid w:val="00DE52C6"/>
    <w:rsid w:val="00DE6D3B"/>
    <w:rsid w:val="00DF10BA"/>
    <w:rsid w:val="00DF2FD4"/>
    <w:rsid w:val="00DF4C64"/>
    <w:rsid w:val="00DF5074"/>
    <w:rsid w:val="00DF5B66"/>
    <w:rsid w:val="00DF6AB4"/>
    <w:rsid w:val="00DF7512"/>
    <w:rsid w:val="00E00569"/>
    <w:rsid w:val="00E01B5D"/>
    <w:rsid w:val="00E02000"/>
    <w:rsid w:val="00E037A0"/>
    <w:rsid w:val="00E066D0"/>
    <w:rsid w:val="00E1316F"/>
    <w:rsid w:val="00E17C39"/>
    <w:rsid w:val="00E226E6"/>
    <w:rsid w:val="00E306AE"/>
    <w:rsid w:val="00E326B4"/>
    <w:rsid w:val="00E3418F"/>
    <w:rsid w:val="00E346C1"/>
    <w:rsid w:val="00E37271"/>
    <w:rsid w:val="00E37638"/>
    <w:rsid w:val="00E416F2"/>
    <w:rsid w:val="00E46D49"/>
    <w:rsid w:val="00E51271"/>
    <w:rsid w:val="00E537A6"/>
    <w:rsid w:val="00E53900"/>
    <w:rsid w:val="00E60857"/>
    <w:rsid w:val="00E61534"/>
    <w:rsid w:val="00E65301"/>
    <w:rsid w:val="00E65DBA"/>
    <w:rsid w:val="00E71140"/>
    <w:rsid w:val="00E7258A"/>
    <w:rsid w:val="00E755FB"/>
    <w:rsid w:val="00E75FE2"/>
    <w:rsid w:val="00E76131"/>
    <w:rsid w:val="00E7743A"/>
    <w:rsid w:val="00E8050B"/>
    <w:rsid w:val="00E81D01"/>
    <w:rsid w:val="00E910CF"/>
    <w:rsid w:val="00E949BF"/>
    <w:rsid w:val="00E95E3E"/>
    <w:rsid w:val="00E95FC5"/>
    <w:rsid w:val="00E9694B"/>
    <w:rsid w:val="00E96CF7"/>
    <w:rsid w:val="00EA21FB"/>
    <w:rsid w:val="00EA3B0E"/>
    <w:rsid w:val="00EA564E"/>
    <w:rsid w:val="00EA69CF"/>
    <w:rsid w:val="00EB47FF"/>
    <w:rsid w:val="00EB4E7F"/>
    <w:rsid w:val="00EC1321"/>
    <w:rsid w:val="00EC1E63"/>
    <w:rsid w:val="00ED0921"/>
    <w:rsid w:val="00ED0E16"/>
    <w:rsid w:val="00ED120E"/>
    <w:rsid w:val="00ED3E51"/>
    <w:rsid w:val="00ED7121"/>
    <w:rsid w:val="00ED74CB"/>
    <w:rsid w:val="00EE48A3"/>
    <w:rsid w:val="00EE4E80"/>
    <w:rsid w:val="00EF24B8"/>
    <w:rsid w:val="00EF63C0"/>
    <w:rsid w:val="00EF6F23"/>
    <w:rsid w:val="00F012E6"/>
    <w:rsid w:val="00F0159F"/>
    <w:rsid w:val="00F01E12"/>
    <w:rsid w:val="00F01E44"/>
    <w:rsid w:val="00F01FD4"/>
    <w:rsid w:val="00F04D20"/>
    <w:rsid w:val="00F04F9F"/>
    <w:rsid w:val="00F06E8F"/>
    <w:rsid w:val="00F074A0"/>
    <w:rsid w:val="00F12620"/>
    <w:rsid w:val="00F15B5E"/>
    <w:rsid w:val="00F175BF"/>
    <w:rsid w:val="00F177DB"/>
    <w:rsid w:val="00F23998"/>
    <w:rsid w:val="00F26158"/>
    <w:rsid w:val="00F36E3C"/>
    <w:rsid w:val="00F40C25"/>
    <w:rsid w:val="00F445EC"/>
    <w:rsid w:val="00F46F38"/>
    <w:rsid w:val="00F471B7"/>
    <w:rsid w:val="00F500CE"/>
    <w:rsid w:val="00F56E8E"/>
    <w:rsid w:val="00F57224"/>
    <w:rsid w:val="00F642F3"/>
    <w:rsid w:val="00F66F85"/>
    <w:rsid w:val="00F72A23"/>
    <w:rsid w:val="00F73A13"/>
    <w:rsid w:val="00F73E3A"/>
    <w:rsid w:val="00F81417"/>
    <w:rsid w:val="00F825FA"/>
    <w:rsid w:val="00F82CD4"/>
    <w:rsid w:val="00F8639D"/>
    <w:rsid w:val="00F877E7"/>
    <w:rsid w:val="00FA0597"/>
    <w:rsid w:val="00FA1B6E"/>
    <w:rsid w:val="00FA244A"/>
    <w:rsid w:val="00FA2BBC"/>
    <w:rsid w:val="00FA680D"/>
    <w:rsid w:val="00FB03F7"/>
    <w:rsid w:val="00FB0BB1"/>
    <w:rsid w:val="00FB306F"/>
    <w:rsid w:val="00FB30CA"/>
    <w:rsid w:val="00FB3D6E"/>
    <w:rsid w:val="00FB7C2A"/>
    <w:rsid w:val="00FC2DB9"/>
    <w:rsid w:val="00FC3E9F"/>
    <w:rsid w:val="00FC5B8C"/>
    <w:rsid w:val="00FC6E56"/>
    <w:rsid w:val="00FD004F"/>
    <w:rsid w:val="00FD098C"/>
    <w:rsid w:val="00FD1E29"/>
    <w:rsid w:val="00FD3D42"/>
    <w:rsid w:val="00FD473E"/>
    <w:rsid w:val="00FD4CC5"/>
    <w:rsid w:val="00FD79FC"/>
    <w:rsid w:val="00FF20F8"/>
    <w:rsid w:val="013E42AC"/>
    <w:rsid w:val="02D9A286"/>
    <w:rsid w:val="0721FE85"/>
    <w:rsid w:val="08217398"/>
    <w:rsid w:val="0AFC2647"/>
    <w:rsid w:val="0BC1F357"/>
    <w:rsid w:val="0DBC0169"/>
    <w:rsid w:val="0F70D995"/>
    <w:rsid w:val="0F7C1D34"/>
    <w:rsid w:val="10499E6B"/>
    <w:rsid w:val="108FCC84"/>
    <w:rsid w:val="1285D7A1"/>
    <w:rsid w:val="164C87AA"/>
    <w:rsid w:val="17AAB628"/>
    <w:rsid w:val="18549474"/>
    <w:rsid w:val="1CD774BB"/>
    <w:rsid w:val="1F49AAD3"/>
    <w:rsid w:val="20527FC0"/>
    <w:rsid w:val="20D57EF1"/>
    <w:rsid w:val="2333F0A0"/>
    <w:rsid w:val="2785A134"/>
    <w:rsid w:val="2799F3BB"/>
    <w:rsid w:val="2BA89414"/>
    <w:rsid w:val="2FCFB7AB"/>
    <w:rsid w:val="30F07174"/>
    <w:rsid w:val="317D4081"/>
    <w:rsid w:val="34E93020"/>
    <w:rsid w:val="3576493F"/>
    <w:rsid w:val="3668FD0F"/>
    <w:rsid w:val="37FE475E"/>
    <w:rsid w:val="4108E919"/>
    <w:rsid w:val="4253A35D"/>
    <w:rsid w:val="44EDF70D"/>
    <w:rsid w:val="45CC3980"/>
    <w:rsid w:val="48DE887B"/>
    <w:rsid w:val="4ACB2A8F"/>
    <w:rsid w:val="4D6F1DE0"/>
    <w:rsid w:val="4E42A9DF"/>
    <w:rsid w:val="4ECAAE4F"/>
    <w:rsid w:val="4F045435"/>
    <w:rsid w:val="5225352B"/>
    <w:rsid w:val="53E3B648"/>
    <w:rsid w:val="5682252D"/>
    <w:rsid w:val="5935FA51"/>
    <w:rsid w:val="5CDE11B6"/>
    <w:rsid w:val="5D2DE2A0"/>
    <w:rsid w:val="5DD80333"/>
    <w:rsid w:val="5E064BF2"/>
    <w:rsid w:val="5E9F8BD3"/>
    <w:rsid w:val="6535D9E3"/>
    <w:rsid w:val="660B6F3F"/>
    <w:rsid w:val="67271BA3"/>
    <w:rsid w:val="68D21061"/>
    <w:rsid w:val="68DF7B99"/>
    <w:rsid w:val="69B343E4"/>
    <w:rsid w:val="6A79FA2F"/>
    <w:rsid w:val="6B5B60C1"/>
    <w:rsid w:val="6BA77955"/>
    <w:rsid w:val="70757FA3"/>
    <w:rsid w:val="72D2AFD6"/>
    <w:rsid w:val="7405C3E7"/>
    <w:rsid w:val="745F02EF"/>
    <w:rsid w:val="77C3FC74"/>
    <w:rsid w:val="78B8BEDB"/>
    <w:rsid w:val="78D68521"/>
    <w:rsid w:val="7D163F57"/>
    <w:rsid w:val="7DAB5584"/>
  </w:rsids>
  <m:mathPr>
    <m:mathFont m:val="Cambria Math"/>
    <m:brkBin m:val="before"/>
    <m:brkBinSub m:val="--"/>
    <m:smallFrac m:val="0"/>
    <m:dispDef/>
    <m:lMargin m:val="0"/>
    <m:rMargin m:val="0"/>
    <m:defJc m:val="centerGroup"/>
    <m:wrapIndent m:val="1440"/>
    <m:intLim m:val="subSup"/>
    <m:naryLim m:val="undOvr"/>
  </m:mathPr>
  <w:themeFontLang w:val="en-US" w:eastAsia="zh-CN" w:bidi="my-MM"/>
  <w:clrSchemeMapping w:bg1="light1" w:t1="dark1" w:bg2="light2" w:t2="dark2" w:accent1="accent1" w:accent2="accent2" w:accent3="accent3" w:accent4="accent4" w:accent5="accent5" w:accent6="accent6" w:hyperlink="hyperlink" w:followedHyperlink="followedHyperlink"/>
  <w:shapeDefaults>
    <o:shapedefaults v:ext="edit" spidmax="77825"/>
    <o:shapelayout v:ext="edit">
      <o:idmap v:ext="edit" data="1"/>
    </o:shapelayout>
  </w:shapeDefaults>
  <w:decimalSymbol w:val="."/>
  <w:listSeparator w:val=","/>
  <w14:docId w14:val="01752300"/>
  <w15:chartTrackingRefBased/>
  <w15:docId w15:val="{4206D7F2-7968-41E7-AD7D-B1E1BEE3AE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2743"/>
    <w:pPr>
      <w:jc w:val="both"/>
    </w:pPr>
    <w:rPr>
      <w:sz w:val="24"/>
    </w:rPr>
  </w:style>
  <w:style w:type="paragraph" w:styleId="Heading1">
    <w:name w:val="heading 1"/>
    <w:basedOn w:val="Normal"/>
    <w:next w:val="Normal"/>
    <w:link w:val="Heading1Char"/>
    <w:uiPriority w:val="9"/>
    <w:qFormat/>
    <w:rsid w:val="00AC49F4"/>
    <w:pPr>
      <w:keepNext/>
      <w:keepLines/>
      <w:numPr>
        <w:numId w:val="2"/>
      </w:numPr>
      <w:spacing w:before="240" w:after="240"/>
      <w:outlineLvl w:val="0"/>
    </w:pPr>
    <w:rPr>
      <w:rFonts w:asciiTheme="majorHAnsi" w:eastAsiaTheme="majorEastAsia" w:hAnsiTheme="majorHAnsi" w:cstheme="majorBidi"/>
      <w:b/>
      <w:bCs/>
      <w:caps/>
      <w:szCs w:val="28"/>
    </w:rPr>
  </w:style>
  <w:style w:type="paragraph" w:styleId="Heading2">
    <w:name w:val="heading 2"/>
    <w:basedOn w:val="Normal"/>
    <w:next w:val="Normal"/>
    <w:link w:val="Heading2Char"/>
    <w:uiPriority w:val="9"/>
    <w:unhideWhenUsed/>
    <w:qFormat/>
    <w:rsid w:val="00FF20F8"/>
    <w:pPr>
      <w:keepNext/>
      <w:keepLines/>
      <w:numPr>
        <w:ilvl w:val="1"/>
        <w:numId w:val="2"/>
      </w:numPr>
      <w:spacing w:before="40" w:after="240"/>
      <w:outlineLvl w:val="1"/>
    </w:pPr>
    <w:rPr>
      <w:rFonts w:asciiTheme="majorHAnsi" w:eastAsiaTheme="majorEastAsia" w:hAnsiTheme="majorHAnsi" w:cstheme="majorBidi"/>
      <w:b/>
      <w:bCs/>
      <w:szCs w:val="24"/>
    </w:rPr>
  </w:style>
  <w:style w:type="paragraph" w:styleId="Heading3">
    <w:name w:val="heading 3"/>
    <w:basedOn w:val="Heading2"/>
    <w:next w:val="Normal"/>
    <w:link w:val="Heading3Char"/>
    <w:uiPriority w:val="9"/>
    <w:unhideWhenUsed/>
    <w:qFormat/>
    <w:rsid w:val="00A35593"/>
    <w:pPr>
      <w:numPr>
        <w:ilvl w:val="2"/>
      </w:numPr>
      <w:outlineLvl w:val="2"/>
    </w:pPr>
    <w:rPr>
      <w:b w:val="0"/>
      <w:bCs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GridTable4-Accent3">
    <w:name w:val="Grid Table 4 Accent 3"/>
    <w:basedOn w:val="TableNormal"/>
    <w:uiPriority w:val="49"/>
    <w:rsid w:val="00774CFA"/>
    <w:pPr>
      <w:spacing w:after="0" w:line="240" w:lineRule="auto"/>
    </w:pPr>
    <w:rPr>
      <w:rFonts w:ascii="Calibri" w:eastAsia="SimSun" w:hAnsi="Calibri" w:cs="Times New Roman"/>
      <w:sz w:val="20"/>
      <w:szCs w:val="20"/>
    </w:rPr>
    <w:tblPr>
      <w:tblStyleRowBandSize w:val="1"/>
      <w:tblStyleColBandSize w:val="1"/>
      <w:tblBorders>
        <w:top w:val="single" w:sz="4" w:space="0" w:color="C0C0C0" w:themeColor="accent3" w:themeTint="99"/>
        <w:left w:val="single" w:sz="4" w:space="0" w:color="C0C0C0" w:themeColor="accent3" w:themeTint="99"/>
        <w:bottom w:val="single" w:sz="4" w:space="0" w:color="C0C0C0" w:themeColor="accent3" w:themeTint="99"/>
        <w:right w:val="single" w:sz="4" w:space="0" w:color="C0C0C0" w:themeColor="accent3" w:themeTint="99"/>
        <w:insideH w:val="single" w:sz="4" w:space="0" w:color="C0C0C0" w:themeColor="accent3" w:themeTint="99"/>
        <w:insideV w:val="single" w:sz="4" w:space="0" w:color="C0C0C0" w:themeColor="accent3" w:themeTint="99"/>
      </w:tblBorders>
    </w:tblPr>
    <w:tblStylePr w:type="firstRow">
      <w:rPr>
        <w:b/>
        <w:bCs/>
        <w:color w:val="FFFFFF" w:themeColor="background1"/>
      </w:rPr>
      <w:tblPr/>
      <w:tcPr>
        <w:tcBorders>
          <w:top w:val="single" w:sz="4" w:space="0" w:color="969696" w:themeColor="accent3"/>
          <w:left w:val="single" w:sz="4" w:space="0" w:color="969696" w:themeColor="accent3"/>
          <w:bottom w:val="single" w:sz="4" w:space="0" w:color="969696" w:themeColor="accent3"/>
          <w:right w:val="single" w:sz="4" w:space="0" w:color="969696" w:themeColor="accent3"/>
          <w:insideH w:val="nil"/>
          <w:insideV w:val="nil"/>
        </w:tcBorders>
        <w:shd w:val="clear" w:color="auto" w:fill="969696" w:themeFill="accent3"/>
      </w:tcPr>
    </w:tblStylePr>
    <w:tblStylePr w:type="lastRow">
      <w:rPr>
        <w:b/>
        <w:bCs/>
      </w:rPr>
      <w:tblPr/>
      <w:tcPr>
        <w:tcBorders>
          <w:top w:val="double" w:sz="4" w:space="0" w:color="969696" w:themeColor="accent3"/>
        </w:tcBorders>
      </w:tcPr>
    </w:tblStylePr>
    <w:tblStylePr w:type="firstCol">
      <w:rPr>
        <w:b/>
        <w:bCs/>
      </w:rPr>
    </w:tblStylePr>
    <w:tblStylePr w:type="lastCol">
      <w:rPr>
        <w:b/>
        <w:bCs/>
      </w:rPr>
    </w:tblStylePr>
    <w:tblStylePr w:type="band1Vert">
      <w:tblPr/>
      <w:tcPr>
        <w:shd w:val="clear" w:color="auto" w:fill="EAEAEA" w:themeFill="accent3" w:themeFillTint="33"/>
      </w:tcPr>
    </w:tblStylePr>
    <w:tblStylePr w:type="band1Horz">
      <w:tblPr/>
      <w:tcPr>
        <w:shd w:val="clear" w:color="auto" w:fill="EAEAEA" w:themeFill="accent3" w:themeFillTint="33"/>
      </w:tcPr>
    </w:tblStylePr>
  </w:style>
  <w:style w:type="table" w:styleId="TableGrid1">
    <w:name w:val="Table Grid 1"/>
    <w:basedOn w:val="TableNormal"/>
    <w:rsid w:val="00484FDD"/>
    <w:pPr>
      <w:spacing w:after="0" w:line="240" w:lineRule="auto"/>
    </w:pPr>
    <w:rPr>
      <w:rFonts w:ascii="Times New Roman" w:eastAsia="Times New Roman" w:hAnsi="Times New Roman" w:cs="Times New Roman"/>
      <w:sz w:val="20"/>
      <w:szCs w:val="20"/>
      <w:lang w:eastAsia="zh-CN" w:bidi="my-MM"/>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Title">
    <w:name w:val="Title"/>
    <w:basedOn w:val="Normal"/>
    <w:next w:val="Normal"/>
    <w:link w:val="TitleChar"/>
    <w:uiPriority w:val="10"/>
    <w:qFormat/>
    <w:rsid w:val="00EF63C0"/>
    <w:pPr>
      <w:spacing w:after="0" w:line="240" w:lineRule="auto"/>
      <w:contextualSpacing/>
      <w:jc w:val="center"/>
    </w:pPr>
    <w:rPr>
      <w:rFonts w:asciiTheme="majorHAnsi" w:eastAsiaTheme="majorEastAsia" w:hAnsiTheme="majorHAnsi" w:cstheme="majorBidi"/>
      <w:b/>
      <w:bCs/>
      <w:caps/>
      <w:kern w:val="28"/>
      <w:sz w:val="48"/>
      <w:szCs w:val="48"/>
    </w:rPr>
  </w:style>
  <w:style w:type="character" w:customStyle="1" w:styleId="TitleChar">
    <w:name w:val="Title Char"/>
    <w:basedOn w:val="DefaultParagraphFont"/>
    <w:link w:val="Title"/>
    <w:uiPriority w:val="10"/>
    <w:rsid w:val="00EF63C0"/>
    <w:rPr>
      <w:rFonts w:asciiTheme="majorHAnsi" w:eastAsiaTheme="majorEastAsia" w:hAnsiTheme="majorHAnsi" w:cstheme="majorBidi"/>
      <w:b/>
      <w:bCs/>
      <w:caps/>
      <w:kern w:val="28"/>
      <w:sz w:val="48"/>
      <w:szCs w:val="48"/>
    </w:rPr>
  </w:style>
  <w:style w:type="paragraph" w:styleId="Subtitle">
    <w:name w:val="Subtitle"/>
    <w:basedOn w:val="Normal"/>
    <w:next w:val="Normal"/>
    <w:link w:val="SubtitleChar"/>
    <w:uiPriority w:val="11"/>
    <w:qFormat/>
    <w:rsid w:val="00EF63C0"/>
    <w:pPr>
      <w:numPr>
        <w:ilvl w:val="1"/>
      </w:numPr>
      <w:jc w:val="center"/>
    </w:pPr>
    <w:rPr>
      <w:b/>
      <w:bCs/>
      <w:caps/>
      <w:color w:val="5A5A5A" w:themeColor="text1" w:themeTint="A5"/>
      <w:sz w:val="40"/>
      <w:szCs w:val="40"/>
    </w:rPr>
  </w:style>
  <w:style w:type="character" w:customStyle="1" w:styleId="SubtitleChar">
    <w:name w:val="Subtitle Char"/>
    <w:basedOn w:val="DefaultParagraphFont"/>
    <w:link w:val="Subtitle"/>
    <w:uiPriority w:val="11"/>
    <w:rsid w:val="00EF63C0"/>
    <w:rPr>
      <w:b/>
      <w:bCs/>
      <w:caps/>
      <w:color w:val="5A5A5A" w:themeColor="text1" w:themeTint="A5"/>
      <w:sz w:val="40"/>
      <w:szCs w:val="40"/>
    </w:rPr>
  </w:style>
  <w:style w:type="paragraph" w:styleId="Header">
    <w:name w:val="header"/>
    <w:basedOn w:val="Normal"/>
    <w:link w:val="HeaderChar"/>
    <w:uiPriority w:val="99"/>
    <w:unhideWhenUsed/>
    <w:rsid w:val="00FF20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20F8"/>
  </w:style>
  <w:style w:type="paragraph" w:styleId="Footer">
    <w:name w:val="footer"/>
    <w:basedOn w:val="Normal"/>
    <w:link w:val="FooterChar"/>
    <w:uiPriority w:val="99"/>
    <w:unhideWhenUsed/>
    <w:rsid w:val="00FF20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20F8"/>
  </w:style>
  <w:style w:type="character" w:customStyle="1" w:styleId="Heading1Char">
    <w:name w:val="Heading 1 Char"/>
    <w:basedOn w:val="DefaultParagraphFont"/>
    <w:link w:val="Heading1"/>
    <w:uiPriority w:val="9"/>
    <w:rsid w:val="00AC49F4"/>
    <w:rPr>
      <w:rFonts w:asciiTheme="majorHAnsi" w:eastAsiaTheme="majorEastAsia" w:hAnsiTheme="majorHAnsi" w:cstheme="majorBidi"/>
      <w:b/>
      <w:bCs/>
      <w:caps/>
      <w:sz w:val="24"/>
      <w:szCs w:val="28"/>
    </w:rPr>
  </w:style>
  <w:style w:type="paragraph" w:styleId="TOC2">
    <w:name w:val="toc 2"/>
    <w:basedOn w:val="Normal"/>
    <w:next w:val="Normal"/>
    <w:autoRedefine/>
    <w:uiPriority w:val="39"/>
    <w:unhideWhenUsed/>
    <w:rsid w:val="00602C40"/>
    <w:pPr>
      <w:spacing w:after="100"/>
      <w:ind w:left="720"/>
    </w:pPr>
  </w:style>
  <w:style w:type="character" w:customStyle="1" w:styleId="Heading2Char">
    <w:name w:val="Heading 2 Char"/>
    <w:basedOn w:val="DefaultParagraphFont"/>
    <w:link w:val="Heading2"/>
    <w:uiPriority w:val="9"/>
    <w:rsid w:val="00FF20F8"/>
    <w:rPr>
      <w:rFonts w:asciiTheme="majorHAnsi" w:eastAsiaTheme="majorEastAsia" w:hAnsiTheme="majorHAnsi" w:cstheme="majorBidi"/>
      <w:b/>
      <w:bCs/>
      <w:sz w:val="24"/>
      <w:szCs w:val="24"/>
    </w:rPr>
  </w:style>
  <w:style w:type="paragraph" w:styleId="TOC1">
    <w:name w:val="toc 1"/>
    <w:basedOn w:val="Normal"/>
    <w:next w:val="Normal"/>
    <w:autoRedefine/>
    <w:uiPriority w:val="39"/>
    <w:unhideWhenUsed/>
    <w:rsid w:val="00602C40"/>
    <w:pPr>
      <w:spacing w:after="100"/>
    </w:pPr>
    <w:rPr>
      <w:b/>
    </w:rPr>
  </w:style>
  <w:style w:type="character" w:styleId="Hyperlink">
    <w:name w:val="Hyperlink"/>
    <w:basedOn w:val="DefaultParagraphFont"/>
    <w:uiPriority w:val="99"/>
    <w:unhideWhenUsed/>
    <w:rsid w:val="00602C40"/>
    <w:rPr>
      <w:color w:val="5F5F5F" w:themeColor="hyperlink"/>
      <w:u w:val="single"/>
    </w:rPr>
  </w:style>
  <w:style w:type="paragraph" w:styleId="TOCHeading">
    <w:name w:val="TOC Heading"/>
    <w:basedOn w:val="Heading1"/>
    <w:next w:val="Normal"/>
    <w:uiPriority w:val="39"/>
    <w:unhideWhenUsed/>
    <w:qFormat/>
    <w:rsid w:val="00602C40"/>
    <w:pPr>
      <w:numPr>
        <w:numId w:val="0"/>
      </w:numPr>
      <w:spacing w:after="0"/>
      <w:outlineLvl w:val="9"/>
    </w:pPr>
    <w:rPr>
      <w:b w:val="0"/>
      <w:bCs w:val="0"/>
      <w:caps w:val="0"/>
      <w:color w:val="A5A5A5" w:themeColor="accent1" w:themeShade="BF"/>
      <w:sz w:val="32"/>
      <w:szCs w:val="32"/>
    </w:rPr>
  </w:style>
  <w:style w:type="character" w:styleId="CommentReference">
    <w:name w:val="annotation reference"/>
    <w:basedOn w:val="DefaultParagraphFont"/>
    <w:uiPriority w:val="99"/>
    <w:unhideWhenUsed/>
    <w:rsid w:val="005A1288"/>
    <w:rPr>
      <w:sz w:val="16"/>
      <w:szCs w:val="16"/>
    </w:rPr>
  </w:style>
  <w:style w:type="paragraph" w:styleId="TOC3">
    <w:name w:val="toc 3"/>
    <w:basedOn w:val="Normal"/>
    <w:next w:val="Normal"/>
    <w:autoRedefine/>
    <w:uiPriority w:val="39"/>
    <w:semiHidden/>
    <w:unhideWhenUsed/>
    <w:rsid w:val="00602C40"/>
    <w:pPr>
      <w:spacing w:after="100"/>
      <w:ind w:left="480"/>
    </w:pPr>
  </w:style>
  <w:style w:type="paragraph" w:styleId="CommentText">
    <w:name w:val="annotation text"/>
    <w:basedOn w:val="Normal"/>
    <w:link w:val="CommentTextChar"/>
    <w:uiPriority w:val="99"/>
    <w:unhideWhenUsed/>
    <w:rsid w:val="005A1288"/>
    <w:pPr>
      <w:spacing w:line="240" w:lineRule="auto"/>
    </w:pPr>
    <w:rPr>
      <w:sz w:val="20"/>
      <w:szCs w:val="20"/>
    </w:rPr>
  </w:style>
  <w:style w:type="character" w:customStyle="1" w:styleId="CommentTextChar">
    <w:name w:val="Comment Text Char"/>
    <w:basedOn w:val="DefaultParagraphFont"/>
    <w:link w:val="CommentText"/>
    <w:uiPriority w:val="99"/>
    <w:rsid w:val="005A1288"/>
    <w:rPr>
      <w:sz w:val="20"/>
      <w:szCs w:val="20"/>
    </w:rPr>
  </w:style>
  <w:style w:type="paragraph" w:styleId="CommentSubject">
    <w:name w:val="annotation subject"/>
    <w:basedOn w:val="CommentText"/>
    <w:next w:val="CommentText"/>
    <w:link w:val="CommentSubjectChar"/>
    <w:uiPriority w:val="99"/>
    <w:semiHidden/>
    <w:unhideWhenUsed/>
    <w:rsid w:val="005A1288"/>
    <w:rPr>
      <w:b/>
      <w:bCs/>
    </w:rPr>
  </w:style>
  <w:style w:type="character" w:customStyle="1" w:styleId="CommentSubjectChar">
    <w:name w:val="Comment Subject Char"/>
    <w:basedOn w:val="CommentTextChar"/>
    <w:link w:val="CommentSubject"/>
    <w:uiPriority w:val="99"/>
    <w:semiHidden/>
    <w:rsid w:val="005A1288"/>
    <w:rPr>
      <w:b/>
      <w:bCs/>
      <w:sz w:val="20"/>
      <w:szCs w:val="20"/>
    </w:rPr>
  </w:style>
  <w:style w:type="paragraph" w:styleId="BalloonText">
    <w:name w:val="Balloon Text"/>
    <w:basedOn w:val="Normal"/>
    <w:link w:val="BalloonTextChar"/>
    <w:uiPriority w:val="99"/>
    <w:semiHidden/>
    <w:unhideWhenUsed/>
    <w:rsid w:val="005A128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A1288"/>
    <w:rPr>
      <w:rFonts w:ascii="Segoe UI" w:hAnsi="Segoe UI" w:cs="Segoe UI"/>
      <w:sz w:val="18"/>
      <w:szCs w:val="18"/>
    </w:rPr>
  </w:style>
  <w:style w:type="paragraph" w:styleId="ListParagraph">
    <w:name w:val="List Paragraph"/>
    <w:basedOn w:val="Normal"/>
    <w:link w:val="ListParagraphChar"/>
    <w:uiPriority w:val="34"/>
    <w:qFormat/>
    <w:rsid w:val="00457D53"/>
    <w:pPr>
      <w:ind w:left="720"/>
      <w:contextualSpacing/>
    </w:pPr>
  </w:style>
  <w:style w:type="character" w:customStyle="1" w:styleId="Heading3Char">
    <w:name w:val="Heading 3 Char"/>
    <w:basedOn w:val="DefaultParagraphFont"/>
    <w:link w:val="Heading3"/>
    <w:uiPriority w:val="9"/>
    <w:rsid w:val="00A35593"/>
    <w:rPr>
      <w:rFonts w:asciiTheme="majorHAnsi" w:eastAsiaTheme="majorEastAsia" w:hAnsiTheme="majorHAnsi" w:cstheme="majorBidi"/>
      <w:sz w:val="24"/>
      <w:szCs w:val="24"/>
      <w:u w:val="single"/>
    </w:rPr>
  </w:style>
  <w:style w:type="paragraph" w:styleId="FootnoteText">
    <w:name w:val="footnote text"/>
    <w:basedOn w:val="Normal"/>
    <w:link w:val="FootnoteTextChar"/>
    <w:uiPriority w:val="99"/>
    <w:semiHidden/>
    <w:unhideWhenUsed/>
    <w:rsid w:val="003F354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F3548"/>
    <w:rPr>
      <w:sz w:val="20"/>
      <w:szCs w:val="20"/>
    </w:rPr>
  </w:style>
  <w:style w:type="character" w:styleId="FootnoteReference">
    <w:name w:val="footnote reference"/>
    <w:basedOn w:val="DefaultParagraphFont"/>
    <w:uiPriority w:val="99"/>
    <w:semiHidden/>
    <w:unhideWhenUsed/>
    <w:rsid w:val="003F3548"/>
    <w:rPr>
      <w:vertAlign w:val="superscript"/>
    </w:rPr>
  </w:style>
  <w:style w:type="character" w:styleId="PlaceholderText">
    <w:name w:val="Placeholder Text"/>
    <w:basedOn w:val="DefaultParagraphFont"/>
    <w:uiPriority w:val="99"/>
    <w:semiHidden/>
    <w:rsid w:val="00097AB4"/>
    <w:rPr>
      <w:color w:val="808080"/>
    </w:rPr>
  </w:style>
  <w:style w:type="paragraph" w:styleId="BodyText">
    <w:name w:val="Body Text"/>
    <w:basedOn w:val="Normal"/>
    <w:link w:val="BodyTextChar"/>
    <w:autoRedefine/>
    <w:uiPriority w:val="1"/>
    <w:qFormat/>
    <w:rsid w:val="005A4336"/>
    <w:pPr>
      <w:widowControl w:val="0"/>
      <w:kinsoku w:val="0"/>
      <w:overflowPunct w:val="0"/>
      <w:autoSpaceDE w:val="0"/>
      <w:autoSpaceDN w:val="0"/>
      <w:adjustRightInd w:val="0"/>
      <w:spacing w:after="0" w:line="240" w:lineRule="auto"/>
      <w:ind w:left="1440" w:hanging="720"/>
    </w:pPr>
    <w:rPr>
      <w:rFonts w:ascii="Arial" w:hAnsi="Arial" w:cs="Arial"/>
      <w:szCs w:val="24"/>
    </w:rPr>
  </w:style>
  <w:style w:type="character" w:customStyle="1" w:styleId="BodyTextChar">
    <w:name w:val="Body Text Char"/>
    <w:basedOn w:val="DefaultParagraphFont"/>
    <w:link w:val="BodyText"/>
    <w:uiPriority w:val="1"/>
    <w:rsid w:val="005A4336"/>
    <w:rPr>
      <w:rFonts w:ascii="Arial" w:hAnsi="Arial" w:cs="Arial"/>
      <w:sz w:val="24"/>
      <w:szCs w:val="24"/>
    </w:rPr>
  </w:style>
  <w:style w:type="paragraph" w:customStyle="1" w:styleId="xmsonormal">
    <w:name w:val="x_msonormal"/>
    <w:basedOn w:val="Normal"/>
    <w:rsid w:val="00E226E6"/>
    <w:pPr>
      <w:spacing w:after="0" w:line="240" w:lineRule="auto"/>
      <w:jc w:val="left"/>
    </w:pPr>
    <w:rPr>
      <w:rFonts w:ascii="Calibri" w:eastAsiaTheme="minorHAnsi" w:hAnsi="Calibri" w:cs="Calibri"/>
      <w:sz w:val="22"/>
    </w:rPr>
  </w:style>
  <w:style w:type="table" w:styleId="TableGrid">
    <w:name w:val="Table Grid"/>
    <w:basedOn w:val="TableNormal"/>
    <w:uiPriority w:val="39"/>
    <w:rsid w:val="0098395D"/>
    <w:pPr>
      <w:spacing w:after="0" w:line="240" w:lineRule="auto"/>
    </w:pPr>
    <w:rPr>
      <w:rFonts w:eastAsiaTheme="minorHAns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
    <w:basedOn w:val="TableNormal"/>
    <w:next w:val="TableGrid"/>
    <w:uiPriority w:val="39"/>
    <w:rsid w:val="000D473D"/>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efaultCG">
    <w:name w:val="Default C&amp;G"/>
    <w:basedOn w:val="DefaultParagraphFont"/>
    <w:uiPriority w:val="1"/>
    <w:qFormat/>
    <w:rsid w:val="008634DF"/>
    <w:rPr>
      <w:rFonts w:ascii="Arial" w:hAnsi="Arial"/>
      <w:sz w:val="24"/>
    </w:rPr>
  </w:style>
  <w:style w:type="paragraph" w:styleId="Revision">
    <w:name w:val="Revision"/>
    <w:hidden/>
    <w:uiPriority w:val="99"/>
    <w:semiHidden/>
    <w:rsid w:val="00150431"/>
    <w:pPr>
      <w:spacing w:after="0" w:line="240" w:lineRule="auto"/>
    </w:pPr>
    <w:rPr>
      <w:sz w:val="24"/>
    </w:rPr>
  </w:style>
  <w:style w:type="paragraph" w:styleId="BodyTextIndent">
    <w:name w:val="Body Text Indent"/>
    <w:basedOn w:val="Normal"/>
    <w:link w:val="BodyTextIndentChar"/>
    <w:uiPriority w:val="99"/>
    <w:unhideWhenUsed/>
    <w:rsid w:val="004348E6"/>
    <w:pPr>
      <w:spacing w:after="120"/>
      <w:ind w:left="360"/>
    </w:pPr>
  </w:style>
  <w:style w:type="character" w:customStyle="1" w:styleId="BodyTextIndentChar">
    <w:name w:val="Body Text Indent Char"/>
    <w:basedOn w:val="DefaultParagraphFont"/>
    <w:link w:val="BodyTextIndent"/>
    <w:uiPriority w:val="99"/>
    <w:rsid w:val="004348E6"/>
    <w:rPr>
      <w:sz w:val="24"/>
    </w:rPr>
  </w:style>
  <w:style w:type="character" w:customStyle="1" w:styleId="ListParagraphChar">
    <w:name w:val="List Paragraph Char"/>
    <w:basedOn w:val="DefaultParagraphFont"/>
    <w:link w:val="ListParagraph"/>
    <w:uiPriority w:val="34"/>
    <w:locked/>
    <w:rsid w:val="00AD6DCD"/>
    <w:rPr>
      <w:sz w:val="24"/>
    </w:rPr>
  </w:style>
  <w:style w:type="paragraph" w:customStyle="1" w:styleId="Indent2">
    <w:name w:val="Indent 2"/>
    <w:basedOn w:val="Normal"/>
    <w:qFormat/>
    <w:rsid w:val="004E367B"/>
    <w:pPr>
      <w:tabs>
        <w:tab w:val="left" w:pos="720"/>
      </w:tabs>
      <w:suppressAutoHyphens/>
      <w:spacing w:after="120" w:line="240" w:lineRule="auto"/>
      <w:ind w:left="1440"/>
      <w:jc w:val="left"/>
    </w:pPr>
    <w:rPr>
      <w:rFonts w:ascii="Arial" w:eastAsia="SimSun" w:hAnsi="Arial" w:cs="Times New Roman"/>
      <w:color w:val="000000"/>
      <w:szCs w:val="24"/>
    </w:rPr>
  </w:style>
  <w:style w:type="paragraph" w:customStyle="1" w:styleId="Normal3">
    <w:name w:val="Normal 3"/>
    <w:basedOn w:val="Normal"/>
    <w:link w:val="Normal3Char"/>
    <w:qFormat/>
    <w:rsid w:val="004E367B"/>
    <w:pPr>
      <w:spacing w:after="120" w:line="240" w:lineRule="auto"/>
      <w:ind w:left="2160"/>
    </w:pPr>
    <w:rPr>
      <w:rFonts w:ascii="Arial" w:eastAsiaTheme="minorHAnsi" w:hAnsi="Arial" w:cs="Arial"/>
      <w:szCs w:val="24"/>
    </w:rPr>
  </w:style>
  <w:style w:type="character" w:customStyle="1" w:styleId="Normal3Char">
    <w:name w:val="Normal 3 Char"/>
    <w:basedOn w:val="DefaultParagraphFont"/>
    <w:link w:val="Normal3"/>
    <w:rsid w:val="004E367B"/>
    <w:rPr>
      <w:rFonts w:ascii="Arial" w:eastAsiaTheme="minorHAnsi"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338315">
      <w:bodyDiv w:val="1"/>
      <w:marLeft w:val="0"/>
      <w:marRight w:val="0"/>
      <w:marTop w:val="0"/>
      <w:marBottom w:val="0"/>
      <w:divBdr>
        <w:top w:val="none" w:sz="0" w:space="0" w:color="auto"/>
        <w:left w:val="none" w:sz="0" w:space="0" w:color="auto"/>
        <w:bottom w:val="none" w:sz="0" w:space="0" w:color="auto"/>
        <w:right w:val="none" w:sz="0" w:space="0" w:color="auto"/>
      </w:divBdr>
    </w:div>
    <w:div w:id="91827184">
      <w:bodyDiv w:val="1"/>
      <w:marLeft w:val="0"/>
      <w:marRight w:val="0"/>
      <w:marTop w:val="0"/>
      <w:marBottom w:val="0"/>
      <w:divBdr>
        <w:top w:val="none" w:sz="0" w:space="0" w:color="auto"/>
        <w:left w:val="none" w:sz="0" w:space="0" w:color="auto"/>
        <w:bottom w:val="none" w:sz="0" w:space="0" w:color="auto"/>
        <w:right w:val="none" w:sz="0" w:space="0" w:color="auto"/>
      </w:divBdr>
    </w:div>
    <w:div w:id="283271726">
      <w:bodyDiv w:val="1"/>
      <w:marLeft w:val="0"/>
      <w:marRight w:val="0"/>
      <w:marTop w:val="0"/>
      <w:marBottom w:val="0"/>
      <w:divBdr>
        <w:top w:val="none" w:sz="0" w:space="0" w:color="auto"/>
        <w:left w:val="none" w:sz="0" w:space="0" w:color="auto"/>
        <w:bottom w:val="none" w:sz="0" w:space="0" w:color="auto"/>
        <w:right w:val="none" w:sz="0" w:space="0" w:color="auto"/>
      </w:divBdr>
    </w:div>
    <w:div w:id="478116310">
      <w:bodyDiv w:val="1"/>
      <w:marLeft w:val="0"/>
      <w:marRight w:val="0"/>
      <w:marTop w:val="0"/>
      <w:marBottom w:val="0"/>
      <w:divBdr>
        <w:top w:val="none" w:sz="0" w:space="0" w:color="auto"/>
        <w:left w:val="none" w:sz="0" w:space="0" w:color="auto"/>
        <w:bottom w:val="none" w:sz="0" w:space="0" w:color="auto"/>
        <w:right w:val="none" w:sz="0" w:space="0" w:color="auto"/>
      </w:divBdr>
    </w:div>
    <w:div w:id="546793512">
      <w:bodyDiv w:val="1"/>
      <w:marLeft w:val="0"/>
      <w:marRight w:val="0"/>
      <w:marTop w:val="0"/>
      <w:marBottom w:val="0"/>
      <w:divBdr>
        <w:top w:val="none" w:sz="0" w:space="0" w:color="auto"/>
        <w:left w:val="none" w:sz="0" w:space="0" w:color="auto"/>
        <w:bottom w:val="none" w:sz="0" w:space="0" w:color="auto"/>
        <w:right w:val="none" w:sz="0" w:space="0" w:color="auto"/>
      </w:divBdr>
    </w:div>
    <w:div w:id="1004864644">
      <w:bodyDiv w:val="1"/>
      <w:marLeft w:val="0"/>
      <w:marRight w:val="0"/>
      <w:marTop w:val="0"/>
      <w:marBottom w:val="0"/>
      <w:divBdr>
        <w:top w:val="none" w:sz="0" w:space="0" w:color="auto"/>
        <w:left w:val="none" w:sz="0" w:space="0" w:color="auto"/>
        <w:bottom w:val="none" w:sz="0" w:space="0" w:color="auto"/>
        <w:right w:val="none" w:sz="0" w:space="0" w:color="auto"/>
      </w:divBdr>
    </w:div>
    <w:div w:id="1007052033">
      <w:bodyDiv w:val="1"/>
      <w:marLeft w:val="0"/>
      <w:marRight w:val="0"/>
      <w:marTop w:val="0"/>
      <w:marBottom w:val="0"/>
      <w:divBdr>
        <w:top w:val="none" w:sz="0" w:space="0" w:color="auto"/>
        <w:left w:val="none" w:sz="0" w:space="0" w:color="auto"/>
        <w:bottom w:val="none" w:sz="0" w:space="0" w:color="auto"/>
        <w:right w:val="none" w:sz="0" w:space="0" w:color="auto"/>
      </w:divBdr>
    </w:div>
    <w:div w:id="1443527171">
      <w:bodyDiv w:val="1"/>
      <w:marLeft w:val="0"/>
      <w:marRight w:val="0"/>
      <w:marTop w:val="0"/>
      <w:marBottom w:val="0"/>
      <w:divBdr>
        <w:top w:val="none" w:sz="0" w:space="0" w:color="auto"/>
        <w:left w:val="none" w:sz="0" w:space="0" w:color="auto"/>
        <w:bottom w:val="none" w:sz="0" w:space="0" w:color="auto"/>
        <w:right w:val="none" w:sz="0" w:space="0" w:color="auto"/>
      </w:divBdr>
    </w:div>
    <w:div w:id="1561746582">
      <w:bodyDiv w:val="1"/>
      <w:marLeft w:val="0"/>
      <w:marRight w:val="0"/>
      <w:marTop w:val="0"/>
      <w:marBottom w:val="0"/>
      <w:divBdr>
        <w:top w:val="none" w:sz="0" w:space="0" w:color="auto"/>
        <w:left w:val="none" w:sz="0" w:space="0" w:color="auto"/>
        <w:bottom w:val="none" w:sz="0" w:space="0" w:color="auto"/>
        <w:right w:val="none" w:sz="0" w:space="0" w:color="auto"/>
      </w:divBdr>
    </w:div>
    <w:div w:id="1691495265">
      <w:bodyDiv w:val="1"/>
      <w:marLeft w:val="0"/>
      <w:marRight w:val="0"/>
      <w:marTop w:val="0"/>
      <w:marBottom w:val="0"/>
      <w:divBdr>
        <w:top w:val="none" w:sz="0" w:space="0" w:color="auto"/>
        <w:left w:val="none" w:sz="0" w:space="0" w:color="auto"/>
        <w:bottom w:val="none" w:sz="0" w:space="0" w:color="auto"/>
        <w:right w:val="none" w:sz="0" w:space="0" w:color="auto"/>
      </w:divBdr>
    </w:div>
    <w:div w:id="1890996918">
      <w:bodyDiv w:val="1"/>
      <w:marLeft w:val="0"/>
      <w:marRight w:val="0"/>
      <w:marTop w:val="0"/>
      <w:marBottom w:val="0"/>
      <w:divBdr>
        <w:top w:val="none" w:sz="0" w:space="0" w:color="auto"/>
        <w:left w:val="none" w:sz="0" w:space="0" w:color="auto"/>
        <w:bottom w:val="none" w:sz="0" w:space="0" w:color="auto"/>
        <w:right w:val="none" w:sz="0" w:space="0" w:color="auto"/>
      </w:divBdr>
    </w:div>
    <w:div w:id="1919552900">
      <w:bodyDiv w:val="1"/>
      <w:marLeft w:val="0"/>
      <w:marRight w:val="0"/>
      <w:marTop w:val="0"/>
      <w:marBottom w:val="0"/>
      <w:divBdr>
        <w:top w:val="none" w:sz="0" w:space="0" w:color="auto"/>
        <w:left w:val="none" w:sz="0" w:space="0" w:color="auto"/>
        <w:bottom w:val="none" w:sz="0" w:space="0" w:color="auto"/>
        <w:right w:val="none" w:sz="0" w:space="0" w:color="auto"/>
      </w:divBdr>
    </w:div>
    <w:div w:id="1985156124">
      <w:bodyDiv w:val="1"/>
      <w:marLeft w:val="0"/>
      <w:marRight w:val="0"/>
      <w:marTop w:val="0"/>
      <w:marBottom w:val="0"/>
      <w:divBdr>
        <w:top w:val="none" w:sz="0" w:space="0" w:color="auto"/>
        <w:left w:val="none" w:sz="0" w:space="0" w:color="auto"/>
        <w:bottom w:val="none" w:sz="0" w:space="0" w:color="auto"/>
        <w:right w:val="none" w:sz="0" w:space="0" w:color="auto"/>
      </w:divBdr>
    </w:div>
    <w:div w:id="2064794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59B5B8F48F54FB28EDDD7F00BF2B42E"/>
        <w:category>
          <w:name w:val="General"/>
          <w:gallery w:val="placeholder"/>
        </w:category>
        <w:types>
          <w:type w:val="bbPlcHdr"/>
        </w:types>
        <w:behaviors>
          <w:behavior w:val="content"/>
        </w:behaviors>
        <w:guid w:val="{88F4F160-6477-4C95-9CCF-8C8E9A27FE01}"/>
      </w:docPartPr>
      <w:docPartBody>
        <w:p w:rsidR="00487753" w:rsidRDefault="008038D2" w:rsidP="008038D2">
          <w:pPr>
            <w:pStyle w:val="459B5B8F48F54FB28EDDD7F00BF2B42E"/>
          </w:pPr>
          <w:r w:rsidRPr="00E037A0">
            <w:rPr>
              <w:rStyle w:val="PlaceholderText"/>
              <w:rFonts w:cstheme="minorHAnsi"/>
              <w:color w:val="A5A5A5" w:themeColor="accent3"/>
            </w:rPr>
            <w:t>Click or tap here to enter text.</w:t>
          </w:r>
        </w:p>
      </w:docPartBody>
    </w:docPart>
    <w:docPart>
      <w:docPartPr>
        <w:name w:val="E545A2A81FA848F3BA67D44353AD9697"/>
        <w:category>
          <w:name w:val="General"/>
          <w:gallery w:val="placeholder"/>
        </w:category>
        <w:types>
          <w:type w:val="bbPlcHdr"/>
        </w:types>
        <w:behaviors>
          <w:behavior w:val="content"/>
        </w:behaviors>
        <w:guid w:val="{D430830E-0DCC-414F-B91B-46AB80A3F806}"/>
      </w:docPartPr>
      <w:docPartBody>
        <w:p w:rsidR="00487753" w:rsidRDefault="008038D2" w:rsidP="008038D2">
          <w:pPr>
            <w:pStyle w:val="E545A2A81FA848F3BA67D44353AD9697"/>
          </w:pPr>
          <w:r w:rsidRPr="00E037A0">
            <w:rPr>
              <w:rStyle w:val="PlaceholderText"/>
              <w:rFonts w:cstheme="minorHAnsi"/>
              <w:color w:val="A5A5A5" w:themeColor="accent3"/>
            </w:rPr>
            <w:t>Click or tap here to enter text.</w:t>
          </w:r>
        </w:p>
      </w:docPartBody>
    </w:docPart>
    <w:docPart>
      <w:docPartPr>
        <w:name w:val="8EFE1580FB1A4CE68128A1B9221338B6"/>
        <w:category>
          <w:name w:val="General"/>
          <w:gallery w:val="placeholder"/>
        </w:category>
        <w:types>
          <w:type w:val="bbPlcHdr"/>
        </w:types>
        <w:behaviors>
          <w:behavior w:val="content"/>
        </w:behaviors>
        <w:guid w:val="{4BCE7962-6106-496C-BCF6-6B412B64238A}"/>
      </w:docPartPr>
      <w:docPartBody>
        <w:p w:rsidR="00487753" w:rsidRDefault="008038D2" w:rsidP="008038D2">
          <w:pPr>
            <w:pStyle w:val="8EFE1580FB1A4CE68128A1B9221338B6"/>
          </w:pPr>
          <w:r w:rsidRPr="00E037A0">
            <w:rPr>
              <w:rStyle w:val="PlaceholderText"/>
              <w:rFonts w:cstheme="minorHAnsi"/>
              <w:color w:val="A5A5A5" w:themeColor="accent3"/>
            </w:rPr>
            <w:t>Click or tap here to enter text.</w:t>
          </w:r>
        </w:p>
      </w:docPartBody>
    </w:docPart>
    <w:docPart>
      <w:docPartPr>
        <w:name w:val="7F83E654740F4853AA01F750BFD1992A"/>
        <w:category>
          <w:name w:val="General"/>
          <w:gallery w:val="placeholder"/>
        </w:category>
        <w:types>
          <w:type w:val="bbPlcHdr"/>
        </w:types>
        <w:behaviors>
          <w:behavior w:val="content"/>
        </w:behaviors>
        <w:guid w:val="{789B991E-E405-4279-B07A-F35D86AB40DB}"/>
      </w:docPartPr>
      <w:docPartBody>
        <w:p w:rsidR="00487753" w:rsidRDefault="008038D2" w:rsidP="008038D2">
          <w:pPr>
            <w:pStyle w:val="7F83E654740F4853AA01F750BFD1992A"/>
          </w:pPr>
          <w:r w:rsidRPr="00E037A0">
            <w:rPr>
              <w:rStyle w:val="PlaceholderText"/>
              <w:rFonts w:cstheme="minorHAnsi"/>
              <w:color w:val="A5A5A5" w:themeColor="accent3"/>
            </w:rPr>
            <w:t>Click or tap here to enter text.</w:t>
          </w:r>
        </w:p>
      </w:docPartBody>
    </w:docPart>
    <w:docPart>
      <w:docPartPr>
        <w:name w:val="FE1C6C97CCDE43EE9654F07A07AD01D8"/>
        <w:category>
          <w:name w:val="General"/>
          <w:gallery w:val="placeholder"/>
        </w:category>
        <w:types>
          <w:type w:val="bbPlcHdr"/>
        </w:types>
        <w:behaviors>
          <w:behavior w:val="content"/>
        </w:behaviors>
        <w:guid w:val="{88E02214-40F6-4B01-BB03-6283B3E37BB8}"/>
      </w:docPartPr>
      <w:docPartBody>
        <w:p w:rsidR="00487753" w:rsidRDefault="008038D2" w:rsidP="008038D2">
          <w:pPr>
            <w:pStyle w:val="FE1C6C97CCDE43EE9654F07A07AD01D8"/>
          </w:pPr>
          <w:r w:rsidRPr="00E037A0">
            <w:rPr>
              <w:rStyle w:val="PlaceholderText"/>
              <w:rFonts w:cstheme="minorHAnsi"/>
              <w:color w:val="A5A5A5" w:themeColor="accent3"/>
            </w:rPr>
            <w:t>Click or tap here to enter text.</w:t>
          </w:r>
        </w:p>
      </w:docPartBody>
    </w:docPart>
    <w:docPart>
      <w:docPartPr>
        <w:name w:val="19009B2F0AA14DE3845C416D8EEA9170"/>
        <w:category>
          <w:name w:val="General"/>
          <w:gallery w:val="placeholder"/>
        </w:category>
        <w:types>
          <w:type w:val="bbPlcHdr"/>
        </w:types>
        <w:behaviors>
          <w:behavior w:val="content"/>
        </w:behaviors>
        <w:guid w:val="{785BB550-03B1-494F-B6B4-074DFFEBDE8E}"/>
      </w:docPartPr>
      <w:docPartBody>
        <w:p w:rsidR="00487753" w:rsidRDefault="008038D2" w:rsidP="008038D2">
          <w:pPr>
            <w:pStyle w:val="19009B2F0AA14DE3845C416D8EEA9170"/>
          </w:pPr>
          <w:r w:rsidRPr="00E037A0">
            <w:rPr>
              <w:rStyle w:val="PlaceholderText"/>
              <w:rFonts w:ascii="Arial" w:hAnsi="Arial" w:cs="Arial"/>
              <w:color w:val="A5A5A5" w:themeColor="accent3"/>
            </w:rPr>
            <w:t>Click or tap here to enter text.</w:t>
          </w:r>
        </w:p>
      </w:docPartBody>
    </w:docPart>
    <w:docPart>
      <w:docPartPr>
        <w:name w:val="699328B9BFB34EDA85D8B7D390F4CD6C"/>
        <w:category>
          <w:name w:val="General"/>
          <w:gallery w:val="placeholder"/>
        </w:category>
        <w:types>
          <w:type w:val="bbPlcHdr"/>
        </w:types>
        <w:behaviors>
          <w:behavior w:val="content"/>
        </w:behaviors>
        <w:guid w:val="{BA64450C-87E7-402A-9122-828C7C278170}"/>
      </w:docPartPr>
      <w:docPartBody>
        <w:p w:rsidR="00487753" w:rsidRDefault="008038D2" w:rsidP="008038D2">
          <w:pPr>
            <w:pStyle w:val="699328B9BFB34EDA85D8B7D390F4CD6C"/>
          </w:pPr>
          <w:r w:rsidRPr="00E037A0">
            <w:rPr>
              <w:rStyle w:val="PlaceholderText"/>
              <w:rFonts w:ascii="Arial" w:hAnsi="Arial" w:cs="Arial"/>
              <w:color w:val="A5A5A5" w:themeColor="accent3"/>
            </w:rPr>
            <w:t>Click or tap here to enter text.</w:t>
          </w:r>
        </w:p>
      </w:docPartBody>
    </w:docPart>
    <w:docPart>
      <w:docPartPr>
        <w:name w:val="30F27D39685E40DCB284D32638220072"/>
        <w:category>
          <w:name w:val="General"/>
          <w:gallery w:val="placeholder"/>
        </w:category>
        <w:types>
          <w:type w:val="bbPlcHdr"/>
        </w:types>
        <w:behaviors>
          <w:behavior w:val="content"/>
        </w:behaviors>
        <w:guid w:val="{2DC3F98B-D04B-491E-A489-8F2A7E4942EC}"/>
      </w:docPartPr>
      <w:docPartBody>
        <w:p w:rsidR="00487753" w:rsidRDefault="008038D2" w:rsidP="008038D2">
          <w:pPr>
            <w:pStyle w:val="30F27D39685E40DCB284D32638220072"/>
          </w:pPr>
          <w:r w:rsidRPr="00E037A0">
            <w:rPr>
              <w:rStyle w:val="PlaceholderText"/>
              <w:rFonts w:cstheme="minorHAnsi"/>
              <w:color w:val="A5A5A5" w:themeColor="accent3"/>
            </w:rPr>
            <w:t>Click or tap here to enter text.</w:t>
          </w:r>
        </w:p>
      </w:docPartBody>
    </w:docPart>
    <w:docPart>
      <w:docPartPr>
        <w:name w:val="F0C8A3F986CA4513BB88772822303383"/>
        <w:category>
          <w:name w:val="General"/>
          <w:gallery w:val="placeholder"/>
        </w:category>
        <w:types>
          <w:type w:val="bbPlcHdr"/>
        </w:types>
        <w:behaviors>
          <w:behavior w:val="content"/>
        </w:behaviors>
        <w:guid w:val="{7B22B5ED-865D-4D53-ABA3-277E9C62A7D9}"/>
      </w:docPartPr>
      <w:docPartBody>
        <w:p w:rsidR="00E24D89" w:rsidRDefault="008038D2" w:rsidP="008038D2">
          <w:pPr>
            <w:pStyle w:val="F0C8A3F986CA4513BB88772822303383"/>
          </w:pPr>
          <w:r>
            <w:rPr>
              <w:rStyle w:val="PlaceholderText"/>
            </w:rPr>
            <w:t>Provide HASMA No. or the su</w:t>
          </w:r>
          <w:r w:rsidRPr="00995CE6">
            <w:rPr>
              <w:rStyle w:val="PlaceholderText"/>
            </w:rPr>
            <w:t xml:space="preserve">bmission date of response to the RFQ for </w:t>
          </w:r>
          <w:r>
            <w:rPr>
              <w:rStyle w:val="PlaceholderText"/>
            </w:rPr>
            <w:t>HASMA</w:t>
          </w:r>
          <w:r w:rsidRPr="00995CE6">
            <w:rPr>
              <w:rStyle w:val="PlaceholderText"/>
            </w:rPr>
            <w:t xml:space="preserve"> here.</w:t>
          </w:r>
        </w:p>
      </w:docPartBody>
    </w:docPart>
    <w:docPart>
      <w:docPartPr>
        <w:name w:val="D6F2F5128EBC4A2E8E8157E1DC361378"/>
        <w:category>
          <w:name w:val="General"/>
          <w:gallery w:val="placeholder"/>
        </w:category>
        <w:types>
          <w:type w:val="bbPlcHdr"/>
        </w:types>
        <w:behaviors>
          <w:behavior w:val="content"/>
        </w:behaviors>
        <w:guid w:val="{E52EAB88-C4CE-4EBF-BDF4-33CE974C59E4}"/>
      </w:docPartPr>
      <w:docPartBody>
        <w:p w:rsidR="009F1FC7" w:rsidRDefault="008038D2" w:rsidP="008038D2">
          <w:pPr>
            <w:pStyle w:val="D6F2F5128EBC4A2E8E8157E1DC361378"/>
          </w:pPr>
          <w:r w:rsidRPr="00A25409">
            <w:rPr>
              <w:rStyle w:val="PlaceholderText"/>
            </w:rPr>
            <w:t>Click or tap here to enter text.</w:t>
          </w:r>
        </w:p>
      </w:docPartBody>
    </w:docPart>
    <w:docPart>
      <w:docPartPr>
        <w:name w:val="7346ED39E4264E2294647C2BF57373C0"/>
        <w:category>
          <w:name w:val="General"/>
          <w:gallery w:val="placeholder"/>
        </w:category>
        <w:types>
          <w:type w:val="bbPlcHdr"/>
        </w:types>
        <w:behaviors>
          <w:behavior w:val="content"/>
        </w:behaviors>
        <w:guid w:val="{E8CA4F39-919E-4EEB-A158-4A4E62AE6FDD}"/>
      </w:docPartPr>
      <w:docPartBody>
        <w:p w:rsidR="009F1FC7" w:rsidRDefault="008038D2" w:rsidP="008038D2">
          <w:pPr>
            <w:pStyle w:val="7346ED39E4264E2294647C2BF57373C0"/>
          </w:pPr>
          <w:r w:rsidRPr="00A25409">
            <w:rPr>
              <w:rStyle w:val="PlaceholderText"/>
            </w:rPr>
            <w:t>Click or tap here to enter text.</w:t>
          </w:r>
        </w:p>
      </w:docPartBody>
    </w:docPart>
    <w:docPart>
      <w:docPartPr>
        <w:name w:val="6AB5349038F441FDA6C6372921FD7425"/>
        <w:category>
          <w:name w:val="General"/>
          <w:gallery w:val="placeholder"/>
        </w:category>
        <w:types>
          <w:type w:val="bbPlcHdr"/>
        </w:types>
        <w:behaviors>
          <w:behavior w:val="content"/>
        </w:behaviors>
        <w:guid w:val="{4904ACDE-06CB-4048-B477-1FAB38B8AF33}"/>
      </w:docPartPr>
      <w:docPartBody>
        <w:p w:rsidR="009F1FC7" w:rsidRDefault="008038D2" w:rsidP="008038D2">
          <w:pPr>
            <w:pStyle w:val="6AB5349038F441FDA6C6372921FD7425"/>
          </w:pPr>
          <w:r w:rsidRPr="00A25409">
            <w:rPr>
              <w:rStyle w:val="PlaceholderText"/>
            </w:rPr>
            <w:t>Click or tap here to enter text.</w:t>
          </w:r>
        </w:p>
      </w:docPartBody>
    </w:docPart>
    <w:docPart>
      <w:docPartPr>
        <w:name w:val="57B996F9E792420C98DC4D4236737996"/>
        <w:category>
          <w:name w:val="General"/>
          <w:gallery w:val="placeholder"/>
        </w:category>
        <w:types>
          <w:type w:val="bbPlcHdr"/>
        </w:types>
        <w:behaviors>
          <w:behavior w:val="content"/>
        </w:behaviors>
        <w:guid w:val="{FD5EFD04-E675-43B3-8B43-CE688486D5EF}"/>
      </w:docPartPr>
      <w:docPartBody>
        <w:p w:rsidR="006C2CCF" w:rsidRDefault="008038D2" w:rsidP="008038D2">
          <w:pPr>
            <w:pStyle w:val="57B996F9E792420C98DC4D4236737996"/>
          </w:pPr>
          <w:r w:rsidRPr="00A25409">
            <w:rPr>
              <w:rStyle w:val="PlaceholderText"/>
            </w:rPr>
            <w:t>Click or tap here to enter text.</w:t>
          </w:r>
        </w:p>
      </w:docPartBody>
    </w:docPart>
    <w:docPart>
      <w:docPartPr>
        <w:name w:val="EE8843BD86634D0D96EE085ADE474E34"/>
        <w:category>
          <w:name w:val="General"/>
          <w:gallery w:val="placeholder"/>
        </w:category>
        <w:types>
          <w:type w:val="bbPlcHdr"/>
        </w:types>
        <w:behaviors>
          <w:behavior w:val="content"/>
        </w:behaviors>
        <w:guid w:val="{F591B6AE-561F-4B24-9CAE-7F4CEDCA945A}"/>
      </w:docPartPr>
      <w:docPartBody>
        <w:p w:rsidR="006C2CCF" w:rsidRDefault="008038D2" w:rsidP="008038D2">
          <w:pPr>
            <w:pStyle w:val="EE8843BD86634D0D96EE085ADE474E34"/>
          </w:pPr>
          <w:r w:rsidRPr="00A25409">
            <w:rPr>
              <w:rStyle w:val="PlaceholderText"/>
            </w:rPr>
            <w:t>Click or tap here to enter text.</w:t>
          </w:r>
        </w:p>
      </w:docPartBody>
    </w:docPart>
    <w:docPart>
      <w:docPartPr>
        <w:name w:val="390DB1712A834BADA66EF0B6EB2CC919"/>
        <w:category>
          <w:name w:val="General"/>
          <w:gallery w:val="placeholder"/>
        </w:category>
        <w:types>
          <w:type w:val="bbPlcHdr"/>
        </w:types>
        <w:behaviors>
          <w:behavior w:val="content"/>
        </w:behaviors>
        <w:guid w:val="{2ACB96D9-3878-4431-9428-0EEC32743299}"/>
      </w:docPartPr>
      <w:docPartBody>
        <w:p w:rsidR="00FF57C2" w:rsidRDefault="008038D2" w:rsidP="008038D2">
          <w:pPr>
            <w:pStyle w:val="390DB1712A834BADA66EF0B6EB2CC919"/>
          </w:pPr>
          <w:r w:rsidRPr="00A25409">
            <w:rPr>
              <w:rStyle w:val="PlaceholderText"/>
            </w:rPr>
            <w:t>Click or tap here to enter text.</w:t>
          </w:r>
        </w:p>
      </w:docPartBody>
    </w:docPart>
    <w:docPart>
      <w:docPartPr>
        <w:name w:val="1C26EBA361FA4F4BA83D9936EA2EA6C6"/>
        <w:category>
          <w:name w:val="General"/>
          <w:gallery w:val="placeholder"/>
        </w:category>
        <w:types>
          <w:type w:val="bbPlcHdr"/>
        </w:types>
        <w:behaviors>
          <w:behavior w:val="content"/>
        </w:behaviors>
        <w:guid w:val="{A7F57FA4-C688-41F5-81C1-46EEEC9D9C48}"/>
      </w:docPartPr>
      <w:docPartBody>
        <w:p w:rsidR="00C26BC4" w:rsidRDefault="008038D2" w:rsidP="008038D2">
          <w:pPr>
            <w:pStyle w:val="1C26EBA361FA4F4BA83D9936EA2EA6C6"/>
          </w:pPr>
          <w:r w:rsidRPr="00507500">
            <w:rPr>
              <w:rStyle w:val="PlaceholderText"/>
            </w:rPr>
            <w:t>Click or tap here to enter text.</w:t>
          </w:r>
        </w:p>
      </w:docPartBody>
    </w:docPart>
    <w:docPart>
      <w:docPartPr>
        <w:name w:val="5ED3CE492C4D4CB1BF7331F7EE4B060B"/>
        <w:category>
          <w:name w:val="General"/>
          <w:gallery w:val="placeholder"/>
        </w:category>
        <w:types>
          <w:type w:val="bbPlcHdr"/>
        </w:types>
        <w:behaviors>
          <w:behavior w:val="content"/>
        </w:behaviors>
        <w:guid w:val="{4C4C1996-7F26-4C9C-8200-29117D0135DF}"/>
      </w:docPartPr>
      <w:docPartBody>
        <w:p w:rsidR="003D4BE3" w:rsidRDefault="008038D2" w:rsidP="008038D2">
          <w:pPr>
            <w:pStyle w:val="5ED3CE492C4D4CB1BF7331F7EE4B060B"/>
          </w:pPr>
          <w:r>
            <w:rPr>
              <w:color w:val="808080"/>
            </w:rPr>
            <w:t>mm/dd/yyyy</w:t>
          </w:r>
        </w:p>
      </w:docPartBody>
    </w:docPart>
    <w:docPart>
      <w:docPartPr>
        <w:name w:val="C24F135C87F54BC680A4C2DAEC1D22B8"/>
        <w:category>
          <w:name w:val="General"/>
          <w:gallery w:val="placeholder"/>
        </w:category>
        <w:types>
          <w:type w:val="bbPlcHdr"/>
        </w:types>
        <w:behaviors>
          <w:behavior w:val="content"/>
        </w:behaviors>
        <w:guid w:val="{C794825D-BA2B-413B-B340-922AA0B3EECB}"/>
      </w:docPartPr>
      <w:docPartBody>
        <w:p w:rsidR="003D4BE3" w:rsidRDefault="00DB2135" w:rsidP="00DB2135">
          <w:pPr>
            <w:pStyle w:val="C24F135C87F54BC680A4C2DAEC1D22B8"/>
          </w:pPr>
          <w:r>
            <w:rPr>
              <w:rStyle w:val="PlaceholderText"/>
            </w:rPr>
            <w:t>Click or tap here to enter text.</w:t>
          </w:r>
        </w:p>
      </w:docPartBody>
    </w:docPart>
    <w:docPart>
      <w:docPartPr>
        <w:name w:val="234B26763D664AEE8E61EB8B3C202BC0"/>
        <w:category>
          <w:name w:val="General"/>
          <w:gallery w:val="placeholder"/>
        </w:category>
        <w:types>
          <w:type w:val="bbPlcHdr"/>
        </w:types>
        <w:behaviors>
          <w:behavior w:val="content"/>
        </w:behaviors>
        <w:guid w:val="{E0580E02-E616-477C-9347-1EF08FB6ED10}"/>
      </w:docPartPr>
      <w:docPartBody>
        <w:p w:rsidR="003D4BE3" w:rsidRDefault="008038D2" w:rsidP="008038D2">
          <w:pPr>
            <w:pStyle w:val="234B26763D664AEE8E61EB8B3C202BC0"/>
          </w:pPr>
          <w:r>
            <w:rPr>
              <w:color w:val="808080"/>
            </w:rPr>
            <w:t>Click or tap here to enter text.</w:t>
          </w:r>
        </w:p>
      </w:docPartBody>
    </w:docPart>
    <w:docPart>
      <w:docPartPr>
        <w:name w:val="44A3EB726F6E4045AB4E9F533759C0D0"/>
        <w:category>
          <w:name w:val="General"/>
          <w:gallery w:val="placeholder"/>
        </w:category>
        <w:types>
          <w:type w:val="bbPlcHdr"/>
        </w:types>
        <w:behaviors>
          <w:behavior w:val="content"/>
        </w:behaviors>
        <w:guid w:val="{D2D52CD6-30AE-4B2F-A235-03AF3B2753CE}"/>
      </w:docPartPr>
      <w:docPartBody>
        <w:p w:rsidR="003D4BE3" w:rsidRDefault="008038D2" w:rsidP="008038D2">
          <w:pPr>
            <w:pStyle w:val="44A3EB726F6E4045AB4E9F533759C0D0"/>
          </w:pPr>
          <w:r>
            <w:rPr>
              <w:color w:val="808080"/>
            </w:rPr>
            <w:t>mm/dd/yyyy</w:t>
          </w:r>
        </w:p>
      </w:docPartBody>
    </w:docPart>
    <w:docPart>
      <w:docPartPr>
        <w:name w:val="49162E1D2349424CACF52C197F5C3531"/>
        <w:category>
          <w:name w:val="General"/>
          <w:gallery w:val="placeholder"/>
        </w:category>
        <w:types>
          <w:type w:val="bbPlcHdr"/>
        </w:types>
        <w:behaviors>
          <w:behavior w:val="content"/>
        </w:behaviors>
        <w:guid w:val="{BBC34E7A-0714-493B-B449-8F0985403A2F}"/>
      </w:docPartPr>
      <w:docPartBody>
        <w:p w:rsidR="003D4BE3" w:rsidRDefault="00DB2135" w:rsidP="00DB2135">
          <w:pPr>
            <w:pStyle w:val="49162E1D2349424CACF52C197F5C3531"/>
          </w:pPr>
          <w:r>
            <w:rPr>
              <w:rStyle w:val="PlaceholderText"/>
            </w:rPr>
            <w:t>Click or tap here to enter text.</w:t>
          </w:r>
        </w:p>
      </w:docPartBody>
    </w:docPart>
    <w:docPart>
      <w:docPartPr>
        <w:name w:val="9D29E68654D84FBDA3C675AE88D48E81"/>
        <w:category>
          <w:name w:val="General"/>
          <w:gallery w:val="placeholder"/>
        </w:category>
        <w:types>
          <w:type w:val="bbPlcHdr"/>
        </w:types>
        <w:behaviors>
          <w:behavior w:val="content"/>
        </w:behaviors>
        <w:guid w:val="{3FD7BF70-4295-4925-B8E7-92A2F17CD60A}"/>
      </w:docPartPr>
      <w:docPartBody>
        <w:p w:rsidR="003D4BE3" w:rsidRDefault="008038D2" w:rsidP="008038D2">
          <w:pPr>
            <w:pStyle w:val="9D29E68654D84FBDA3C675AE88D48E81"/>
          </w:pPr>
          <w:r>
            <w:rPr>
              <w:color w:val="808080"/>
            </w:rPr>
            <w:t>Click or tap here to enter text.</w:t>
          </w:r>
        </w:p>
      </w:docPartBody>
    </w:docPart>
    <w:docPart>
      <w:docPartPr>
        <w:name w:val="AEA0C4A0D1804823AF66FD15CBBC0D0B"/>
        <w:category>
          <w:name w:val="General"/>
          <w:gallery w:val="placeholder"/>
        </w:category>
        <w:types>
          <w:type w:val="bbPlcHdr"/>
        </w:types>
        <w:behaviors>
          <w:behavior w:val="content"/>
        </w:behaviors>
        <w:guid w:val="{40DE1300-2BEE-41FC-8FC3-C993AE625A20}"/>
      </w:docPartPr>
      <w:docPartBody>
        <w:p w:rsidR="003D4BE3" w:rsidRDefault="008038D2" w:rsidP="008038D2">
          <w:pPr>
            <w:pStyle w:val="AEA0C4A0D1804823AF66FD15CBBC0D0B"/>
          </w:pPr>
          <w:r>
            <w:rPr>
              <w:color w:val="808080"/>
            </w:rPr>
            <w:t>mm/dd/yyyy</w:t>
          </w:r>
        </w:p>
      </w:docPartBody>
    </w:docPart>
    <w:docPart>
      <w:docPartPr>
        <w:name w:val="D957C376A4384B92A981065F9CAF6093"/>
        <w:category>
          <w:name w:val="General"/>
          <w:gallery w:val="placeholder"/>
        </w:category>
        <w:types>
          <w:type w:val="bbPlcHdr"/>
        </w:types>
        <w:behaviors>
          <w:behavior w:val="content"/>
        </w:behaviors>
        <w:guid w:val="{A3CEE6E1-B423-4879-9C4D-109A0201AA4D}"/>
      </w:docPartPr>
      <w:docPartBody>
        <w:p w:rsidR="003D4BE3" w:rsidRDefault="00DB2135" w:rsidP="00DB2135">
          <w:pPr>
            <w:pStyle w:val="D957C376A4384B92A981065F9CAF6093"/>
          </w:pPr>
          <w:r>
            <w:rPr>
              <w:rStyle w:val="PlaceholderText"/>
            </w:rPr>
            <w:t>Click or tap here to enter text.</w:t>
          </w:r>
        </w:p>
      </w:docPartBody>
    </w:docPart>
    <w:docPart>
      <w:docPartPr>
        <w:name w:val="067D5057B0CC4DCE90D7AFE65BFDCE23"/>
        <w:category>
          <w:name w:val="General"/>
          <w:gallery w:val="placeholder"/>
        </w:category>
        <w:types>
          <w:type w:val="bbPlcHdr"/>
        </w:types>
        <w:behaviors>
          <w:behavior w:val="content"/>
        </w:behaviors>
        <w:guid w:val="{4B5E16B5-8830-4D22-A418-BB741BEC8BE5}"/>
      </w:docPartPr>
      <w:docPartBody>
        <w:p w:rsidR="003D4BE3" w:rsidRDefault="008038D2" w:rsidP="008038D2">
          <w:pPr>
            <w:pStyle w:val="067D5057B0CC4DCE90D7AFE65BFDCE23"/>
          </w:pPr>
          <w:r>
            <w:rPr>
              <w:color w:val="808080"/>
            </w:rPr>
            <w:t>Click or tap here to enter text.</w:t>
          </w:r>
        </w:p>
      </w:docPartBody>
    </w:docPart>
    <w:docPart>
      <w:docPartPr>
        <w:name w:val="914A3E8A5ACA4902A0CF19F8834F1F0F"/>
        <w:category>
          <w:name w:val="General"/>
          <w:gallery w:val="placeholder"/>
        </w:category>
        <w:types>
          <w:type w:val="bbPlcHdr"/>
        </w:types>
        <w:behaviors>
          <w:behavior w:val="content"/>
        </w:behaviors>
        <w:guid w:val="{FBA1923C-33C1-49D3-9CB0-8FC940CCB71A}"/>
      </w:docPartPr>
      <w:docPartBody>
        <w:p w:rsidR="003D4BE3" w:rsidRDefault="008038D2" w:rsidP="008038D2">
          <w:pPr>
            <w:pStyle w:val="914A3E8A5ACA4902A0CF19F8834F1F0F"/>
          </w:pPr>
          <w:r>
            <w:rPr>
              <w:color w:val="808080"/>
            </w:rPr>
            <w:t>mm/dd/yyyy</w:t>
          </w:r>
        </w:p>
      </w:docPartBody>
    </w:docPart>
    <w:docPart>
      <w:docPartPr>
        <w:name w:val="4DB269B56F06408FB1D9FE9B53F10835"/>
        <w:category>
          <w:name w:val="General"/>
          <w:gallery w:val="placeholder"/>
        </w:category>
        <w:types>
          <w:type w:val="bbPlcHdr"/>
        </w:types>
        <w:behaviors>
          <w:behavior w:val="content"/>
        </w:behaviors>
        <w:guid w:val="{BCBAA949-79BB-4972-B394-1EAB8C39F0F0}"/>
      </w:docPartPr>
      <w:docPartBody>
        <w:p w:rsidR="003D4BE3" w:rsidRDefault="00DB2135" w:rsidP="00DB2135">
          <w:pPr>
            <w:pStyle w:val="4DB269B56F06408FB1D9FE9B53F10835"/>
          </w:pPr>
          <w:r>
            <w:rPr>
              <w:rStyle w:val="PlaceholderText"/>
            </w:rPr>
            <w:t>Click or tap here to enter text.</w:t>
          </w:r>
        </w:p>
      </w:docPartBody>
    </w:docPart>
    <w:docPart>
      <w:docPartPr>
        <w:name w:val="E11A1883DC564592A3F6CB860640AA71"/>
        <w:category>
          <w:name w:val="General"/>
          <w:gallery w:val="placeholder"/>
        </w:category>
        <w:types>
          <w:type w:val="bbPlcHdr"/>
        </w:types>
        <w:behaviors>
          <w:behavior w:val="content"/>
        </w:behaviors>
        <w:guid w:val="{55465B5A-DC9B-4609-9CD7-3975E4CC5B39}"/>
      </w:docPartPr>
      <w:docPartBody>
        <w:p w:rsidR="003D4BE3" w:rsidRDefault="008038D2" w:rsidP="008038D2">
          <w:pPr>
            <w:pStyle w:val="E11A1883DC564592A3F6CB860640AA71"/>
          </w:pPr>
          <w:r>
            <w:rPr>
              <w:color w:val="808080"/>
            </w:rPr>
            <w:t>Click or tap here to enter text.</w:t>
          </w:r>
        </w:p>
      </w:docPartBody>
    </w:docPart>
    <w:docPart>
      <w:docPartPr>
        <w:name w:val="672F1BCC17034E1FA1BBB03660E8409E"/>
        <w:category>
          <w:name w:val="General"/>
          <w:gallery w:val="placeholder"/>
        </w:category>
        <w:types>
          <w:type w:val="bbPlcHdr"/>
        </w:types>
        <w:behaviors>
          <w:behavior w:val="content"/>
        </w:behaviors>
        <w:guid w:val="{EDE1D9FD-5900-43E9-ABCE-5E76B8BD8D80}"/>
      </w:docPartPr>
      <w:docPartBody>
        <w:p w:rsidR="003D4BE3" w:rsidRDefault="008038D2" w:rsidP="008038D2">
          <w:pPr>
            <w:pStyle w:val="672F1BCC17034E1FA1BBB03660E8409E"/>
          </w:pPr>
          <w:r>
            <w:rPr>
              <w:color w:val="808080"/>
            </w:rPr>
            <w:t>mm/dd/yyyy</w:t>
          </w:r>
        </w:p>
      </w:docPartBody>
    </w:docPart>
    <w:docPart>
      <w:docPartPr>
        <w:name w:val="5F8688FD8ECA4D57A42BA44D32918A84"/>
        <w:category>
          <w:name w:val="General"/>
          <w:gallery w:val="placeholder"/>
        </w:category>
        <w:types>
          <w:type w:val="bbPlcHdr"/>
        </w:types>
        <w:behaviors>
          <w:behavior w:val="content"/>
        </w:behaviors>
        <w:guid w:val="{CF57D694-1882-4787-AB29-6C7DCD3B53DA}"/>
      </w:docPartPr>
      <w:docPartBody>
        <w:p w:rsidR="003D4BE3" w:rsidRDefault="00DB2135" w:rsidP="00DB2135">
          <w:pPr>
            <w:pStyle w:val="5F8688FD8ECA4D57A42BA44D32918A84"/>
          </w:pPr>
          <w:r>
            <w:rPr>
              <w:rStyle w:val="PlaceholderText"/>
            </w:rPr>
            <w:t>Click or tap here to enter text.</w:t>
          </w:r>
        </w:p>
      </w:docPartBody>
    </w:docPart>
    <w:docPart>
      <w:docPartPr>
        <w:name w:val="141C1C26C41E47AAAD2DDE113A818DA1"/>
        <w:category>
          <w:name w:val="General"/>
          <w:gallery w:val="placeholder"/>
        </w:category>
        <w:types>
          <w:type w:val="bbPlcHdr"/>
        </w:types>
        <w:behaviors>
          <w:behavior w:val="content"/>
        </w:behaviors>
        <w:guid w:val="{98C79881-22FF-4ED4-AB83-91A2526844EA}"/>
      </w:docPartPr>
      <w:docPartBody>
        <w:p w:rsidR="003D4BE3" w:rsidRDefault="008038D2" w:rsidP="008038D2">
          <w:pPr>
            <w:pStyle w:val="141C1C26C41E47AAAD2DDE113A818DA1"/>
          </w:pPr>
          <w:r>
            <w:rPr>
              <w:color w:val="808080"/>
            </w:rPr>
            <w:t>Click or tap here to enter text.</w:t>
          </w:r>
        </w:p>
      </w:docPartBody>
    </w:docPart>
    <w:docPart>
      <w:docPartPr>
        <w:name w:val="EC53DDC562A640599FA68FE84E00F880"/>
        <w:category>
          <w:name w:val="General"/>
          <w:gallery w:val="placeholder"/>
        </w:category>
        <w:types>
          <w:type w:val="bbPlcHdr"/>
        </w:types>
        <w:behaviors>
          <w:behavior w:val="content"/>
        </w:behaviors>
        <w:guid w:val="{A76EBE1C-4ABB-4486-8513-D65EC8F9F12E}"/>
      </w:docPartPr>
      <w:docPartBody>
        <w:p w:rsidR="0077724B" w:rsidRDefault="008038D2" w:rsidP="008038D2">
          <w:pPr>
            <w:pStyle w:val="EC53DDC562A640599FA68FE84E00F880"/>
          </w:pPr>
          <w:r w:rsidRPr="00507500">
            <w:rPr>
              <w:rStyle w:val="PlaceholderText"/>
            </w:rPr>
            <w:t>Click or tap here to enter text.</w:t>
          </w:r>
        </w:p>
      </w:docPartBody>
    </w:docPart>
    <w:docPart>
      <w:docPartPr>
        <w:name w:val="190A312B05144E778908DACBA42814D3"/>
        <w:category>
          <w:name w:val="General"/>
          <w:gallery w:val="placeholder"/>
        </w:category>
        <w:types>
          <w:type w:val="bbPlcHdr"/>
        </w:types>
        <w:behaviors>
          <w:behavior w:val="content"/>
        </w:behaviors>
        <w:guid w:val="{2A0ACF3F-3F28-4E0C-AF09-DFC2472E14A3}"/>
      </w:docPartPr>
      <w:docPartBody>
        <w:p w:rsidR="0077724B" w:rsidRDefault="008038D2" w:rsidP="008038D2">
          <w:pPr>
            <w:pStyle w:val="190A312B05144E778908DACBA42814D3"/>
          </w:pPr>
          <w:r w:rsidRPr="00507500">
            <w:rPr>
              <w:rStyle w:val="PlaceholderText"/>
            </w:rPr>
            <w:t>Click or tap here to enter text.</w:t>
          </w:r>
        </w:p>
      </w:docPartBody>
    </w:docPart>
    <w:docPart>
      <w:docPartPr>
        <w:name w:val="77FB8461F26E4DC99C7E0A36ED323262"/>
        <w:category>
          <w:name w:val="General"/>
          <w:gallery w:val="placeholder"/>
        </w:category>
        <w:types>
          <w:type w:val="bbPlcHdr"/>
        </w:types>
        <w:behaviors>
          <w:behavior w:val="content"/>
        </w:behaviors>
        <w:guid w:val="{2DFFAAD8-E8DC-4122-9078-B0451C83CE0F}"/>
      </w:docPartPr>
      <w:docPartBody>
        <w:p w:rsidR="0077724B" w:rsidRDefault="008038D2" w:rsidP="008038D2">
          <w:pPr>
            <w:pStyle w:val="77FB8461F26E4DC99C7E0A36ED323262"/>
          </w:pPr>
          <w:r w:rsidRPr="00507500">
            <w:rPr>
              <w:rStyle w:val="PlaceholderText"/>
            </w:rPr>
            <w:t>Click or tap here to enter text.</w:t>
          </w:r>
        </w:p>
      </w:docPartBody>
    </w:docPart>
    <w:docPart>
      <w:docPartPr>
        <w:name w:val="D902D15B5250420F8FFC5A97E9B31E75"/>
        <w:category>
          <w:name w:val="General"/>
          <w:gallery w:val="placeholder"/>
        </w:category>
        <w:types>
          <w:type w:val="bbPlcHdr"/>
        </w:types>
        <w:behaviors>
          <w:behavior w:val="content"/>
        </w:behaviors>
        <w:guid w:val="{4D6447BF-9E7A-4671-9D4F-576062F87AC5}"/>
      </w:docPartPr>
      <w:docPartBody>
        <w:p w:rsidR="0077724B" w:rsidRDefault="008038D2" w:rsidP="008038D2">
          <w:pPr>
            <w:pStyle w:val="D902D15B5250420F8FFC5A97E9B31E75"/>
          </w:pPr>
          <w:r w:rsidRPr="00507500">
            <w:rPr>
              <w:rStyle w:val="PlaceholderText"/>
            </w:rPr>
            <w:t>Click or tap here to enter text.</w:t>
          </w:r>
        </w:p>
      </w:docPartBody>
    </w:docPart>
    <w:docPart>
      <w:docPartPr>
        <w:name w:val="F6F8CF54DA394083BF62BAF5FE231587"/>
        <w:category>
          <w:name w:val="General"/>
          <w:gallery w:val="placeholder"/>
        </w:category>
        <w:types>
          <w:type w:val="bbPlcHdr"/>
        </w:types>
        <w:behaviors>
          <w:behavior w:val="content"/>
        </w:behaviors>
        <w:guid w:val="{9F663E39-F0AA-472D-9007-C5DE0C1E7628}"/>
      </w:docPartPr>
      <w:docPartBody>
        <w:p w:rsidR="0077724B" w:rsidRDefault="008038D2" w:rsidP="008038D2">
          <w:pPr>
            <w:pStyle w:val="F6F8CF54DA394083BF62BAF5FE231587"/>
          </w:pPr>
          <w:r w:rsidRPr="00507500">
            <w:rPr>
              <w:rStyle w:val="PlaceholderText"/>
            </w:rPr>
            <w:t>Click or tap here to enter text.</w:t>
          </w:r>
        </w:p>
      </w:docPartBody>
    </w:docPart>
    <w:docPart>
      <w:docPartPr>
        <w:name w:val="B59F124E1550496F9A92958FCFEDFA38"/>
        <w:category>
          <w:name w:val="General"/>
          <w:gallery w:val="placeholder"/>
        </w:category>
        <w:types>
          <w:type w:val="bbPlcHdr"/>
        </w:types>
        <w:behaviors>
          <w:behavior w:val="content"/>
        </w:behaviors>
        <w:guid w:val="{4EAEFCBD-57BC-46FE-8D85-2104085681E7}"/>
      </w:docPartPr>
      <w:docPartBody>
        <w:p w:rsidR="00BD5561" w:rsidRDefault="008038D2" w:rsidP="008038D2">
          <w:pPr>
            <w:pStyle w:val="B59F124E1550496F9A92958FCFEDFA38"/>
          </w:pPr>
          <w:r w:rsidRPr="00E037A0">
            <w:rPr>
              <w:rStyle w:val="PlaceholderText"/>
              <w:rFonts w:cstheme="minorHAnsi"/>
              <w:color w:val="A5A5A5" w:themeColor="accent3"/>
            </w:rPr>
            <w:t>Click or tap here to enter text.</w:t>
          </w:r>
        </w:p>
      </w:docPartBody>
    </w:docPart>
    <w:docPart>
      <w:docPartPr>
        <w:name w:val="C9129E2F3001432E91306FDA1C18E91A"/>
        <w:category>
          <w:name w:val="General"/>
          <w:gallery w:val="placeholder"/>
        </w:category>
        <w:types>
          <w:type w:val="bbPlcHdr"/>
        </w:types>
        <w:behaviors>
          <w:behavior w:val="content"/>
        </w:behaviors>
        <w:guid w:val="{290B2508-0E06-4CB4-A75A-DE18066EE6B1}"/>
      </w:docPartPr>
      <w:docPartBody>
        <w:p w:rsidR="00BD5561" w:rsidRDefault="008038D2" w:rsidP="008038D2">
          <w:pPr>
            <w:pStyle w:val="C9129E2F3001432E91306FDA1C18E91A"/>
          </w:pPr>
          <w:r w:rsidRPr="00E037A0">
            <w:rPr>
              <w:rStyle w:val="PlaceholderText"/>
              <w:rFonts w:cstheme="minorHAnsi"/>
              <w:color w:val="A5A5A5" w:themeColor="accent3"/>
            </w:rPr>
            <w:t>Click or tap here to enter text.</w:t>
          </w:r>
        </w:p>
      </w:docPartBody>
    </w:docPart>
    <w:docPart>
      <w:docPartPr>
        <w:name w:val="0052D477AD244DF48FC2BB67F719D5F3"/>
        <w:category>
          <w:name w:val="General"/>
          <w:gallery w:val="placeholder"/>
        </w:category>
        <w:types>
          <w:type w:val="bbPlcHdr"/>
        </w:types>
        <w:behaviors>
          <w:behavior w:val="content"/>
        </w:behaviors>
        <w:guid w:val="{0880A54C-7015-4394-BCE9-28E63EAC5510}"/>
      </w:docPartPr>
      <w:docPartBody>
        <w:p w:rsidR="00BD5561" w:rsidRDefault="008038D2" w:rsidP="008038D2">
          <w:pPr>
            <w:pStyle w:val="0052D477AD244DF48FC2BB67F719D5F3"/>
          </w:pPr>
          <w:r w:rsidRPr="00E037A0">
            <w:rPr>
              <w:rStyle w:val="PlaceholderText"/>
              <w:rFonts w:ascii="Arial" w:hAnsi="Arial" w:cs="Arial"/>
              <w:color w:val="A5A5A5" w:themeColor="accent3"/>
            </w:rPr>
            <w:t>Click or tap here to enter text.</w:t>
          </w:r>
        </w:p>
      </w:docPartBody>
    </w:docPart>
    <w:docPart>
      <w:docPartPr>
        <w:name w:val="BBB0C15B18B945C2840CDA8408E280CE"/>
        <w:category>
          <w:name w:val="General"/>
          <w:gallery w:val="placeholder"/>
        </w:category>
        <w:types>
          <w:type w:val="bbPlcHdr"/>
        </w:types>
        <w:behaviors>
          <w:behavior w:val="content"/>
        </w:behaviors>
        <w:guid w:val="{767DA728-51AD-40FC-95A2-DA04D9DB54CD}"/>
      </w:docPartPr>
      <w:docPartBody>
        <w:p w:rsidR="00BD5561" w:rsidRDefault="008038D2" w:rsidP="008038D2">
          <w:pPr>
            <w:pStyle w:val="BBB0C15B18B945C2840CDA8408E280CE"/>
          </w:pPr>
          <w:r w:rsidRPr="00E037A0">
            <w:rPr>
              <w:rStyle w:val="PlaceholderText"/>
              <w:rFonts w:ascii="Arial" w:hAnsi="Arial" w:cs="Arial"/>
              <w:color w:val="A5A5A5" w:themeColor="accent3"/>
            </w:rPr>
            <w:t>Click or tap here to enter text.</w:t>
          </w:r>
        </w:p>
      </w:docPartBody>
    </w:docPart>
    <w:docPart>
      <w:docPartPr>
        <w:name w:val="2B55F875CD7D4227913A54610A113374"/>
        <w:category>
          <w:name w:val="General"/>
          <w:gallery w:val="placeholder"/>
        </w:category>
        <w:types>
          <w:type w:val="bbPlcHdr"/>
        </w:types>
        <w:behaviors>
          <w:behavior w:val="content"/>
        </w:behaviors>
        <w:guid w:val="{E217CCCC-C754-4192-A728-D84EEADDA728}"/>
      </w:docPartPr>
      <w:docPartBody>
        <w:p w:rsidR="00BD5561" w:rsidRDefault="008038D2" w:rsidP="008038D2">
          <w:pPr>
            <w:pStyle w:val="2B55F875CD7D4227913A54610A113374"/>
          </w:pPr>
          <w:r w:rsidRPr="00E037A0">
            <w:rPr>
              <w:rStyle w:val="PlaceholderText"/>
              <w:rFonts w:cstheme="minorHAnsi"/>
              <w:color w:val="A5A5A5" w:themeColor="accent3"/>
            </w:rPr>
            <w:t>Click or tap here to enter text.</w:t>
          </w:r>
        </w:p>
      </w:docPartBody>
    </w:docPart>
    <w:docPart>
      <w:docPartPr>
        <w:name w:val="95231BEA041E42E492168662A8B5FD6C"/>
        <w:category>
          <w:name w:val="General"/>
          <w:gallery w:val="placeholder"/>
        </w:category>
        <w:types>
          <w:type w:val="bbPlcHdr"/>
        </w:types>
        <w:behaviors>
          <w:behavior w:val="content"/>
        </w:behaviors>
        <w:guid w:val="{E4AB5B4F-742A-4ECB-A898-B9E14FA654B4}"/>
      </w:docPartPr>
      <w:docPartBody>
        <w:p w:rsidR="00BE2671" w:rsidRDefault="008038D2" w:rsidP="008038D2">
          <w:pPr>
            <w:pStyle w:val="95231BEA041E42E492168662A8B5FD6C"/>
          </w:pPr>
          <w:r w:rsidRPr="00507500">
            <w:rPr>
              <w:rStyle w:val="PlaceholderText"/>
            </w:rPr>
            <w:t>C</w:t>
          </w:r>
          <w:r>
            <w:rPr>
              <w:rStyle w:val="PlaceholderText"/>
            </w:rPr>
            <w:t>l</w:t>
          </w:r>
          <w:r w:rsidRPr="00507500">
            <w:rPr>
              <w:rStyle w:val="PlaceholderText"/>
            </w:rPr>
            <w:t xml:space="preserve">ick or tap here to </w:t>
          </w:r>
          <w:r>
            <w:rPr>
              <w:rStyle w:val="PlaceholderText"/>
            </w:rPr>
            <w:t>enter comments</w:t>
          </w:r>
          <w:r w:rsidRPr="00507500">
            <w:rPr>
              <w:rStyle w:val="PlaceholderText"/>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Myanmar Text">
    <w:panose1 w:val="020B0502040204020203"/>
    <w:charset w:val="00"/>
    <w:family w:val="swiss"/>
    <w:pitch w:val="variable"/>
    <w:sig w:usb0="80000003" w:usb1="00000000" w:usb2="000004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4A03"/>
    <w:rsid w:val="00024EB8"/>
    <w:rsid w:val="00025AA1"/>
    <w:rsid w:val="00032D15"/>
    <w:rsid w:val="00146C3E"/>
    <w:rsid w:val="00155AD5"/>
    <w:rsid w:val="00171618"/>
    <w:rsid w:val="001F19BD"/>
    <w:rsid w:val="0022744C"/>
    <w:rsid w:val="00251281"/>
    <w:rsid w:val="002C277A"/>
    <w:rsid w:val="002C4A1E"/>
    <w:rsid w:val="002E62DF"/>
    <w:rsid w:val="0032351B"/>
    <w:rsid w:val="003D4BE3"/>
    <w:rsid w:val="00467F4A"/>
    <w:rsid w:val="00487753"/>
    <w:rsid w:val="004B2804"/>
    <w:rsid w:val="00502596"/>
    <w:rsid w:val="0057280B"/>
    <w:rsid w:val="005801F4"/>
    <w:rsid w:val="0058651E"/>
    <w:rsid w:val="005F3B44"/>
    <w:rsid w:val="006126B8"/>
    <w:rsid w:val="00612CC1"/>
    <w:rsid w:val="006C1428"/>
    <w:rsid w:val="006C2CCF"/>
    <w:rsid w:val="006E5394"/>
    <w:rsid w:val="00732805"/>
    <w:rsid w:val="00756AC9"/>
    <w:rsid w:val="00774CCD"/>
    <w:rsid w:val="0077724B"/>
    <w:rsid w:val="007B57C4"/>
    <w:rsid w:val="008038D2"/>
    <w:rsid w:val="00805C3E"/>
    <w:rsid w:val="00834CF6"/>
    <w:rsid w:val="008A052B"/>
    <w:rsid w:val="00900ED6"/>
    <w:rsid w:val="0092129C"/>
    <w:rsid w:val="009547AC"/>
    <w:rsid w:val="0097167F"/>
    <w:rsid w:val="009F1FC7"/>
    <w:rsid w:val="00A44A03"/>
    <w:rsid w:val="00A6006E"/>
    <w:rsid w:val="00AA5828"/>
    <w:rsid w:val="00AB2FFC"/>
    <w:rsid w:val="00BB781B"/>
    <w:rsid w:val="00BD5561"/>
    <w:rsid w:val="00BE2671"/>
    <w:rsid w:val="00BE6077"/>
    <w:rsid w:val="00C26BC4"/>
    <w:rsid w:val="00C400F1"/>
    <w:rsid w:val="00C43903"/>
    <w:rsid w:val="00C457E6"/>
    <w:rsid w:val="00C712B2"/>
    <w:rsid w:val="00C90D3A"/>
    <w:rsid w:val="00CA5C1A"/>
    <w:rsid w:val="00D763B0"/>
    <w:rsid w:val="00D853D3"/>
    <w:rsid w:val="00DB2135"/>
    <w:rsid w:val="00E24D89"/>
    <w:rsid w:val="00E70F35"/>
    <w:rsid w:val="00E726E5"/>
    <w:rsid w:val="00E93CCA"/>
    <w:rsid w:val="00EA7163"/>
    <w:rsid w:val="00EB1BA9"/>
    <w:rsid w:val="00F00B34"/>
    <w:rsid w:val="00F24746"/>
    <w:rsid w:val="00F570F7"/>
    <w:rsid w:val="00FB3D6E"/>
    <w:rsid w:val="00FC3251"/>
    <w:rsid w:val="00FC4595"/>
    <w:rsid w:val="00FF57C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038D2"/>
    <w:rPr>
      <w:color w:val="808080"/>
    </w:rPr>
  </w:style>
  <w:style w:type="paragraph" w:customStyle="1" w:styleId="C24F135C87F54BC680A4C2DAEC1D22B8">
    <w:name w:val="C24F135C87F54BC680A4C2DAEC1D22B8"/>
    <w:rsid w:val="00DB2135"/>
    <w:rPr>
      <w:kern w:val="2"/>
      <w14:ligatures w14:val="standardContextual"/>
    </w:rPr>
  </w:style>
  <w:style w:type="paragraph" w:customStyle="1" w:styleId="49162E1D2349424CACF52C197F5C3531">
    <w:name w:val="49162E1D2349424CACF52C197F5C3531"/>
    <w:rsid w:val="00DB2135"/>
    <w:rPr>
      <w:kern w:val="2"/>
      <w14:ligatures w14:val="standardContextual"/>
    </w:rPr>
  </w:style>
  <w:style w:type="paragraph" w:customStyle="1" w:styleId="D957C376A4384B92A981065F9CAF6093">
    <w:name w:val="D957C376A4384B92A981065F9CAF6093"/>
    <w:rsid w:val="00DB2135"/>
    <w:rPr>
      <w:kern w:val="2"/>
      <w14:ligatures w14:val="standardContextual"/>
    </w:rPr>
  </w:style>
  <w:style w:type="paragraph" w:customStyle="1" w:styleId="4DB269B56F06408FB1D9FE9B53F10835">
    <w:name w:val="4DB269B56F06408FB1D9FE9B53F10835"/>
    <w:rsid w:val="00DB2135"/>
    <w:rPr>
      <w:kern w:val="2"/>
      <w14:ligatures w14:val="standardContextual"/>
    </w:rPr>
  </w:style>
  <w:style w:type="paragraph" w:customStyle="1" w:styleId="5F8688FD8ECA4D57A42BA44D32918A84">
    <w:name w:val="5F8688FD8ECA4D57A42BA44D32918A84"/>
    <w:rsid w:val="00DB2135"/>
    <w:rPr>
      <w:kern w:val="2"/>
      <w14:ligatures w14:val="standardContextual"/>
    </w:rPr>
  </w:style>
  <w:style w:type="paragraph" w:customStyle="1" w:styleId="459B5B8F48F54FB28EDDD7F00BF2B42E3">
    <w:name w:val="459B5B8F48F54FB28EDDD7F00BF2B42E3"/>
    <w:rsid w:val="00BE2671"/>
    <w:pPr>
      <w:jc w:val="both"/>
    </w:pPr>
    <w:rPr>
      <w:sz w:val="24"/>
    </w:rPr>
  </w:style>
  <w:style w:type="paragraph" w:customStyle="1" w:styleId="E545A2A81FA848F3BA67D44353AD96973">
    <w:name w:val="E545A2A81FA848F3BA67D44353AD96973"/>
    <w:rsid w:val="00BE2671"/>
    <w:pPr>
      <w:jc w:val="both"/>
    </w:pPr>
    <w:rPr>
      <w:sz w:val="24"/>
    </w:rPr>
  </w:style>
  <w:style w:type="paragraph" w:customStyle="1" w:styleId="8EFE1580FB1A4CE68128A1B9221338B63">
    <w:name w:val="8EFE1580FB1A4CE68128A1B9221338B63"/>
    <w:rsid w:val="00BE2671"/>
    <w:pPr>
      <w:jc w:val="both"/>
    </w:pPr>
    <w:rPr>
      <w:sz w:val="24"/>
    </w:rPr>
  </w:style>
  <w:style w:type="paragraph" w:customStyle="1" w:styleId="7F83E654740F4853AA01F750BFD1992A3">
    <w:name w:val="7F83E654740F4853AA01F750BFD1992A3"/>
    <w:rsid w:val="00BE2671"/>
    <w:pPr>
      <w:jc w:val="both"/>
    </w:pPr>
    <w:rPr>
      <w:sz w:val="24"/>
    </w:rPr>
  </w:style>
  <w:style w:type="paragraph" w:customStyle="1" w:styleId="FE1C6C97CCDE43EE9654F07A07AD01D83">
    <w:name w:val="FE1C6C97CCDE43EE9654F07A07AD01D83"/>
    <w:rsid w:val="00BE2671"/>
    <w:pPr>
      <w:jc w:val="both"/>
    </w:pPr>
    <w:rPr>
      <w:sz w:val="24"/>
    </w:rPr>
  </w:style>
  <w:style w:type="paragraph" w:customStyle="1" w:styleId="19009B2F0AA14DE3845C416D8EEA91703">
    <w:name w:val="19009B2F0AA14DE3845C416D8EEA91703"/>
    <w:rsid w:val="00BE2671"/>
    <w:pPr>
      <w:jc w:val="both"/>
    </w:pPr>
    <w:rPr>
      <w:sz w:val="24"/>
    </w:rPr>
  </w:style>
  <w:style w:type="paragraph" w:customStyle="1" w:styleId="699328B9BFB34EDA85D8B7D390F4CD6C3">
    <w:name w:val="699328B9BFB34EDA85D8B7D390F4CD6C3"/>
    <w:rsid w:val="00BE2671"/>
    <w:pPr>
      <w:jc w:val="both"/>
    </w:pPr>
    <w:rPr>
      <w:sz w:val="24"/>
    </w:rPr>
  </w:style>
  <w:style w:type="paragraph" w:customStyle="1" w:styleId="30F27D39685E40DCB284D326382200723">
    <w:name w:val="30F27D39685E40DCB284D326382200723"/>
    <w:rsid w:val="00BE2671"/>
    <w:pPr>
      <w:jc w:val="both"/>
    </w:pPr>
    <w:rPr>
      <w:sz w:val="24"/>
    </w:rPr>
  </w:style>
  <w:style w:type="paragraph" w:customStyle="1" w:styleId="B59F124E1550496F9A92958FCFEDFA382">
    <w:name w:val="B59F124E1550496F9A92958FCFEDFA382"/>
    <w:rsid w:val="00BE2671"/>
    <w:pPr>
      <w:jc w:val="both"/>
    </w:pPr>
    <w:rPr>
      <w:sz w:val="24"/>
    </w:rPr>
  </w:style>
  <w:style w:type="paragraph" w:customStyle="1" w:styleId="C9129E2F3001432E91306FDA1C18E91A2">
    <w:name w:val="C9129E2F3001432E91306FDA1C18E91A2"/>
    <w:rsid w:val="00BE2671"/>
    <w:pPr>
      <w:jc w:val="both"/>
    </w:pPr>
    <w:rPr>
      <w:sz w:val="24"/>
    </w:rPr>
  </w:style>
  <w:style w:type="paragraph" w:customStyle="1" w:styleId="0052D477AD244DF48FC2BB67F719D5F32">
    <w:name w:val="0052D477AD244DF48FC2BB67F719D5F32"/>
    <w:rsid w:val="00BE2671"/>
    <w:pPr>
      <w:jc w:val="both"/>
    </w:pPr>
    <w:rPr>
      <w:sz w:val="24"/>
    </w:rPr>
  </w:style>
  <w:style w:type="paragraph" w:customStyle="1" w:styleId="BBB0C15B18B945C2840CDA8408E280CE2">
    <w:name w:val="BBB0C15B18B945C2840CDA8408E280CE2"/>
    <w:rsid w:val="00BE2671"/>
    <w:pPr>
      <w:jc w:val="both"/>
    </w:pPr>
    <w:rPr>
      <w:sz w:val="24"/>
    </w:rPr>
  </w:style>
  <w:style w:type="paragraph" w:customStyle="1" w:styleId="2B55F875CD7D4227913A54610A1133742">
    <w:name w:val="2B55F875CD7D4227913A54610A1133742"/>
    <w:rsid w:val="00BE2671"/>
    <w:pPr>
      <w:jc w:val="both"/>
    </w:pPr>
    <w:rPr>
      <w:sz w:val="24"/>
    </w:rPr>
  </w:style>
  <w:style w:type="paragraph" w:customStyle="1" w:styleId="F0C8A3F986CA4513BB887728223033833">
    <w:name w:val="F0C8A3F986CA4513BB887728223033833"/>
    <w:rsid w:val="00BE2671"/>
    <w:pPr>
      <w:jc w:val="both"/>
    </w:pPr>
    <w:rPr>
      <w:sz w:val="24"/>
    </w:rPr>
  </w:style>
  <w:style w:type="paragraph" w:customStyle="1" w:styleId="5ED3CE492C4D4CB1BF7331F7EE4B060B2">
    <w:name w:val="5ED3CE492C4D4CB1BF7331F7EE4B060B2"/>
    <w:rsid w:val="00BE2671"/>
    <w:pPr>
      <w:jc w:val="both"/>
    </w:pPr>
    <w:rPr>
      <w:sz w:val="24"/>
    </w:rPr>
  </w:style>
  <w:style w:type="paragraph" w:customStyle="1" w:styleId="234B26763D664AEE8E61EB8B3C202BC02">
    <w:name w:val="234B26763D664AEE8E61EB8B3C202BC02"/>
    <w:rsid w:val="00BE2671"/>
    <w:pPr>
      <w:jc w:val="both"/>
    </w:pPr>
    <w:rPr>
      <w:sz w:val="24"/>
    </w:rPr>
  </w:style>
  <w:style w:type="paragraph" w:customStyle="1" w:styleId="44A3EB726F6E4045AB4E9F533759C0D02">
    <w:name w:val="44A3EB726F6E4045AB4E9F533759C0D02"/>
    <w:rsid w:val="00BE2671"/>
    <w:pPr>
      <w:jc w:val="both"/>
    </w:pPr>
    <w:rPr>
      <w:sz w:val="24"/>
    </w:rPr>
  </w:style>
  <w:style w:type="paragraph" w:customStyle="1" w:styleId="9D29E68654D84FBDA3C675AE88D48E812">
    <w:name w:val="9D29E68654D84FBDA3C675AE88D48E812"/>
    <w:rsid w:val="00BE2671"/>
    <w:pPr>
      <w:jc w:val="both"/>
    </w:pPr>
    <w:rPr>
      <w:sz w:val="24"/>
    </w:rPr>
  </w:style>
  <w:style w:type="paragraph" w:customStyle="1" w:styleId="AEA0C4A0D1804823AF66FD15CBBC0D0B2">
    <w:name w:val="AEA0C4A0D1804823AF66FD15CBBC0D0B2"/>
    <w:rsid w:val="00BE2671"/>
    <w:pPr>
      <w:jc w:val="both"/>
    </w:pPr>
    <w:rPr>
      <w:sz w:val="24"/>
    </w:rPr>
  </w:style>
  <w:style w:type="paragraph" w:customStyle="1" w:styleId="067D5057B0CC4DCE90D7AFE65BFDCE232">
    <w:name w:val="067D5057B0CC4DCE90D7AFE65BFDCE232"/>
    <w:rsid w:val="00BE2671"/>
    <w:pPr>
      <w:jc w:val="both"/>
    </w:pPr>
    <w:rPr>
      <w:sz w:val="24"/>
    </w:rPr>
  </w:style>
  <w:style w:type="paragraph" w:customStyle="1" w:styleId="914A3E8A5ACA4902A0CF19F8834F1F0F2">
    <w:name w:val="914A3E8A5ACA4902A0CF19F8834F1F0F2"/>
    <w:rsid w:val="00BE2671"/>
    <w:pPr>
      <w:jc w:val="both"/>
    </w:pPr>
    <w:rPr>
      <w:sz w:val="24"/>
    </w:rPr>
  </w:style>
  <w:style w:type="paragraph" w:customStyle="1" w:styleId="E11A1883DC564592A3F6CB860640AA712">
    <w:name w:val="E11A1883DC564592A3F6CB860640AA712"/>
    <w:rsid w:val="00BE2671"/>
    <w:pPr>
      <w:jc w:val="both"/>
    </w:pPr>
    <w:rPr>
      <w:sz w:val="24"/>
    </w:rPr>
  </w:style>
  <w:style w:type="paragraph" w:customStyle="1" w:styleId="672F1BCC17034E1FA1BBB03660E8409E2">
    <w:name w:val="672F1BCC17034E1FA1BBB03660E8409E2"/>
    <w:rsid w:val="00BE2671"/>
    <w:pPr>
      <w:jc w:val="both"/>
    </w:pPr>
    <w:rPr>
      <w:sz w:val="24"/>
    </w:rPr>
  </w:style>
  <w:style w:type="paragraph" w:customStyle="1" w:styleId="141C1C26C41E47AAAD2DDE113A818DA12">
    <w:name w:val="141C1C26C41E47AAAD2DDE113A818DA12"/>
    <w:rsid w:val="00BE2671"/>
    <w:pPr>
      <w:jc w:val="both"/>
    </w:pPr>
    <w:rPr>
      <w:sz w:val="24"/>
    </w:rPr>
  </w:style>
  <w:style w:type="paragraph" w:customStyle="1" w:styleId="95231BEA041E42E492168662A8B5FD6C1">
    <w:name w:val="95231BEA041E42E492168662A8B5FD6C1"/>
    <w:rsid w:val="00BE2671"/>
    <w:pPr>
      <w:jc w:val="both"/>
    </w:pPr>
    <w:rPr>
      <w:sz w:val="24"/>
    </w:rPr>
  </w:style>
  <w:style w:type="paragraph" w:customStyle="1" w:styleId="1C26EBA361FA4F4BA83D9936EA2EA6C63">
    <w:name w:val="1C26EBA361FA4F4BA83D9936EA2EA6C63"/>
    <w:rsid w:val="00BE2671"/>
    <w:pPr>
      <w:jc w:val="both"/>
    </w:pPr>
    <w:rPr>
      <w:sz w:val="24"/>
    </w:rPr>
  </w:style>
  <w:style w:type="paragraph" w:customStyle="1" w:styleId="D6F2F5128EBC4A2E8E8157E1DC3613783">
    <w:name w:val="D6F2F5128EBC4A2E8E8157E1DC3613783"/>
    <w:rsid w:val="00BE2671"/>
    <w:pPr>
      <w:jc w:val="both"/>
    </w:pPr>
    <w:rPr>
      <w:sz w:val="24"/>
    </w:rPr>
  </w:style>
  <w:style w:type="paragraph" w:customStyle="1" w:styleId="7346ED39E4264E2294647C2BF57373C03">
    <w:name w:val="7346ED39E4264E2294647C2BF57373C03"/>
    <w:rsid w:val="00BE2671"/>
    <w:pPr>
      <w:jc w:val="both"/>
    </w:pPr>
    <w:rPr>
      <w:sz w:val="24"/>
    </w:rPr>
  </w:style>
  <w:style w:type="paragraph" w:customStyle="1" w:styleId="6AB5349038F441FDA6C6372921FD74253">
    <w:name w:val="6AB5349038F441FDA6C6372921FD74253"/>
    <w:rsid w:val="00BE2671"/>
    <w:pPr>
      <w:jc w:val="both"/>
    </w:pPr>
    <w:rPr>
      <w:sz w:val="24"/>
    </w:rPr>
  </w:style>
  <w:style w:type="paragraph" w:customStyle="1" w:styleId="57B996F9E792420C98DC4D42367379963">
    <w:name w:val="57B996F9E792420C98DC4D42367379963"/>
    <w:rsid w:val="00BE2671"/>
    <w:pPr>
      <w:jc w:val="both"/>
    </w:pPr>
    <w:rPr>
      <w:sz w:val="24"/>
    </w:rPr>
  </w:style>
  <w:style w:type="paragraph" w:customStyle="1" w:styleId="EE8843BD86634D0D96EE085ADE474E343">
    <w:name w:val="EE8843BD86634D0D96EE085ADE474E343"/>
    <w:rsid w:val="00BE2671"/>
    <w:pPr>
      <w:jc w:val="both"/>
    </w:pPr>
    <w:rPr>
      <w:sz w:val="24"/>
    </w:rPr>
  </w:style>
  <w:style w:type="paragraph" w:customStyle="1" w:styleId="EC53DDC562A640599FA68FE84E00F8802">
    <w:name w:val="EC53DDC562A640599FA68FE84E00F8802"/>
    <w:rsid w:val="00BE2671"/>
    <w:pPr>
      <w:jc w:val="both"/>
    </w:pPr>
    <w:rPr>
      <w:sz w:val="24"/>
    </w:rPr>
  </w:style>
  <w:style w:type="paragraph" w:customStyle="1" w:styleId="190A312B05144E778908DACBA42814D32">
    <w:name w:val="190A312B05144E778908DACBA42814D32"/>
    <w:rsid w:val="00BE2671"/>
    <w:pPr>
      <w:jc w:val="both"/>
    </w:pPr>
    <w:rPr>
      <w:sz w:val="24"/>
    </w:rPr>
  </w:style>
  <w:style w:type="paragraph" w:customStyle="1" w:styleId="77FB8461F26E4DC99C7E0A36ED3232622">
    <w:name w:val="77FB8461F26E4DC99C7E0A36ED3232622"/>
    <w:rsid w:val="00BE2671"/>
    <w:pPr>
      <w:jc w:val="both"/>
    </w:pPr>
    <w:rPr>
      <w:sz w:val="24"/>
    </w:rPr>
  </w:style>
  <w:style w:type="paragraph" w:customStyle="1" w:styleId="D902D15B5250420F8FFC5A97E9B31E752">
    <w:name w:val="D902D15B5250420F8FFC5A97E9B31E752"/>
    <w:rsid w:val="00BE2671"/>
    <w:pPr>
      <w:jc w:val="both"/>
    </w:pPr>
    <w:rPr>
      <w:sz w:val="24"/>
    </w:rPr>
  </w:style>
  <w:style w:type="paragraph" w:customStyle="1" w:styleId="F6F8CF54DA394083BF62BAF5FE2315872">
    <w:name w:val="F6F8CF54DA394083BF62BAF5FE2315872"/>
    <w:rsid w:val="00BE2671"/>
    <w:pPr>
      <w:jc w:val="both"/>
    </w:pPr>
    <w:rPr>
      <w:sz w:val="24"/>
    </w:rPr>
  </w:style>
  <w:style w:type="paragraph" w:customStyle="1" w:styleId="390DB1712A834BADA66EF0B6EB2CC9193">
    <w:name w:val="390DB1712A834BADA66EF0B6EB2CC9193"/>
    <w:rsid w:val="00BE2671"/>
    <w:pPr>
      <w:jc w:val="both"/>
    </w:pPr>
    <w:rPr>
      <w:sz w:val="24"/>
    </w:rPr>
  </w:style>
  <w:style w:type="paragraph" w:customStyle="1" w:styleId="459B5B8F48F54FB28EDDD7F00BF2B42E">
    <w:name w:val="459B5B8F48F54FB28EDDD7F00BF2B42E"/>
    <w:rsid w:val="008038D2"/>
    <w:pPr>
      <w:jc w:val="both"/>
    </w:pPr>
    <w:rPr>
      <w:sz w:val="24"/>
    </w:rPr>
  </w:style>
  <w:style w:type="paragraph" w:customStyle="1" w:styleId="E545A2A81FA848F3BA67D44353AD9697">
    <w:name w:val="E545A2A81FA848F3BA67D44353AD9697"/>
    <w:rsid w:val="008038D2"/>
    <w:pPr>
      <w:jc w:val="both"/>
    </w:pPr>
    <w:rPr>
      <w:sz w:val="24"/>
    </w:rPr>
  </w:style>
  <w:style w:type="paragraph" w:customStyle="1" w:styleId="8EFE1580FB1A4CE68128A1B9221338B6">
    <w:name w:val="8EFE1580FB1A4CE68128A1B9221338B6"/>
    <w:rsid w:val="008038D2"/>
    <w:pPr>
      <w:jc w:val="both"/>
    </w:pPr>
    <w:rPr>
      <w:sz w:val="24"/>
    </w:rPr>
  </w:style>
  <w:style w:type="paragraph" w:customStyle="1" w:styleId="7F83E654740F4853AA01F750BFD1992A">
    <w:name w:val="7F83E654740F4853AA01F750BFD1992A"/>
    <w:rsid w:val="008038D2"/>
    <w:pPr>
      <w:jc w:val="both"/>
    </w:pPr>
    <w:rPr>
      <w:sz w:val="24"/>
    </w:rPr>
  </w:style>
  <w:style w:type="paragraph" w:customStyle="1" w:styleId="FE1C6C97CCDE43EE9654F07A07AD01D8">
    <w:name w:val="FE1C6C97CCDE43EE9654F07A07AD01D8"/>
    <w:rsid w:val="008038D2"/>
    <w:pPr>
      <w:jc w:val="both"/>
    </w:pPr>
    <w:rPr>
      <w:sz w:val="24"/>
    </w:rPr>
  </w:style>
  <w:style w:type="paragraph" w:customStyle="1" w:styleId="19009B2F0AA14DE3845C416D8EEA9170">
    <w:name w:val="19009B2F0AA14DE3845C416D8EEA9170"/>
    <w:rsid w:val="008038D2"/>
    <w:pPr>
      <w:jc w:val="both"/>
    </w:pPr>
    <w:rPr>
      <w:sz w:val="24"/>
    </w:rPr>
  </w:style>
  <w:style w:type="paragraph" w:customStyle="1" w:styleId="699328B9BFB34EDA85D8B7D390F4CD6C">
    <w:name w:val="699328B9BFB34EDA85D8B7D390F4CD6C"/>
    <w:rsid w:val="008038D2"/>
    <w:pPr>
      <w:jc w:val="both"/>
    </w:pPr>
    <w:rPr>
      <w:sz w:val="24"/>
    </w:rPr>
  </w:style>
  <w:style w:type="paragraph" w:customStyle="1" w:styleId="30F27D39685E40DCB284D32638220072">
    <w:name w:val="30F27D39685E40DCB284D32638220072"/>
    <w:rsid w:val="008038D2"/>
    <w:pPr>
      <w:jc w:val="both"/>
    </w:pPr>
    <w:rPr>
      <w:sz w:val="24"/>
    </w:rPr>
  </w:style>
  <w:style w:type="paragraph" w:customStyle="1" w:styleId="B59F124E1550496F9A92958FCFEDFA38">
    <w:name w:val="B59F124E1550496F9A92958FCFEDFA38"/>
    <w:rsid w:val="008038D2"/>
    <w:pPr>
      <w:jc w:val="both"/>
    </w:pPr>
    <w:rPr>
      <w:sz w:val="24"/>
    </w:rPr>
  </w:style>
  <w:style w:type="paragraph" w:customStyle="1" w:styleId="C9129E2F3001432E91306FDA1C18E91A">
    <w:name w:val="C9129E2F3001432E91306FDA1C18E91A"/>
    <w:rsid w:val="008038D2"/>
    <w:pPr>
      <w:jc w:val="both"/>
    </w:pPr>
    <w:rPr>
      <w:sz w:val="24"/>
    </w:rPr>
  </w:style>
  <w:style w:type="paragraph" w:customStyle="1" w:styleId="0052D477AD244DF48FC2BB67F719D5F3">
    <w:name w:val="0052D477AD244DF48FC2BB67F719D5F3"/>
    <w:rsid w:val="008038D2"/>
    <w:pPr>
      <w:jc w:val="both"/>
    </w:pPr>
    <w:rPr>
      <w:sz w:val="24"/>
    </w:rPr>
  </w:style>
  <w:style w:type="paragraph" w:customStyle="1" w:styleId="BBB0C15B18B945C2840CDA8408E280CE">
    <w:name w:val="BBB0C15B18B945C2840CDA8408E280CE"/>
    <w:rsid w:val="008038D2"/>
    <w:pPr>
      <w:jc w:val="both"/>
    </w:pPr>
    <w:rPr>
      <w:sz w:val="24"/>
    </w:rPr>
  </w:style>
  <w:style w:type="paragraph" w:customStyle="1" w:styleId="2B55F875CD7D4227913A54610A113374">
    <w:name w:val="2B55F875CD7D4227913A54610A113374"/>
    <w:rsid w:val="008038D2"/>
    <w:pPr>
      <w:jc w:val="both"/>
    </w:pPr>
    <w:rPr>
      <w:sz w:val="24"/>
    </w:rPr>
  </w:style>
  <w:style w:type="paragraph" w:customStyle="1" w:styleId="F0C8A3F986CA4513BB88772822303383">
    <w:name w:val="F0C8A3F986CA4513BB88772822303383"/>
    <w:rsid w:val="008038D2"/>
    <w:pPr>
      <w:jc w:val="both"/>
    </w:pPr>
    <w:rPr>
      <w:sz w:val="24"/>
    </w:rPr>
  </w:style>
  <w:style w:type="paragraph" w:customStyle="1" w:styleId="5ED3CE492C4D4CB1BF7331F7EE4B060B">
    <w:name w:val="5ED3CE492C4D4CB1BF7331F7EE4B060B"/>
    <w:rsid w:val="008038D2"/>
    <w:pPr>
      <w:jc w:val="both"/>
    </w:pPr>
    <w:rPr>
      <w:sz w:val="24"/>
    </w:rPr>
  </w:style>
  <w:style w:type="paragraph" w:customStyle="1" w:styleId="234B26763D664AEE8E61EB8B3C202BC0">
    <w:name w:val="234B26763D664AEE8E61EB8B3C202BC0"/>
    <w:rsid w:val="008038D2"/>
    <w:pPr>
      <w:jc w:val="both"/>
    </w:pPr>
    <w:rPr>
      <w:sz w:val="24"/>
    </w:rPr>
  </w:style>
  <w:style w:type="paragraph" w:customStyle="1" w:styleId="44A3EB726F6E4045AB4E9F533759C0D0">
    <w:name w:val="44A3EB726F6E4045AB4E9F533759C0D0"/>
    <w:rsid w:val="008038D2"/>
    <w:pPr>
      <w:jc w:val="both"/>
    </w:pPr>
    <w:rPr>
      <w:sz w:val="24"/>
    </w:rPr>
  </w:style>
  <w:style w:type="paragraph" w:customStyle="1" w:styleId="9D29E68654D84FBDA3C675AE88D48E81">
    <w:name w:val="9D29E68654D84FBDA3C675AE88D48E81"/>
    <w:rsid w:val="008038D2"/>
    <w:pPr>
      <w:jc w:val="both"/>
    </w:pPr>
    <w:rPr>
      <w:sz w:val="24"/>
    </w:rPr>
  </w:style>
  <w:style w:type="paragraph" w:customStyle="1" w:styleId="AEA0C4A0D1804823AF66FD15CBBC0D0B">
    <w:name w:val="AEA0C4A0D1804823AF66FD15CBBC0D0B"/>
    <w:rsid w:val="008038D2"/>
    <w:pPr>
      <w:jc w:val="both"/>
    </w:pPr>
    <w:rPr>
      <w:sz w:val="24"/>
    </w:rPr>
  </w:style>
  <w:style w:type="paragraph" w:customStyle="1" w:styleId="067D5057B0CC4DCE90D7AFE65BFDCE23">
    <w:name w:val="067D5057B0CC4DCE90D7AFE65BFDCE23"/>
    <w:rsid w:val="008038D2"/>
    <w:pPr>
      <w:jc w:val="both"/>
    </w:pPr>
    <w:rPr>
      <w:sz w:val="24"/>
    </w:rPr>
  </w:style>
  <w:style w:type="paragraph" w:customStyle="1" w:styleId="914A3E8A5ACA4902A0CF19F8834F1F0F">
    <w:name w:val="914A3E8A5ACA4902A0CF19F8834F1F0F"/>
    <w:rsid w:val="008038D2"/>
    <w:pPr>
      <w:jc w:val="both"/>
    </w:pPr>
    <w:rPr>
      <w:sz w:val="24"/>
    </w:rPr>
  </w:style>
  <w:style w:type="paragraph" w:customStyle="1" w:styleId="E11A1883DC564592A3F6CB860640AA71">
    <w:name w:val="E11A1883DC564592A3F6CB860640AA71"/>
    <w:rsid w:val="008038D2"/>
    <w:pPr>
      <w:jc w:val="both"/>
    </w:pPr>
    <w:rPr>
      <w:sz w:val="24"/>
    </w:rPr>
  </w:style>
  <w:style w:type="paragraph" w:customStyle="1" w:styleId="672F1BCC17034E1FA1BBB03660E8409E">
    <w:name w:val="672F1BCC17034E1FA1BBB03660E8409E"/>
    <w:rsid w:val="008038D2"/>
    <w:pPr>
      <w:jc w:val="both"/>
    </w:pPr>
    <w:rPr>
      <w:sz w:val="24"/>
    </w:rPr>
  </w:style>
  <w:style w:type="paragraph" w:customStyle="1" w:styleId="141C1C26C41E47AAAD2DDE113A818DA1">
    <w:name w:val="141C1C26C41E47AAAD2DDE113A818DA1"/>
    <w:rsid w:val="008038D2"/>
    <w:pPr>
      <w:jc w:val="both"/>
    </w:pPr>
    <w:rPr>
      <w:sz w:val="24"/>
    </w:rPr>
  </w:style>
  <w:style w:type="paragraph" w:customStyle="1" w:styleId="95231BEA041E42E492168662A8B5FD6C">
    <w:name w:val="95231BEA041E42E492168662A8B5FD6C"/>
    <w:rsid w:val="008038D2"/>
    <w:pPr>
      <w:jc w:val="both"/>
    </w:pPr>
    <w:rPr>
      <w:sz w:val="24"/>
    </w:rPr>
  </w:style>
  <w:style w:type="paragraph" w:customStyle="1" w:styleId="1C26EBA361FA4F4BA83D9936EA2EA6C6">
    <w:name w:val="1C26EBA361FA4F4BA83D9936EA2EA6C6"/>
    <w:rsid w:val="008038D2"/>
    <w:pPr>
      <w:jc w:val="both"/>
    </w:pPr>
    <w:rPr>
      <w:sz w:val="24"/>
    </w:rPr>
  </w:style>
  <w:style w:type="paragraph" w:customStyle="1" w:styleId="D6F2F5128EBC4A2E8E8157E1DC361378">
    <w:name w:val="D6F2F5128EBC4A2E8E8157E1DC361378"/>
    <w:rsid w:val="008038D2"/>
    <w:pPr>
      <w:jc w:val="both"/>
    </w:pPr>
    <w:rPr>
      <w:sz w:val="24"/>
    </w:rPr>
  </w:style>
  <w:style w:type="paragraph" w:customStyle="1" w:styleId="7346ED39E4264E2294647C2BF57373C0">
    <w:name w:val="7346ED39E4264E2294647C2BF57373C0"/>
    <w:rsid w:val="008038D2"/>
    <w:pPr>
      <w:jc w:val="both"/>
    </w:pPr>
    <w:rPr>
      <w:sz w:val="24"/>
    </w:rPr>
  </w:style>
  <w:style w:type="paragraph" w:customStyle="1" w:styleId="6AB5349038F441FDA6C6372921FD7425">
    <w:name w:val="6AB5349038F441FDA6C6372921FD7425"/>
    <w:rsid w:val="008038D2"/>
    <w:pPr>
      <w:jc w:val="both"/>
    </w:pPr>
    <w:rPr>
      <w:sz w:val="24"/>
    </w:rPr>
  </w:style>
  <w:style w:type="paragraph" w:customStyle="1" w:styleId="57B996F9E792420C98DC4D4236737996">
    <w:name w:val="57B996F9E792420C98DC4D4236737996"/>
    <w:rsid w:val="008038D2"/>
    <w:pPr>
      <w:jc w:val="both"/>
    </w:pPr>
    <w:rPr>
      <w:sz w:val="24"/>
    </w:rPr>
  </w:style>
  <w:style w:type="paragraph" w:customStyle="1" w:styleId="EE8843BD86634D0D96EE085ADE474E34">
    <w:name w:val="EE8843BD86634D0D96EE085ADE474E34"/>
    <w:rsid w:val="008038D2"/>
    <w:pPr>
      <w:jc w:val="both"/>
    </w:pPr>
    <w:rPr>
      <w:sz w:val="24"/>
    </w:rPr>
  </w:style>
  <w:style w:type="paragraph" w:customStyle="1" w:styleId="EC53DDC562A640599FA68FE84E00F880">
    <w:name w:val="EC53DDC562A640599FA68FE84E00F880"/>
    <w:rsid w:val="008038D2"/>
    <w:pPr>
      <w:jc w:val="both"/>
    </w:pPr>
    <w:rPr>
      <w:sz w:val="24"/>
    </w:rPr>
  </w:style>
  <w:style w:type="paragraph" w:customStyle="1" w:styleId="190A312B05144E778908DACBA42814D3">
    <w:name w:val="190A312B05144E778908DACBA42814D3"/>
    <w:rsid w:val="008038D2"/>
    <w:pPr>
      <w:jc w:val="both"/>
    </w:pPr>
    <w:rPr>
      <w:sz w:val="24"/>
    </w:rPr>
  </w:style>
  <w:style w:type="paragraph" w:customStyle="1" w:styleId="77FB8461F26E4DC99C7E0A36ED323262">
    <w:name w:val="77FB8461F26E4DC99C7E0A36ED323262"/>
    <w:rsid w:val="008038D2"/>
    <w:pPr>
      <w:jc w:val="both"/>
    </w:pPr>
    <w:rPr>
      <w:sz w:val="24"/>
    </w:rPr>
  </w:style>
  <w:style w:type="paragraph" w:customStyle="1" w:styleId="D902D15B5250420F8FFC5A97E9B31E75">
    <w:name w:val="D902D15B5250420F8FFC5A97E9B31E75"/>
    <w:rsid w:val="008038D2"/>
    <w:pPr>
      <w:jc w:val="both"/>
    </w:pPr>
    <w:rPr>
      <w:sz w:val="24"/>
    </w:rPr>
  </w:style>
  <w:style w:type="paragraph" w:customStyle="1" w:styleId="F6F8CF54DA394083BF62BAF5FE231587">
    <w:name w:val="F6F8CF54DA394083BF62BAF5FE231587"/>
    <w:rsid w:val="008038D2"/>
    <w:pPr>
      <w:jc w:val="both"/>
    </w:pPr>
    <w:rPr>
      <w:sz w:val="24"/>
    </w:rPr>
  </w:style>
  <w:style w:type="paragraph" w:customStyle="1" w:styleId="390DB1712A834BADA66EF0B6EB2CC919">
    <w:name w:val="390DB1712A834BADA66EF0B6EB2CC919"/>
    <w:rsid w:val="008038D2"/>
    <w:pPr>
      <w:jc w:val="both"/>
    </w:pPr>
    <w:rPr>
      <w:sz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C766D72AAE2BC489D563D1A8088B344" ma:contentTypeVersion="10" ma:contentTypeDescription="Create a new document." ma:contentTypeScope="" ma:versionID="5c6222c9915909c0c110f75ae32e2973">
  <xsd:schema xmlns:xsd="http://www.w3.org/2001/XMLSchema" xmlns:xs="http://www.w3.org/2001/XMLSchema" xmlns:p="http://schemas.microsoft.com/office/2006/metadata/properties" xmlns:ns2="86a8c7f3-b10b-4824-87ed-f7c02c06a9a9" xmlns:ns3="61fb1d7a-88cf-4760-aeb5-88cfbb87b7a8" targetNamespace="http://schemas.microsoft.com/office/2006/metadata/properties" ma:root="true" ma:fieldsID="299e80aff3b4e29087c7d07549350a6d" ns2:_="" ns3:_="">
    <xsd:import namespace="86a8c7f3-b10b-4824-87ed-f7c02c06a9a9"/>
    <xsd:import namespace="61fb1d7a-88cf-4760-aeb5-88cfbb87b7a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a8c7f3-b10b-4824-87ed-f7c02c06a9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1fb1d7a-88cf-4760-aeb5-88cfbb87b7a8"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61fb1d7a-88cf-4760-aeb5-88cfbb87b7a8">
      <UserInfo>
        <DisplayName>Ruth Guerrero</DisplayName>
        <AccountId>17</AccountId>
        <AccountType/>
      </UserInfo>
      <UserInfo>
        <DisplayName>Maria Castellon</DisplayName>
        <AccountId>16</AccountId>
        <AccountType/>
      </UserInfo>
    </SharedWithUsers>
  </documentManagement>
</p:properties>
</file>

<file path=customXml/itemProps1.xml><?xml version="1.0" encoding="utf-8"?>
<ds:datastoreItem xmlns:ds="http://schemas.openxmlformats.org/officeDocument/2006/customXml" ds:itemID="{79429F2F-D7CD-44A7-A19E-87353C7DB264}">
  <ds:schemaRefs>
    <ds:schemaRef ds:uri="http://schemas.openxmlformats.org/officeDocument/2006/bibliography"/>
  </ds:schemaRefs>
</ds:datastoreItem>
</file>

<file path=customXml/itemProps2.xml><?xml version="1.0" encoding="utf-8"?>
<ds:datastoreItem xmlns:ds="http://schemas.openxmlformats.org/officeDocument/2006/customXml" ds:itemID="{798E535E-5149-498B-BE93-3C50E1AE61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a8c7f3-b10b-4824-87ed-f7c02c06a9a9"/>
    <ds:schemaRef ds:uri="61fb1d7a-88cf-4760-aeb5-88cfbb87b7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D7391A8-773C-4BBC-A95C-0EAE5048B6D7}">
  <ds:schemaRefs>
    <ds:schemaRef ds:uri="http://schemas.microsoft.com/sharepoint/v3/contenttype/forms"/>
  </ds:schemaRefs>
</ds:datastoreItem>
</file>

<file path=customXml/itemProps4.xml><?xml version="1.0" encoding="utf-8"?>
<ds:datastoreItem xmlns:ds="http://schemas.openxmlformats.org/officeDocument/2006/customXml" ds:itemID="{B2BBFF1E-C9E7-4226-A587-F6B263F0DDF4}">
  <ds:schemaRefs>
    <ds:schemaRef ds:uri="http://purl.org/dc/dcmitype/"/>
    <ds:schemaRef ds:uri="http://schemas.microsoft.com/office/2006/documentManagement/types"/>
    <ds:schemaRef ds:uri="http://purl.org/dc/elements/1.1/"/>
    <ds:schemaRef ds:uri="86a8c7f3-b10b-4824-87ed-f7c02c06a9a9"/>
    <ds:schemaRef ds:uri="http://www.w3.org/XML/1998/namespace"/>
    <ds:schemaRef ds:uri="http://schemas.microsoft.com/office/infopath/2007/PartnerControls"/>
    <ds:schemaRef ds:uri="http://schemas.openxmlformats.org/package/2006/metadata/core-properties"/>
    <ds:schemaRef ds:uri="61fb1d7a-88cf-4760-aeb5-88cfbb87b7a8"/>
    <ds:schemaRef ds:uri="http://schemas.microsoft.com/office/2006/metadata/properties"/>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1716</Words>
  <Characters>9750</Characters>
  <Application>Microsoft Office Word</Application>
  <DocSecurity>0</DocSecurity>
  <Lines>263</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Justin Lee</dc:creator>
  <cp:keywords/>
  <dc:description/>
  <cp:lastModifiedBy>Joshua Barrios</cp:lastModifiedBy>
  <cp:revision>3</cp:revision>
  <cp:lastPrinted>2016-10-25T23:10:00Z</cp:lastPrinted>
  <dcterms:created xsi:type="dcterms:W3CDTF">2023-11-22T20:17:00Z</dcterms:created>
  <dcterms:modified xsi:type="dcterms:W3CDTF">2023-11-22T20:18:00Z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0x010100AC766D72AAE2BC489D563D1A8088B344</vt:lpwstr>
  </property>
</Properties>
</file>